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98F91E" w14:textId="77777777" w:rsidR="00C764AD" w:rsidRPr="00B9695C" w:rsidRDefault="00C764AD" w:rsidP="00C764AD">
      <w:pPr>
        <w:ind w:left="360"/>
        <w:jc w:val="center"/>
      </w:pPr>
      <w:r w:rsidRPr="00B9695C">
        <w:t>Answers t</w:t>
      </w:r>
      <w:r w:rsidR="00F174EE">
        <w:t xml:space="preserve">o Critical Thinking Questions: </w:t>
      </w:r>
      <w:r w:rsidR="00E262DF">
        <w:t>Module</w:t>
      </w:r>
      <w:r w:rsidRPr="00B9695C">
        <w:t xml:space="preserve"> </w:t>
      </w:r>
      <w:r w:rsidR="001D1EE1">
        <w:t>01</w:t>
      </w:r>
    </w:p>
    <w:p w14:paraId="3B99BD67" w14:textId="77777777" w:rsidR="00C764AD" w:rsidRPr="00B9695C" w:rsidRDefault="00C764AD" w:rsidP="00C764AD">
      <w:pPr>
        <w:ind w:left="360"/>
        <w:jc w:val="center"/>
      </w:pPr>
      <w:r w:rsidRPr="00B9695C">
        <w:t>Student answers could vary from those presented in this document.</w:t>
      </w:r>
    </w:p>
    <w:p w14:paraId="1403F987" w14:textId="77777777" w:rsidR="00C764AD" w:rsidRPr="00D13F28" w:rsidRDefault="00F174EE" w:rsidP="00C764AD">
      <w:pPr>
        <w:rPr>
          <w:b/>
        </w:rPr>
      </w:pPr>
      <w:r>
        <w:rPr>
          <w:b/>
        </w:rPr>
        <w:t xml:space="preserve">Apply Your Knowledge: </w:t>
      </w:r>
      <w:r w:rsidR="00C764AD" w:rsidRPr="00D13F28">
        <w:rPr>
          <w:b/>
        </w:rPr>
        <w:t>Assignment Instruction</w:t>
      </w:r>
    </w:p>
    <w:p w14:paraId="7788731A" w14:textId="77777777" w:rsidR="00C764AD" w:rsidRPr="00B9695C" w:rsidRDefault="00DF7075" w:rsidP="00C764AD">
      <w:r>
        <w:t>37</w:t>
      </w:r>
      <w:r w:rsidR="00C764AD" w:rsidRPr="00B9695C">
        <w:t xml:space="preserve">. </w:t>
      </w:r>
      <w:r w:rsidR="002079CF" w:rsidRPr="002079CF">
        <w:t xml:space="preserve">If this flyer were announcing a </w:t>
      </w:r>
      <w:r w:rsidR="00F174EE">
        <w:t>company</w:t>
      </w:r>
      <w:r w:rsidR="002079CF" w:rsidRPr="002079CF">
        <w:t xml:space="preserve"> instead of a </w:t>
      </w:r>
      <w:r w:rsidR="00F174EE">
        <w:t>blood drive</w:t>
      </w:r>
      <w:r w:rsidR="002079CF" w:rsidRPr="002079CF">
        <w:t>, which color scheme would you apply and why?</w:t>
      </w:r>
    </w:p>
    <w:p w14:paraId="48B49C17" w14:textId="77777777" w:rsidR="00C764AD" w:rsidRPr="00D13F28" w:rsidRDefault="00F174EE" w:rsidP="00C764AD">
      <w:pPr>
        <w:rPr>
          <w:b/>
        </w:rPr>
      </w:pPr>
      <w:r>
        <w:rPr>
          <w:b/>
        </w:rPr>
        <w:t xml:space="preserve">Apply Your Knowledge: </w:t>
      </w:r>
      <w:r w:rsidR="00C764AD" w:rsidRPr="00D13F28">
        <w:rPr>
          <w:b/>
        </w:rPr>
        <w:t>Possible Answer</w:t>
      </w:r>
    </w:p>
    <w:p w14:paraId="53D4EAB5" w14:textId="77777777" w:rsidR="00C764AD" w:rsidRPr="00B9695C" w:rsidRDefault="00DF7075" w:rsidP="00C764AD">
      <w:r>
        <w:t>37</w:t>
      </w:r>
      <w:r w:rsidR="0090683A">
        <w:t xml:space="preserve">. </w:t>
      </w:r>
      <w:r w:rsidR="00C764AD" w:rsidRPr="00B9695C">
        <w:t xml:space="preserve">Students should choose colors that they feel represent the meaning of </w:t>
      </w:r>
      <w:r w:rsidR="00B9695C">
        <w:t xml:space="preserve">a </w:t>
      </w:r>
      <w:r w:rsidR="00F174EE">
        <w:t>company picnic</w:t>
      </w:r>
      <w:r w:rsidR="00C764AD" w:rsidRPr="00B9695C">
        <w:t xml:space="preserve">. For example, </w:t>
      </w:r>
      <w:r w:rsidR="00F174EE">
        <w:t>yellow suggests sunshine, happiness, and liveliness</w:t>
      </w:r>
      <w:r w:rsidR="00C764AD" w:rsidRPr="00B9695C">
        <w:t xml:space="preserve">. </w:t>
      </w:r>
      <w:r w:rsidR="005E713D">
        <w:t>Any</w:t>
      </w:r>
      <w:r w:rsidR="00C764AD" w:rsidRPr="00B9695C">
        <w:t xml:space="preserve"> color scheme</w:t>
      </w:r>
      <w:r w:rsidR="00B9695C">
        <w:t>s</w:t>
      </w:r>
      <w:r w:rsidR="00C764AD" w:rsidRPr="00B9695C">
        <w:t xml:space="preserve"> </w:t>
      </w:r>
      <w:r w:rsidR="005E713D">
        <w:t xml:space="preserve">that include shades of </w:t>
      </w:r>
      <w:r w:rsidR="00F174EE">
        <w:t>yellow</w:t>
      </w:r>
      <w:r w:rsidR="005E713D">
        <w:t xml:space="preserve"> </w:t>
      </w:r>
      <w:r w:rsidR="00C764AD" w:rsidRPr="00B9695C">
        <w:t>would be good choice</w:t>
      </w:r>
      <w:r w:rsidR="00B9695C">
        <w:t>s</w:t>
      </w:r>
      <w:r w:rsidR="00C764AD" w:rsidRPr="00B9695C">
        <w:t>.</w:t>
      </w:r>
    </w:p>
    <w:p w14:paraId="2A3CFF1E" w14:textId="77777777" w:rsidR="00C764AD" w:rsidRPr="00D13F28" w:rsidRDefault="00F174EE" w:rsidP="00C764AD">
      <w:pPr>
        <w:rPr>
          <w:b/>
        </w:rPr>
      </w:pPr>
      <w:r>
        <w:rPr>
          <w:b/>
        </w:rPr>
        <w:t xml:space="preserve">Extend Your Knowledge: </w:t>
      </w:r>
      <w:r w:rsidR="00C764AD" w:rsidRPr="00D13F28">
        <w:rPr>
          <w:b/>
        </w:rPr>
        <w:t>Assignment Instruction</w:t>
      </w:r>
    </w:p>
    <w:p w14:paraId="0113E1D1" w14:textId="77777777" w:rsidR="00C764AD" w:rsidRPr="00B9695C" w:rsidRDefault="00A51B69" w:rsidP="00C764AD">
      <w:r>
        <w:t>17</w:t>
      </w:r>
      <w:r w:rsidR="00C764AD" w:rsidRPr="00B9695C">
        <w:t xml:space="preserve">. </w:t>
      </w:r>
      <w:r w:rsidR="00976C05" w:rsidRPr="00976C05">
        <w:t>In this assignment, you changed the numbering and bullet formats on the numbered and bulleted lists. Which numbering style and bullet character did you select and why?</w:t>
      </w:r>
    </w:p>
    <w:p w14:paraId="72CAC013" w14:textId="77777777" w:rsidR="00C764AD" w:rsidRPr="00D13F28" w:rsidRDefault="00F174EE" w:rsidP="00C764AD">
      <w:pPr>
        <w:rPr>
          <w:b/>
        </w:rPr>
      </w:pPr>
      <w:r>
        <w:rPr>
          <w:b/>
        </w:rPr>
        <w:t xml:space="preserve">Extend Your Knowledge: </w:t>
      </w:r>
      <w:r w:rsidR="00C764AD" w:rsidRPr="00D13F28">
        <w:rPr>
          <w:b/>
        </w:rPr>
        <w:t>Possible Answer</w:t>
      </w:r>
    </w:p>
    <w:p w14:paraId="67379F19" w14:textId="77777777" w:rsidR="00C764AD" w:rsidRPr="00B9695C" w:rsidRDefault="0063255A" w:rsidP="00C764AD">
      <w:r>
        <w:t>17</w:t>
      </w:r>
      <w:r w:rsidR="0090683A">
        <w:t xml:space="preserve">. </w:t>
      </w:r>
      <w:r w:rsidR="00E94110">
        <w:t xml:space="preserve">The selected </w:t>
      </w:r>
      <w:r w:rsidR="00976C05">
        <w:t>numbering format should be something other than a number followed by a period (i.e., 1.) and the selected bullet format should be something other than a solid dot (i.e., •). The selected numbering and bullet formats should en</w:t>
      </w:r>
      <w:r w:rsidR="000E4D14" w:rsidRPr="000E4D14">
        <w:t xml:space="preserve">hance and complement the look of the flyer and not compete with, detract from, or clutter it. </w:t>
      </w:r>
      <w:r w:rsidR="00B5470D">
        <w:t>For example, the bullet symbol could be a check mark.</w:t>
      </w:r>
    </w:p>
    <w:p w14:paraId="5BDF73BF" w14:textId="77777777" w:rsidR="00562AC1" w:rsidRPr="00E4185C" w:rsidRDefault="00562AC1" w:rsidP="00562AC1">
      <w:pPr>
        <w:rPr>
          <w:b/>
        </w:rPr>
      </w:pPr>
      <w:r>
        <w:rPr>
          <w:b/>
        </w:rPr>
        <w:t>Expand Your World</w:t>
      </w:r>
      <w:r w:rsidR="00F174EE">
        <w:rPr>
          <w:b/>
        </w:rPr>
        <w:t xml:space="preserve">: </w:t>
      </w:r>
      <w:r w:rsidRPr="00E4185C">
        <w:rPr>
          <w:b/>
        </w:rPr>
        <w:t>Assignment Instruction</w:t>
      </w:r>
    </w:p>
    <w:p w14:paraId="26685548" w14:textId="77777777" w:rsidR="00562AC1" w:rsidRDefault="00A51B69" w:rsidP="00562AC1">
      <w:r>
        <w:t>11</w:t>
      </w:r>
      <w:r w:rsidR="00562AC1">
        <w:t xml:space="preserve">. </w:t>
      </w:r>
      <w:r w:rsidR="0063255A" w:rsidRPr="0063255A">
        <w:t>What is Word Online? Which features that are covered in this module are not available in Word Online? Do you prefer using Word Online or the Word desktop app? Why?</w:t>
      </w:r>
    </w:p>
    <w:p w14:paraId="0B9C7E68" w14:textId="77777777" w:rsidR="00562AC1" w:rsidRPr="00DA7438" w:rsidRDefault="00562AC1" w:rsidP="00562AC1">
      <w:pPr>
        <w:rPr>
          <w:b/>
        </w:rPr>
      </w:pPr>
      <w:r>
        <w:rPr>
          <w:b/>
        </w:rPr>
        <w:t>Expand Your World</w:t>
      </w:r>
      <w:r w:rsidR="00F174EE">
        <w:rPr>
          <w:b/>
        </w:rPr>
        <w:t xml:space="preserve">: </w:t>
      </w:r>
      <w:r w:rsidRPr="00DA7438">
        <w:rPr>
          <w:b/>
        </w:rPr>
        <w:t>Possible Answer</w:t>
      </w:r>
    </w:p>
    <w:p w14:paraId="0DAA07B1" w14:textId="7653208C" w:rsidR="00562AC1" w:rsidRDefault="00A51B69" w:rsidP="00562AC1">
      <w:r>
        <w:t>11</w:t>
      </w:r>
      <w:r w:rsidR="00562AC1">
        <w:t xml:space="preserve">. Word </w:t>
      </w:r>
      <w:r w:rsidR="00635AE5">
        <w:t>Online</w:t>
      </w:r>
      <w:r w:rsidR="00562AC1">
        <w:t xml:space="preserve"> is </w:t>
      </w:r>
      <w:r w:rsidR="007F72C3">
        <w:t>a</w:t>
      </w:r>
      <w:r w:rsidR="00562AC1">
        <w:t xml:space="preserve"> </w:t>
      </w:r>
      <w:r w:rsidR="0063255A">
        <w:t xml:space="preserve">free </w:t>
      </w:r>
      <w:r w:rsidR="00562AC1">
        <w:t xml:space="preserve">online </w:t>
      </w:r>
      <w:r w:rsidR="0063255A">
        <w:t>version of</w:t>
      </w:r>
      <w:r w:rsidR="00562AC1">
        <w:t xml:space="preserve"> the Word desktop app. It is accessed through a browser and has an interface </w:t>
      </w:r>
      <w:proofErr w:type="gramStart"/>
      <w:r w:rsidR="00562AC1">
        <w:t>similar to</w:t>
      </w:r>
      <w:proofErr w:type="gramEnd"/>
      <w:r w:rsidR="00562AC1">
        <w:t xml:space="preserve"> the desktop app. </w:t>
      </w:r>
      <w:r w:rsidR="006C43A5">
        <w:t>Note that if Simplified Ribbon is selected on the title bar, the ribbon I Word Online may differ from the ribbon in the</w:t>
      </w:r>
      <w:bookmarkStart w:id="0" w:name="_GoBack"/>
      <w:bookmarkEnd w:id="0"/>
      <w:r w:rsidR="006C43A5">
        <w:t xml:space="preserve"> desktop app; clicking Simplified Ribbon on the title bar toggles between a collapsed ribbon and an expanded ribbon. </w:t>
      </w:r>
      <w:r w:rsidR="00562AC1">
        <w:t xml:space="preserve">You can create a document in Word </w:t>
      </w:r>
      <w:r w:rsidR="00635AE5">
        <w:t>Online</w:t>
      </w:r>
      <w:r w:rsidR="00562AC1">
        <w:t xml:space="preserve"> and then continue editing it in the Word desktop app, and vice versa.</w:t>
      </w:r>
    </w:p>
    <w:p w14:paraId="4EF5D5B6" w14:textId="77777777" w:rsidR="00562AC1" w:rsidRDefault="00562AC1" w:rsidP="00562AC1">
      <w:r>
        <w:t>As of this printing, the following features</w:t>
      </w:r>
      <w:r w:rsidR="0063255A">
        <w:t xml:space="preserve"> covered in Module 1</w:t>
      </w:r>
      <w:r>
        <w:t xml:space="preserve"> were not available in Word </w:t>
      </w:r>
      <w:r w:rsidR="00635AE5">
        <w:t>Online</w:t>
      </w:r>
      <w:r>
        <w:t xml:space="preserve">: </w:t>
      </w:r>
      <w:r w:rsidR="0063255A">
        <w:t>Display</w:t>
      </w:r>
      <w:r>
        <w:t xml:space="preserve"> Formatting Marks, </w:t>
      </w:r>
      <w:r w:rsidR="0063255A">
        <w:t xml:space="preserve">Change Document Theme, Apply </w:t>
      </w:r>
      <w:r>
        <w:t xml:space="preserve">Text Effects, Change Case, Live Preview, Shade </w:t>
      </w:r>
      <w:r w:rsidR="0063255A">
        <w:t>Paragraphs, Change Theme Colors, Apply Picture Effects, Add Page Border, and Change Document Properties.</w:t>
      </w:r>
    </w:p>
    <w:p w14:paraId="48147ABD" w14:textId="77777777" w:rsidR="00562AC1" w:rsidRPr="00B9695C" w:rsidRDefault="00562AC1" w:rsidP="00562AC1">
      <w:r>
        <w:t>Student answers to their preference will differ. They should support their response with reasons.</w:t>
      </w:r>
    </w:p>
    <w:p w14:paraId="54B57369" w14:textId="77777777" w:rsidR="00C764AD" w:rsidRPr="00E4185C" w:rsidRDefault="008938D7" w:rsidP="00C764AD">
      <w:pPr>
        <w:rPr>
          <w:b/>
        </w:rPr>
      </w:pPr>
      <w:r>
        <w:rPr>
          <w:b/>
        </w:rPr>
        <w:lastRenderedPageBreak/>
        <w:t xml:space="preserve">In the </w:t>
      </w:r>
      <w:r w:rsidR="00F174EE">
        <w:rPr>
          <w:b/>
        </w:rPr>
        <w:t xml:space="preserve">Lab: </w:t>
      </w:r>
    </w:p>
    <w:p w14:paraId="50195950" w14:textId="77777777" w:rsidR="00C764AD" w:rsidRPr="00B9695C" w:rsidRDefault="00C764AD">
      <w:r w:rsidRPr="00B9695C">
        <w:t xml:space="preserve">See the </w:t>
      </w:r>
      <w:r w:rsidR="00A1210A">
        <w:t>SC_WD_1_SafeHikingFlyer_SampleGradingRubric</w:t>
      </w:r>
      <w:r w:rsidR="00941C18">
        <w:t>.docx</w:t>
      </w:r>
      <w:r w:rsidRPr="00B9695C">
        <w:t xml:space="preserve"> for possible answers to their critical thinking questions.</w:t>
      </w:r>
    </w:p>
    <w:sectPr w:rsidR="00C764AD" w:rsidRPr="00B969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68FC"/>
    <w:rsid w:val="00050173"/>
    <w:rsid w:val="000E4D14"/>
    <w:rsid w:val="000F6999"/>
    <w:rsid w:val="0013339E"/>
    <w:rsid w:val="001D1EE1"/>
    <w:rsid w:val="002079CF"/>
    <w:rsid w:val="00235E02"/>
    <w:rsid w:val="00286812"/>
    <w:rsid w:val="002F0039"/>
    <w:rsid w:val="002F7901"/>
    <w:rsid w:val="003E4BD4"/>
    <w:rsid w:val="0040135F"/>
    <w:rsid w:val="00455283"/>
    <w:rsid w:val="0051547B"/>
    <w:rsid w:val="00562AC1"/>
    <w:rsid w:val="0059695E"/>
    <w:rsid w:val="005E713D"/>
    <w:rsid w:val="0061646F"/>
    <w:rsid w:val="0063255A"/>
    <w:rsid w:val="00635AE5"/>
    <w:rsid w:val="006C2293"/>
    <w:rsid w:val="006C43A5"/>
    <w:rsid w:val="00745D0C"/>
    <w:rsid w:val="007879A0"/>
    <w:rsid w:val="007A6CC7"/>
    <w:rsid w:val="007D7684"/>
    <w:rsid w:val="007F72C3"/>
    <w:rsid w:val="008938D7"/>
    <w:rsid w:val="008B63F9"/>
    <w:rsid w:val="008D0781"/>
    <w:rsid w:val="0090683A"/>
    <w:rsid w:val="00941C18"/>
    <w:rsid w:val="00976C05"/>
    <w:rsid w:val="009C047F"/>
    <w:rsid w:val="009F4B7E"/>
    <w:rsid w:val="00A1210A"/>
    <w:rsid w:val="00A51B69"/>
    <w:rsid w:val="00AF13C9"/>
    <w:rsid w:val="00B346B0"/>
    <w:rsid w:val="00B5470D"/>
    <w:rsid w:val="00B9695C"/>
    <w:rsid w:val="00BE6713"/>
    <w:rsid w:val="00C368FC"/>
    <w:rsid w:val="00C764AD"/>
    <w:rsid w:val="00CD29D3"/>
    <w:rsid w:val="00CE4237"/>
    <w:rsid w:val="00D13F28"/>
    <w:rsid w:val="00DA422E"/>
    <w:rsid w:val="00DA7438"/>
    <w:rsid w:val="00DF7075"/>
    <w:rsid w:val="00E262DF"/>
    <w:rsid w:val="00E4185C"/>
    <w:rsid w:val="00E94110"/>
    <w:rsid w:val="00ED5276"/>
    <w:rsid w:val="00F174EE"/>
    <w:rsid w:val="00F943EF"/>
    <w:rsid w:val="00FF2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E5618"/>
  <w15:docId w15:val="{931BED20-1352-422E-97A4-84F85B403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ExerList">
    <w:name w:val="EOC_ExerList"/>
    <w:rsid w:val="008B63F9"/>
    <w:pPr>
      <w:tabs>
        <w:tab w:val="decimal" w:pos="220"/>
        <w:tab w:val="left" w:pos="700"/>
      </w:tabs>
      <w:overflowPunct w:val="0"/>
      <w:autoSpaceDE w:val="0"/>
      <w:autoSpaceDN w:val="0"/>
      <w:adjustRightInd w:val="0"/>
      <w:spacing w:after="0" w:line="480" w:lineRule="auto"/>
      <w:ind w:left="418" w:hanging="418"/>
      <w:textAlignment w:val="baseline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Misty Vermaat</dc:creator>
  <cp:lastModifiedBy>Your Name</cp:lastModifiedBy>
  <cp:revision>57</cp:revision>
  <dcterms:created xsi:type="dcterms:W3CDTF">2013-01-12T22:54:00Z</dcterms:created>
  <dcterms:modified xsi:type="dcterms:W3CDTF">2018-10-17T03:30:00Z</dcterms:modified>
</cp:coreProperties>
</file>