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4E439" w14:textId="207B767D" w:rsidR="009D7AE0" w:rsidRDefault="009D7AE0" w:rsidP="00664F20">
      <w:pPr>
        <w:pStyle w:val="BKRMGLOSSETTTL"/>
        <w:keepLines w:val="0"/>
        <w:widowControl w:val="0"/>
        <w:spacing w:before="120" w:after="0" w:line="240" w:lineRule="auto"/>
        <w:rPr>
          <w:rFonts w:ascii="Times New Roman" w:hAnsi="Times New Roman"/>
          <w:b/>
          <w:noProof w:val="0"/>
          <w:color w:val="000000"/>
          <w:sz w:val="36"/>
          <w:lang w:val="en-US"/>
        </w:rPr>
      </w:pP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Technology in Action, </w:t>
      </w:r>
      <w:r w:rsidR="00A86C99">
        <w:rPr>
          <w:rFonts w:ascii="Times New Roman" w:hAnsi="Times New Roman"/>
          <w:b/>
          <w:noProof w:val="0"/>
          <w:color w:val="000000"/>
          <w:sz w:val="36"/>
          <w:lang w:val="en-US"/>
        </w:rPr>
        <w:t>1</w:t>
      </w:r>
      <w:r w:rsidR="00A253D8">
        <w:rPr>
          <w:rFonts w:ascii="Times New Roman" w:hAnsi="Times New Roman"/>
          <w:b/>
          <w:noProof w:val="0"/>
          <w:color w:val="000000"/>
          <w:sz w:val="36"/>
          <w:lang w:val="en-US"/>
        </w:rPr>
        <w:t>6</w:t>
      </w:r>
      <w:r w:rsidR="00CC64F5">
        <w:rPr>
          <w:rFonts w:ascii="Times New Roman" w:hAnsi="Times New Roman"/>
          <w:b/>
          <w:noProof w:val="0"/>
          <w:color w:val="000000"/>
          <w:sz w:val="36"/>
          <w:lang w:val="en-US"/>
        </w:rPr>
        <w:t>th</w:t>
      </w:r>
      <w:r w:rsidR="00D12448"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 Edition</w:t>
      </w:r>
      <w:r w:rsidR="00D12448">
        <w:rPr>
          <w:rFonts w:ascii="Times New Roman" w:hAnsi="Times New Roman"/>
          <w:b/>
          <w:noProof w:val="0"/>
          <w:color w:val="000000"/>
          <w:sz w:val="36"/>
          <w:lang w:val="en-US"/>
        </w:rPr>
        <w:br/>
        <w:t>Answer Key Chapter 1</w:t>
      </w:r>
    </w:p>
    <w:p w14:paraId="16C6C78A" w14:textId="77777777" w:rsidR="004C22B5" w:rsidRDefault="004C22B5" w:rsidP="004C22B5">
      <w:pPr>
        <w:rPr>
          <w:rFonts w:eastAsia="Calibri"/>
        </w:rPr>
      </w:pPr>
    </w:p>
    <w:p w14:paraId="027C6973" w14:textId="77777777" w:rsidR="00584488" w:rsidRDefault="00584488" w:rsidP="004C22B5"/>
    <w:p w14:paraId="22D81FD5" w14:textId="77777777" w:rsidR="008B53A5" w:rsidRPr="00A96595" w:rsidRDefault="00A96595" w:rsidP="00A96595">
      <w:pPr>
        <w:pStyle w:val="ListParagraph"/>
        <w:spacing w:after="240" w:line="240" w:lineRule="auto"/>
        <w:ind w:left="0"/>
        <w:contextualSpacing w:val="0"/>
        <w:rPr>
          <w:rFonts w:ascii="Times New Roman" w:hAnsi="Times New Roman"/>
          <w:b/>
          <w:sz w:val="32"/>
          <w:szCs w:val="32"/>
        </w:rPr>
      </w:pPr>
      <w:r w:rsidRPr="00A96595">
        <w:rPr>
          <w:rFonts w:ascii="Times New Roman" w:hAnsi="Times New Roman"/>
          <w:b/>
          <w:sz w:val="32"/>
          <w:szCs w:val="32"/>
        </w:rPr>
        <w:t>Team Time</w:t>
      </w:r>
    </w:p>
    <w:p w14:paraId="5849FA5B" w14:textId="77777777" w:rsidR="00A96595" w:rsidRDefault="00A96595" w:rsidP="00A96595">
      <w:pPr>
        <w:keepNext/>
        <w:spacing w:after="240"/>
        <w:ind w:left="360"/>
        <w:rPr>
          <w:b/>
          <w:color w:val="FF0000"/>
          <w:sz w:val="28"/>
        </w:rPr>
      </w:pPr>
      <w:r w:rsidRPr="00A96595">
        <w:rPr>
          <w:b/>
          <w:color w:val="FF0000"/>
          <w:sz w:val="28"/>
        </w:rPr>
        <w:t>A Culture of Sharing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A96595" w:rsidRPr="0025418D" w14:paraId="74185727" w14:textId="77777777" w:rsidTr="00A96595">
        <w:tc>
          <w:tcPr>
            <w:tcW w:w="2300" w:type="dxa"/>
          </w:tcPr>
          <w:p w14:paraId="291655F1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58EBD312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6A0D2F2E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Adequately</w:t>
            </w:r>
          </w:p>
        </w:tc>
        <w:tc>
          <w:tcPr>
            <w:tcW w:w="1946" w:type="dxa"/>
          </w:tcPr>
          <w:p w14:paraId="16D7E928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Well</w:t>
            </w:r>
          </w:p>
        </w:tc>
      </w:tr>
      <w:tr w:rsidR="00A96595" w:rsidRPr="0025418D" w14:paraId="6DF27FBE" w14:textId="77777777" w:rsidTr="00A96595">
        <w:tc>
          <w:tcPr>
            <w:tcW w:w="2300" w:type="dxa"/>
          </w:tcPr>
          <w:p w14:paraId="64D47923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research </w:t>
            </w:r>
            <w:r w:rsidR="00A96595">
              <w:rPr>
                <w:rFonts w:ascii="Times New Roman" w:hAnsi="Times New Roman"/>
                <w:szCs w:val="32"/>
              </w:rPr>
              <w:t>how crowdsourcing has affected finance, travel and consumerism</w:t>
            </w:r>
          </w:p>
        </w:tc>
        <w:tc>
          <w:tcPr>
            <w:tcW w:w="1945" w:type="dxa"/>
          </w:tcPr>
          <w:p w14:paraId="46382B3A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73DF1F0B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51B6D411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A96595" w:rsidRPr="0025418D" w14:paraId="4332D593" w14:textId="77777777" w:rsidTr="00A96595">
        <w:tc>
          <w:tcPr>
            <w:tcW w:w="2300" w:type="dxa"/>
          </w:tcPr>
          <w:p w14:paraId="0B1B87A0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Student teams present group findings for debate and discussion</w:t>
            </w:r>
          </w:p>
        </w:tc>
        <w:tc>
          <w:tcPr>
            <w:tcW w:w="1945" w:type="dxa"/>
          </w:tcPr>
          <w:p w14:paraId="3A2EB24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2C7B487B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109870FA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A96595" w:rsidRPr="0025418D" w14:paraId="463D6642" w14:textId="77777777" w:rsidTr="00A96595">
        <w:tc>
          <w:tcPr>
            <w:tcW w:w="2300" w:type="dxa"/>
          </w:tcPr>
          <w:p w14:paraId="10384F6F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submit strategy paper that summarizes their position, outlines predictions for the future. </w:t>
            </w:r>
            <w:r w:rsidR="00A96595" w:rsidRPr="0025418D">
              <w:rPr>
                <w:rFonts w:ascii="Times New Roman" w:hAnsi="Times New Roman"/>
                <w:szCs w:val="32"/>
              </w:rPr>
              <w:t xml:space="preserve"> </w:t>
            </w:r>
          </w:p>
        </w:tc>
        <w:tc>
          <w:tcPr>
            <w:tcW w:w="1945" w:type="dxa"/>
          </w:tcPr>
          <w:p w14:paraId="5B4BFF6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0D932250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60981A7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</w:tbl>
    <w:p w14:paraId="3C88CFF0" w14:textId="77777777" w:rsidR="00F93B7F" w:rsidRDefault="00F93B7F" w:rsidP="00A96595">
      <w:pPr>
        <w:keepNext/>
        <w:spacing w:after="240"/>
        <w:ind w:left="360"/>
        <w:rPr>
          <w:b/>
          <w:color w:val="000000" w:themeColor="text1"/>
          <w:sz w:val="28"/>
        </w:rPr>
      </w:pPr>
    </w:p>
    <w:p w14:paraId="679DFB7C" w14:textId="77777777" w:rsidR="00F93B7F" w:rsidRDefault="00F93B7F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14:paraId="32C5A0F6" w14:textId="77777777" w:rsidR="00A96595" w:rsidRPr="00F93B7F" w:rsidRDefault="00F93B7F" w:rsidP="00A96595">
      <w:pPr>
        <w:keepNext/>
        <w:spacing w:after="240"/>
        <w:ind w:left="360"/>
        <w:rPr>
          <w:b/>
          <w:color w:val="000000" w:themeColor="text1"/>
          <w:sz w:val="28"/>
        </w:rPr>
      </w:pPr>
      <w:r w:rsidRPr="00F93B7F">
        <w:rPr>
          <w:b/>
          <w:color w:val="000000" w:themeColor="text1"/>
          <w:sz w:val="28"/>
        </w:rPr>
        <w:lastRenderedPageBreak/>
        <w:t>Ethics Project</w:t>
      </w:r>
    </w:p>
    <w:p w14:paraId="62BCB9D5" w14:textId="3B7D4EAF" w:rsidR="00F93B7F" w:rsidRDefault="00FD6E5B" w:rsidP="00A96595">
      <w:pPr>
        <w:keepNext/>
        <w:spacing w:after="240"/>
        <w:ind w:left="360"/>
        <w:rPr>
          <w:b/>
          <w:color w:val="FF0000"/>
          <w:sz w:val="28"/>
        </w:rPr>
      </w:pPr>
      <w:r>
        <w:rPr>
          <w:b/>
          <w:color w:val="FF0000"/>
          <w:sz w:val="28"/>
        </w:rPr>
        <w:t>Can Data Predict Your Grade</w:t>
      </w:r>
      <w:r w:rsidR="00F93B7F">
        <w:rPr>
          <w:b/>
          <w:color w:val="FF0000"/>
          <w:sz w:val="28"/>
        </w:rPr>
        <w:t>?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F93B7F" w:rsidRPr="0025418D" w14:paraId="40F013A3" w14:textId="77777777" w:rsidTr="00584488">
        <w:tc>
          <w:tcPr>
            <w:tcW w:w="2300" w:type="dxa"/>
          </w:tcPr>
          <w:p w14:paraId="7D32109E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04B4815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1BD3083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Adequately</w:t>
            </w:r>
          </w:p>
        </w:tc>
        <w:tc>
          <w:tcPr>
            <w:tcW w:w="1946" w:type="dxa"/>
          </w:tcPr>
          <w:p w14:paraId="09EF6B32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Well</w:t>
            </w:r>
          </w:p>
        </w:tc>
      </w:tr>
      <w:tr w:rsidR="00F93B7F" w:rsidRPr="0025418D" w14:paraId="0B464118" w14:textId="77777777" w:rsidTr="00584488">
        <w:tc>
          <w:tcPr>
            <w:tcW w:w="2300" w:type="dxa"/>
          </w:tcPr>
          <w:p w14:paraId="08FFD0B5" w14:textId="3BE9BF2F" w:rsidR="00F93B7F" w:rsidRDefault="00F93B7F" w:rsidP="00FD6E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</w:t>
            </w:r>
            <w:r w:rsidR="00FD6E5B" w:rsidRPr="00FD6E5B">
              <w:rPr>
                <w:rFonts w:ascii="Times New Roman" w:hAnsi="Times New Roman" w:cs="Times New Roman"/>
              </w:rPr>
              <w:t>think of a situation where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a person would benefit from the type of results data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A253D8">
              <w:rPr>
                <w:rFonts w:ascii="Times New Roman" w:hAnsi="Times New Roman" w:cs="Times New Roman"/>
              </w:rPr>
              <w:t xml:space="preserve">mining </w:t>
            </w:r>
            <w:bookmarkStart w:id="0" w:name="_GoBack"/>
            <w:bookmarkEnd w:id="0"/>
            <w:r w:rsidR="00FD6E5B" w:rsidRPr="00FD6E5B">
              <w:rPr>
                <w:rFonts w:ascii="Times New Roman" w:hAnsi="Times New Roman" w:cs="Times New Roman"/>
              </w:rPr>
              <w:t>can bring to campus and a situation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where it might be undesirable</w:t>
            </w:r>
            <w:r w:rsidRPr="00FD6E5B">
              <w:rPr>
                <w:rFonts w:ascii="Times New Roman" w:hAnsi="Times New Roman" w:cs="Times New Roman"/>
              </w:rPr>
              <w:t>.</w:t>
            </w:r>
          </w:p>
          <w:p w14:paraId="552E3013" w14:textId="42927E30" w:rsidR="00FD6E5B" w:rsidRPr="0025418D" w:rsidRDefault="00FD6E5B" w:rsidP="00FD6E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67F73D44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12F636EB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0AA5875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F93B7F" w:rsidRPr="0025418D" w14:paraId="1C4BB25A" w14:textId="77777777" w:rsidTr="00584488">
        <w:tc>
          <w:tcPr>
            <w:tcW w:w="2300" w:type="dxa"/>
          </w:tcPr>
          <w:p w14:paraId="213BEE71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Team members develop a summary conclusion</w:t>
            </w:r>
          </w:p>
        </w:tc>
        <w:tc>
          <w:tcPr>
            <w:tcW w:w="1945" w:type="dxa"/>
          </w:tcPr>
          <w:p w14:paraId="13372BC9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4697837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3D9BC7C5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F93B7F" w:rsidRPr="0025418D" w14:paraId="5594CB5E" w14:textId="77777777" w:rsidTr="00584488">
        <w:tc>
          <w:tcPr>
            <w:tcW w:w="2300" w:type="dxa"/>
          </w:tcPr>
          <w:p w14:paraId="1F05DBBF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Team members present findings. </w:t>
            </w:r>
          </w:p>
        </w:tc>
        <w:tc>
          <w:tcPr>
            <w:tcW w:w="1945" w:type="dxa"/>
          </w:tcPr>
          <w:p w14:paraId="3ECBF8F1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321A0520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2B4372B8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</w:tbl>
    <w:p w14:paraId="484ABCC6" w14:textId="77777777" w:rsidR="00F93B7F" w:rsidRPr="00A96595" w:rsidRDefault="00F93B7F" w:rsidP="00A96595">
      <w:pPr>
        <w:keepNext/>
        <w:spacing w:after="240"/>
        <w:ind w:left="360"/>
        <w:rPr>
          <w:b/>
          <w:color w:val="FF0000"/>
          <w:sz w:val="28"/>
        </w:rPr>
      </w:pPr>
    </w:p>
    <w:sectPr w:rsidR="00F93B7F" w:rsidRPr="00A96595" w:rsidSect="00664F2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Univers">
    <w:panose1 w:val="020B0503020202020204"/>
    <w:charset w:val="00"/>
    <w:family w:val="swiss"/>
    <w:notTrueType/>
    <w:pitch w:val="variable"/>
    <w:sig w:usb0="80000287" w:usb1="00000000" w:usb2="00000000" w:usb3="00000000" w:csb0="0000000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95 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HelveticaNeue BlackExt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PalatinoLTStd-Roman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LTStd-HvEx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2DB8"/>
    <w:multiLevelType w:val="hybridMultilevel"/>
    <w:tmpl w:val="D6CCF818"/>
    <w:lvl w:ilvl="0" w:tplc="791C8C5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CF4112"/>
    <w:multiLevelType w:val="hybridMultilevel"/>
    <w:tmpl w:val="F01E4CA4"/>
    <w:lvl w:ilvl="0" w:tplc="B20E69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D3140"/>
    <w:multiLevelType w:val="hybridMultilevel"/>
    <w:tmpl w:val="31D8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348F4"/>
    <w:multiLevelType w:val="hybridMultilevel"/>
    <w:tmpl w:val="3FBA12D6"/>
    <w:lvl w:ilvl="0" w:tplc="E0B8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10428C"/>
    <w:multiLevelType w:val="hybridMultilevel"/>
    <w:tmpl w:val="3B14B750"/>
    <w:lvl w:ilvl="0" w:tplc="EBDC04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D51E6"/>
    <w:multiLevelType w:val="hybridMultilevel"/>
    <w:tmpl w:val="645A6594"/>
    <w:lvl w:ilvl="0" w:tplc="B4C200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748"/>
    <w:rsid w:val="0009718A"/>
    <w:rsid w:val="00160A81"/>
    <w:rsid w:val="001D75D4"/>
    <w:rsid w:val="001E6284"/>
    <w:rsid w:val="00230F61"/>
    <w:rsid w:val="002F269C"/>
    <w:rsid w:val="00451E4B"/>
    <w:rsid w:val="004B224A"/>
    <w:rsid w:val="004C22B5"/>
    <w:rsid w:val="00571D97"/>
    <w:rsid w:val="00584488"/>
    <w:rsid w:val="005E1B20"/>
    <w:rsid w:val="005F7759"/>
    <w:rsid w:val="00664F20"/>
    <w:rsid w:val="006C754C"/>
    <w:rsid w:val="007671E1"/>
    <w:rsid w:val="0076730C"/>
    <w:rsid w:val="007E3DDD"/>
    <w:rsid w:val="008315FA"/>
    <w:rsid w:val="00850589"/>
    <w:rsid w:val="00870748"/>
    <w:rsid w:val="008A51CA"/>
    <w:rsid w:val="008A7581"/>
    <w:rsid w:val="008B53A5"/>
    <w:rsid w:val="009D7AE0"/>
    <w:rsid w:val="00A253D8"/>
    <w:rsid w:val="00A67EDB"/>
    <w:rsid w:val="00A86C99"/>
    <w:rsid w:val="00A96595"/>
    <w:rsid w:val="00C47D97"/>
    <w:rsid w:val="00CC64F5"/>
    <w:rsid w:val="00D12448"/>
    <w:rsid w:val="00D505F2"/>
    <w:rsid w:val="00E5084D"/>
    <w:rsid w:val="00E66653"/>
    <w:rsid w:val="00F93B7F"/>
    <w:rsid w:val="00FD6E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07D666"/>
  <w15:docId w15:val="{A251A2B6-746C-4853-BF5E-0790F701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6BD2"/>
    <w:rPr>
      <w:rFonts w:ascii="Lucida Grande" w:hAnsi="Lucida Grande"/>
      <w:sz w:val="18"/>
      <w:szCs w:val="18"/>
    </w:rPr>
  </w:style>
  <w:style w:type="paragraph" w:customStyle="1" w:styleId="CM1">
    <w:name w:val="CM1"/>
    <w:basedOn w:val="Normal"/>
    <w:next w:val="Normal"/>
    <w:rsid w:val="002B21AB"/>
    <w:pPr>
      <w:widowControl w:val="0"/>
      <w:autoSpaceDE w:val="0"/>
      <w:autoSpaceDN w:val="0"/>
      <w:adjustRightInd w:val="0"/>
    </w:pPr>
    <w:rPr>
      <w:rFonts w:ascii="Univers" w:hAnsi="Univers"/>
    </w:rPr>
  </w:style>
  <w:style w:type="paragraph" w:customStyle="1" w:styleId="H1">
    <w:name w:val="H1"/>
    <w:autoRedefine/>
    <w:rsid w:val="002E3582"/>
    <w:pPr>
      <w:keepNext/>
      <w:keepLines/>
      <w:widowControl w:val="0"/>
      <w:autoSpaceDE w:val="0"/>
      <w:autoSpaceDN w:val="0"/>
      <w:adjustRightInd w:val="0"/>
      <w:spacing w:line="360" w:lineRule="auto"/>
      <w:jc w:val="both"/>
    </w:pPr>
    <w:rPr>
      <w:rFonts w:ascii="Times" w:hAnsi="Times"/>
      <w:b/>
      <w:color w:val="FF6600"/>
      <w:sz w:val="24"/>
      <w:szCs w:val="24"/>
      <w:lang w:val="en-GB" w:eastAsia="it-IT"/>
    </w:rPr>
  </w:style>
  <w:style w:type="paragraph" w:customStyle="1" w:styleId="H2">
    <w:name w:val="H2"/>
    <w:autoRedefine/>
    <w:rsid w:val="002E3582"/>
    <w:pPr>
      <w:keepNext/>
      <w:keepLines/>
      <w:widowControl w:val="0"/>
      <w:autoSpaceDE w:val="0"/>
      <w:autoSpaceDN w:val="0"/>
      <w:adjustRightInd w:val="0"/>
      <w:spacing w:before="360" w:after="160" w:line="280" w:lineRule="exact"/>
    </w:pPr>
    <w:rPr>
      <w:caps/>
      <w:color w:val="008000"/>
      <w:sz w:val="24"/>
      <w:szCs w:val="24"/>
      <w:lang w:val="it-IT" w:eastAsia="it-IT"/>
    </w:rPr>
  </w:style>
  <w:style w:type="paragraph" w:customStyle="1" w:styleId="FIG1NUM">
    <w:name w:val="FIG1_NUM"/>
    <w:autoRedefine/>
    <w:rsid w:val="002E3582"/>
    <w:pPr>
      <w:keepLines/>
      <w:widowControl w:val="0"/>
      <w:autoSpaceDE w:val="0"/>
      <w:autoSpaceDN w:val="0"/>
      <w:adjustRightInd w:val="0"/>
      <w:spacing w:after="60" w:line="240" w:lineRule="exact"/>
      <w:ind w:left="100" w:right="60"/>
    </w:pPr>
    <w:rPr>
      <w:rFonts w:ascii="Verdana" w:hAnsi="Verdana"/>
      <w:b/>
      <w:smallCaps/>
      <w:color w:val="000000"/>
      <w:sz w:val="16"/>
      <w:szCs w:val="24"/>
      <w:lang w:val="it-IT" w:eastAsia="it-IT"/>
    </w:rPr>
  </w:style>
  <w:style w:type="character" w:customStyle="1" w:styleId="H4">
    <w:name w:val="H4"/>
    <w:rsid w:val="00716C83"/>
    <w:rPr>
      <w:rFonts w:ascii="Times New Roman" w:hAnsi="Times New Roman"/>
      <w:spacing w:val="40"/>
      <w:sz w:val="24"/>
    </w:rPr>
  </w:style>
  <w:style w:type="paragraph" w:customStyle="1" w:styleId="CRPROBSET6TTL">
    <w:name w:val="CR_PROBSET6_TTL"/>
    <w:next w:val="Normal"/>
    <w:rsid w:val="00D01ECC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hAnsi="Helvetica 95 Black"/>
      <w:caps/>
      <w:noProof/>
      <w:sz w:val="30"/>
    </w:rPr>
  </w:style>
  <w:style w:type="paragraph" w:customStyle="1" w:styleId="CRPROBSET6INSTR">
    <w:name w:val="CR_PROBSET6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">
    <w:name w:val="CR_PROBSET6_MCQ6"/>
    <w:basedOn w:val="Normal"/>
    <w:next w:val="Normal"/>
    <w:rsid w:val="00D01ECC"/>
    <w:pPr>
      <w:keepLines/>
      <w:tabs>
        <w:tab w:val="decimal" w:pos="350"/>
      </w:tabs>
      <w:overflowPunct w:val="0"/>
      <w:autoSpaceDE w:val="0"/>
      <w:autoSpaceDN w:val="0"/>
      <w:adjustRightInd w:val="0"/>
      <w:spacing w:before="60" w:line="240" w:lineRule="exact"/>
      <w:ind w:left="600" w:hanging="60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ANS">
    <w:name w:val="CR_PROBSET6_MCQ6_ANS"/>
    <w:basedOn w:val="CRPROBSET6MCQ6"/>
    <w:next w:val="Normal"/>
    <w:rsid w:val="00D01ECC"/>
    <w:pPr>
      <w:tabs>
        <w:tab w:val="clear" w:pos="350"/>
        <w:tab w:val="left" w:pos="600"/>
        <w:tab w:val="left" w:pos="940"/>
      </w:tabs>
      <w:spacing w:before="20"/>
      <w:ind w:left="940" w:hanging="940"/>
    </w:pPr>
  </w:style>
  <w:style w:type="paragraph" w:customStyle="1" w:styleId="CRPROBSET6TFQ6">
    <w:name w:val="CR_PROBSET6_TFQ6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BKRMGLOSSETTTL">
    <w:name w:val="BKRM_GLOSSET_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  <w:lang w:val="en-AU"/>
    </w:rPr>
  </w:style>
  <w:style w:type="paragraph" w:customStyle="1" w:styleId="CRPROBSET1SUPTTL">
    <w:name w:val="CR_PROBSET1_SUP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</w:rPr>
  </w:style>
  <w:style w:type="paragraph" w:customStyle="1" w:styleId="CRPROBSET1H1">
    <w:name w:val="CR_PROBSET1_H1"/>
    <w:next w:val="Normal"/>
    <w:rsid w:val="00D01ECC"/>
    <w:pPr>
      <w:overflowPunct w:val="0"/>
      <w:autoSpaceDE w:val="0"/>
      <w:autoSpaceDN w:val="0"/>
      <w:adjustRightInd w:val="0"/>
      <w:spacing w:before="180" w:after="120" w:line="240" w:lineRule="exact"/>
      <w:textAlignment w:val="baseline"/>
    </w:pPr>
    <w:rPr>
      <w:rFonts w:ascii="HelveticaNeue BlackExt" w:hAnsi="HelveticaNeue BlackExt"/>
      <w:noProof/>
    </w:rPr>
  </w:style>
  <w:style w:type="paragraph" w:customStyle="1" w:styleId="CRPROBSET1BLFIRST">
    <w:name w:val="CR_PROBSET1_BL_FIRST"/>
    <w:basedOn w:val="Normal"/>
    <w:next w:val="Normal"/>
    <w:rsid w:val="00D01ECC"/>
    <w:pPr>
      <w:keepLines/>
      <w:tabs>
        <w:tab w:val="left" w:pos="180"/>
        <w:tab w:val="left" w:pos="360"/>
      </w:tabs>
      <w:overflowPunct w:val="0"/>
      <w:autoSpaceDE w:val="0"/>
      <w:autoSpaceDN w:val="0"/>
      <w:adjustRightInd w:val="0"/>
      <w:spacing w:before="120" w:line="240" w:lineRule="exact"/>
      <w:ind w:left="360" w:hanging="36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BLMID">
    <w:name w:val="CR_PROBSET1_BL_MID"/>
    <w:basedOn w:val="CRPROBSET1BLFIRST"/>
    <w:next w:val="Normal"/>
    <w:rsid w:val="00D01ECC"/>
    <w:pPr>
      <w:tabs>
        <w:tab w:val="clear" w:pos="360"/>
      </w:tabs>
      <w:spacing w:before="60"/>
      <w:ind w:left="180" w:hanging="180"/>
    </w:pPr>
  </w:style>
  <w:style w:type="paragraph" w:customStyle="1" w:styleId="CRPROBSET1BLLAST">
    <w:name w:val="CR_PROBSET1_BL_LAST"/>
    <w:basedOn w:val="CRPROBSET1BLFIRST"/>
    <w:next w:val="Normal"/>
    <w:rsid w:val="00D01ECC"/>
    <w:pPr>
      <w:spacing w:before="60" w:after="120"/>
    </w:pPr>
  </w:style>
  <w:style w:type="paragraph" w:customStyle="1" w:styleId="CRPROBSET1INSTR">
    <w:name w:val="CR_PROBSET1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FIBQ1">
    <w:name w:val="CR_PROBSET1_FIBQ1"/>
    <w:basedOn w:val="CRPROBSET1INSTR"/>
    <w:next w:val="Normal"/>
    <w:rsid w:val="00D01ECC"/>
  </w:style>
  <w:style w:type="character" w:customStyle="1" w:styleId="CRFIBQ1WOL1">
    <w:name w:val="CR_FIBQ1_WOL1"/>
    <w:rsid w:val="00D907DE"/>
    <w:rPr>
      <w:rFonts w:ascii="Palatino" w:hAnsi="Palatino"/>
      <w:spacing w:val="-120"/>
    </w:rPr>
  </w:style>
  <w:style w:type="paragraph" w:customStyle="1" w:styleId="crprobset1fibq10">
    <w:name w:val="cr_probset1_fibq1_"/>
    <w:basedOn w:val="Normal"/>
    <w:rsid w:val="009D7AE0"/>
    <w:pPr>
      <w:spacing w:before="200"/>
    </w:pPr>
    <w:rPr>
      <w:rFonts w:ascii="Palatino" w:hAnsi="Palatino"/>
      <w:color w:val="000000"/>
      <w:sz w:val="20"/>
      <w:szCs w:val="20"/>
    </w:rPr>
  </w:style>
  <w:style w:type="paragraph" w:customStyle="1" w:styleId="crprobset1instr0">
    <w:name w:val="cr_probset1_instr_"/>
    <w:basedOn w:val="Normal"/>
    <w:rsid w:val="009D7AE0"/>
    <w:pPr>
      <w:spacing w:before="20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rprobset1blfirst0">
    <w:name w:val="cr_probset1_bl_first_"/>
    <w:basedOn w:val="Normal"/>
    <w:rsid w:val="009D7AE0"/>
    <w:pPr>
      <w:spacing w:before="120"/>
      <w:ind w:left="180" w:hanging="180"/>
    </w:pPr>
    <w:rPr>
      <w:rFonts w:ascii="Palatino" w:hAnsi="Palatino"/>
      <w:color w:val="000000"/>
      <w:sz w:val="20"/>
      <w:szCs w:val="20"/>
    </w:rPr>
  </w:style>
  <w:style w:type="paragraph" w:customStyle="1" w:styleId="crprobset1h10">
    <w:name w:val="cr_probset1_h1_"/>
    <w:basedOn w:val="Normal"/>
    <w:rsid w:val="009D7AE0"/>
    <w:pPr>
      <w:spacing w:before="40" w:after="120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9D7AE0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paragraph" w:customStyle="1" w:styleId="crprobset6tfq">
    <w:name w:val="cr_probset6_tfq_"/>
    <w:basedOn w:val="Normal"/>
    <w:rsid w:val="009D7AE0"/>
    <w:pPr>
      <w:spacing w:before="120"/>
      <w:ind w:left="780" w:hanging="780"/>
    </w:pPr>
    <w:rPr>
      <w:rFonts w:ascii="Palatino" w:hAnsi="Palatino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9D7AE0"/>
    <w:pPr>
      <w:spacing w:after="120"/>
    </w:pPr>
    <w:rPr>
      <w:rFonts w:ascii="Arial" w:hAnsi="Arial" w:cs="Arial"/>
      <w:b/>
      <w:bCs/>
      <w:color w:val="0390BF"/>
      <w:sz w:val="38"/>
      <w:szCs w:val="38"/>
    </w:rPr>
  </w:style>
  <w:style w:type="character" w:customStyle="1" w:styleId="mcqnum1">
    <w:name w:val="mcq_num_1"/>
    <w:rsid w:val="009D7AE0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9D7AE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character" w:customStyle="1" w:styleId="crprobset1instr1">
    <w:name w:val="cr_probset1_instr_1"/>
    <w:rsid w:val="00D12448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8B5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8B53A5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8B53A5"/>
    <w:rPr>
      <w:rFonts w:ascii="Lucida Grande" w:hAnsi="Lucida Grande"/>
      <w:sz w:val="18"/>
      <w:szCs w:val="18"/>
    </w:rPr>
  </w:style>
  <w:style w:type="paragraph" w:customStyle="1" w:styleId="CRPROBSET2GENQ2">
    <w:name w:val="CR_PROBSET2_GENQ2"/>
    <w:rsid w:val="008B53A5"/>
    <w:pPr>
      <w:keepLines/>
      <w:overflowPunct w:val="0"/>
      <w:autoSpaceDE w:val="0"/>
      <w:autoSpaceDN w:val="0"/>
      <w:adjustRightInd w:val="0"/>
      <w:spacing w:line="240" w:lineRule="exact"/>
      <w:ind w:left="360"/>
      <w:textAlignment w:val="baseline"/>
    </w:pPr>
    <w:rPr>
      <w:rFonts w:ascii="Palatino" w:hAnsi="Palatino"/>
      <w:noProof/>
    </w:rPr>
  </w:style>
  <w:style w:type="paragraph" w:styleId="NormalWeb">
    <w:name w:val="Normal (Web)"/>
    <w:basedOn w:val="Normal"/>
    <w:uiPriority w:val="99"/>
    <w:semiHidden/>
    <w:unhideWhenUsed/>
    <w:rsid w:val="008B53A5"/>
    <w:pPr>
      <w:spacing w:after="240"/>
    </w:pPr>
  </w:style>
  <w:style w:type="table" w:styleId="TableGrid">
    <w:name w:val="Table Grid"/>
    <w:basedOn w:val="TableNormal"/>
    <w:uiPriority w:val="39"/>
    <w:rsid w:val="00A96595"/>
    <w:rPr>
      <w:rFonts w:asciiTheme="minorHAnsi" w:eastAsiaTheme="minorHAnsi" w:hAnsiTheme="minorHAnsi" w:cstheme="minorBidi"/>
      <w:kern w:val="2"/>
      <w:sz w:val="22"/>
      <w:szCs w:val="22"/>
      <w14:ligatures w14:val="standar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3">
    <w:name w:val="H3"/>
    <w:basedOn w:val="Normal"/>
    <w:uiPriority w:val="99"/>
    <w:rsid w:val="00C47D97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MCQTTL">
    <w:name w:val="CR_MC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MCQ">
    <w:name w:val="CR_MCQ"/>
    <w:basedOn w:val="Normal"/>
    <w:uiPriority w:val="99"/>
    <w:rsid w:val="00C47D97"/>
    <w:pPr>
      <w:widowControl w:val="0"/>
      <w:tabs>
        <w:tab w:val="left" w:pos="350"/>
      </w:tabs>
      <w:autoSpaceDE w:val="0"/>
      <w:autoSpaceDN w:val="0"/>
      <w:adjustRightInd w:val="0"/>
      <w:spacing w:before="60" w:line="240" w:lineRule="atLeast"/>
      <w:ind w:left="600" w:hanging="600"/>
      <w:textAlignment w:val="center"/>
    </w:pPr>
    <w:rPr>
      <w:rFonts w:ascii="PalatinoLTStd-Roman" w:hAnsi="PalatinoLTStd-Roman" w:cs="PalatinoLTStd-Roman"/>
      <w:color w:val="000000"/>
      <w:spacing w:val="-1"/>
      <w:sz w:val="20"/>
      <w:szCs w:val="20"/>
      <w:lang w:bidi="hi-IN"/>
    </w:rPr>
  </w:style>
  <w:style w:type="paragraph" w:customStyle="1" w:styleId="CRMCQANS">
    <w:name w:val="CR_MCQ_ANS"/>
    <w:basedOn w:val="Normal"/>
    <w:uiPriority w:val="99"/>
    <w:rsid w:val="00C47D97"/>
    <w:pPr>
      <w:widowControl w:val="0"/>
      <w:tabs>
        <w:tab w:val="left" w:pos="600"/>
        <w:tab w:val="left" w:pos="940"/>
        <w:tab w:val="left" w:pos="2150"/>
        <w:tab w:val="left" w:pos="2509"/>
      </w:tabs>
      <w:autoSpaceDE w:val="0"/>
      <w:autoSpaceDN w:val="0"/>
      <w:adjustRightInd w:val="0"/>
      <w:spacing w:before="20" w:line="240" w:lineRule="atLeast"/>
      <w:ind w:left="940" w:hanging="940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TFQTTL">
    <w:name w:val="CR_TF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TFQ">
    <w:name w:val="CR_TFQ"/>
    <w:basedOn w:val="Normal"/>
    <w:uiPriority w:val="99"/>
    <w:rsid w:val="00C47D97"/>
    <w:pPr>
      <w:widowControl w:val="0"/>
      <w:autoSpaceDE w:val="0"/>
      <w:autoSpaceDN w:val="0"/>
      <w:adjustRightInd w:val="0"/>
      <w:spacing w:before="120"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character" w:customStyle="1" w:styleId="x">
    <w:name w:val="x"/>
    <w:uiPriority w:val="99"/>
    <w:rsid w:val="00C47D97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In Action</dc:creator>
  <cp:lastModifiedBy>Shannon LeMay-Finn</cp:lastModifiedBy>
  <cp:revision>3</cp:revision>
  <dcterms:created xsi:type="dcterms:W3CDTF">2018-01-24T17:42:00Z</dcterms:created>
  <dcterms:modified xsi:type="dcterms:W3CDTF">2019-01-16T01:58:00Z</dcterms:modified>
</cp:coreProperties>
</file>