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BD1" w:rsidRDefault="00507BD1">
      <w:pPr>
        <w:pStyle w:val="awTB00chTitle"/>
        <w:keepLines w:val="0"/>
        <w:widowControl w:val="0"/>
      </w:pPr>
      <w:r>
        <w:rPr>
          <w:sz w:val="44"/>
        </w:rPr>
        <w:t>Chapter 2</w:t>
      </w:r>
      <w:r>
        <w:br/>
        <w:t>Supply and Demand</w:t>
      </w:r>
    </w:p>
    <w:p w:rsidR="00507BD1" w:rsidRDefault="00507BD1">
      <w:pPr>
        <w:pStyle w:val="awTB01questionHead"/>
        <w:keepNext w:val="0"/>
        <w:keepLines w:val="0"/>
        <w:widowControl w:val="0"/>
        <w:spacing w:before="0"/>
      </w:pPr>
      <w:r>
        <w:sym w:font="Wingdings" w:char="F06E"/>
      </w:r>
      <w:r>
        <w:t> </w:t>
      </w:r>
      <w:r>
        <w:t>Chapter Outline</w:t>
      </w:r>
    </w:p>
    <w:p w:rsidR="007820B9" w:rsidRPr="006B5FEE" w:rsidRDefault="00B03ADE" w:rsidP="007820B9">
      <w:pPr>
        <w:pStyle w:val="CO1"/>
        <w:keepNext w:val="0"/>
        <w:keepLines w:val="0"/>
        <w:widowControl w:val="0"/>
        <w:spacing w:before="0"/>
        <w:rPr>
          <w:b/>
          <w:i/>
        </w:rPr>
      </w:pPr>
      <w:r>
        <w:rPr>
          <w:b/>
        </w:rPr>
        <w:t xml:space="preserve">Challenge: </w:t>
      </w:r>
      <w:r w:rsidR="007820B9">
        <w:rPr>
          <w:b/>
          <w:i/>
        </w:rPr>
        <w:t>Quantities and Prices of Genetically Modified Foods</w:t>
      </w:r>
    </w:p>
    <w:p w:rsidR="00507BD1" w:rsidRDefault="00507BD1">
      <w:pPr>
        <w:pStyle w:val="CO1"/>
        <w:keepNext w:val="0"/>
        <w:keepLines w:val="0"/>
        <w:widowControl w:val="0"/>
        <w:spacing w:before="0"/>
      </w:pPr>
      <w:r>
        <w:t>2.1</w:t>
      </w:r>
      <w:r>
        <w:tab/>
        <w:t>Demand</w:t>
      </w:r>
    </w:p>
    <w:p w:rsidR="00507BD1" w:rsidRDefault="006B5FEE" w:rsidP="007820B9">
      <w:pPr>
        <w:pStyle w:val="CO1"/>
        <w:keepNext w:val="0"/>
        <w:keepLines w:val="0"/>
        <w:widowControl w:val="0"/>
        <w:spacing w:before="0"/>
      </w:pPr>
      <w:r>
        <w:tab/>
      </w:r>
      <w:r w:rsidR="00507BD1">
        <w:tab/>
        <w:t xml:space="preserve">The Demand Function </w:t>
      </w:r>
    </w:p>
    <w:p w:rsidR="00FC034F" w:rsidRDefault="00FC034F" w:rsidP="00FC034F">
      <w:pPr>
        <w:pStyle w:val="CO2"/>
        <w:keepNext w:val="0"/>
        <w:keepLines w:val="0"/>
        <w:widowControl w:val="0"/>
        <w:ind w:firstLine="615"/>
      </w:pPr>
      <w:r w:rsidRPr="00FC034F">
        <w:t xml:space="preserve">A Change in a Product’s Price Causes a Movement </w:t>
      </w:r>
      <w:proofErr w:type="gramStart"/>
      <w:r w:rsidR="006551D5">
        <w:t>A</w:t>
      </w:r>
      <w:r w:rsidRPr="00FC034F">
        <w:t>long</w:t>
      </w:r>
      <w:proofErr w:type="gramEnd"/>
      <w:r w:rsidRPr="00FC034F">
        <w:t xml:space="preserve"> the Demand Curve</w:t>
      </w:r>
    </w:p>
    <w:p w:rsidR="00FC034F" w:rsidRDefault="00FC034F" w:rsidP="00FC034F">
      <w:pPr>
        <w:pStyle w:val="CO2"/>
        <w:keepNext w:val="0"/>
        <w:keepLines w:val="0"/>
        <w:widowControl w:val="0"/>
        <w:ind w:firstLine="615"/>
      </w:pPr>
      <w:r w:rsidRPr="00FC034F">
        <w:t>A Change in Other Prices Causes the Demand Curve to Shift</w:t>
      </w:r>
    </w:p>
    <w:p w:rsidR="00507BD1" w:rsidRDefault="00507BD1">
      <w:pPr>
        <w:pStyle w:val="CO2"/>
        <w:keepNext w:val="0"/>
        <w:keepLines w:val="0"/>
        <w:widowControl w:val="0"/>
      </w:pPr>
      <w:r>
        <w:tab/>
        <w:t xml:space="preserve">Summing Demand </w:t>
      </w:r>
      <w:r w:rsidR="006B5FEE">
        <w:t>Functions</w:t>
      </w:r>
    </w:p>
    <w:p w:rsidR="00FC034F" w:rsidRDefault="00FC034F" w:rsidP="00FC034F">
      <w:pPr>
        <w:pStyle w:val="CO2"/>
        <w:keepNext w:val="0"/>
        <w:keepLines w:val="0"/>
        <w:widowControl w:val="0"/>
        <w:ind w:left="1689"/>
      </w:pPr>
      <w:r w:rsidRPr="006B5FEE">
        <w:rPr>
          <w:b/>
        </w:rPr>
        <w:t>Application</w:t>
      </w:r>
      <w:r w:rsidRPr="00B03ADE">
        <w:rPr>
          <w:b/>
        </w:rPr>
        <w:t>:</w:t>
      </w:r>
      <w:r w:rsidRPr="00FC034F">
        <w:t xml:space="preserve"> </w:t>
      </w:r>
      <w:r w:rsidR="006B5FEE">
        <w:t>Aggregating Corn Demand Curves</w:t>
      </w:r>
    </w:p>
    <w:p w:rsidR="00507BD1" w:rsidRDefault="00507BD1">
      <w:pPr>
        <w:pStyle w:val="CO1"/>
        <w:keepNext w:val="0"/>
        <w:keepLines w:val="0"/>
        <w:widowControl w:val="0"/>
      </w:pPr>
      <w:r>
        <w:t>2.2</w:t>
      </w:r>
      <w:r>
        <w:tab/>
        <w:t xml:space="preserve">Supply </w:t>
      </w:r>
    </w:p>
    <w:p w:rsidR="00507BD1" w:rsidRDefault="00507BD1">
      <w:pPr>
        <w:pStyle w:val="CO2"/>
        <w:keepNext w:val="0"/>
        <w:keepLines w:val="0"/>
        <w:widowControl w:val="0"/>
      </w:pPr>
      <w:r>
        <w:tab/>
        <w:t xml:space="preserve">The Supply Function </w:t>
      </w:r>
    </w:p>
    <w:p w:rsidR="00AE652C" w:rsidRDefault="00AE652C" w:rsidP="00AE652C">
      <w:pPr>
        <w:pStyle w:val="CO2"/>
        <w:keepNext w:val="0"/>
        <w:keepLines w:val="0"/>
        <w:widowControl w:val="0"/>
        <w:ind w:firstLine="615"/>
      </w:pPr>
      <w:r w:rsidRPr="00FC034F">
        <w:t xml:space="preserve">A Change in a Product’s Price Causes a Movement </w:t>
      </w:r>
      <w:proofErr w:type="gramStart"/>
      <w:r>
        <w:t>A</w:t>
      </w:r>
      <w:r w:rsidRPr="00FC034F">
        <w:t>long</w:t>
      </w:r>
      <w:proofErr w:type="gramEnd"/>
      <w:r w:rsidRPr="00FC034F">
        <w:t xml:space="preserve"> the </w:t>
      </w:r>
      <w:r>
        <w:t>Supply</w:t>
      </w:r>
      <w:r w:rsidRPr="00FC034F">
        <w:t xml:space="preserve"> Curve</w:t>
      </w:r>
    </w:p>
    <w:p w:rsidR="00AE652C" w:rsidRDefault="00AE652C" w:rsidP="00AE652C">
      <w:pPr>
        <w:pStyle w:val="CO2"/>
        <w:keepNext w:val="0"/>
        <w:keepLines w:val="0"/>
        <w:widowControl w:val="0"/>
        <w:ind w:firstLine="615"/>
      </w:pPr>
      <w:r w:rsidRPr="00FC034F">
        <w:t xml:space="preserve">A Change in </w:t>
      </w:r>
      <w:proofErr w:type="gramStart"/>
      <w:r>
        <w:t>Another</w:t>
      </w:r>
      <w:proofErr w:type="gramEnd"/>
      <w:r>
        <w:t xml:space="preserve"> Factor</w:t>
      </w:r>
      <w:r w:rsidRPr="00FC034F">
        <w:t xml:space="preserve"> Causes the </w:t>
      </w:r>
      <w:r>
        <w:t>Supply</w:t>
      </w:r>
      <w:r w:rsidRPr="00FC034F">
        <w:t xml:space="preserve"> Curve to Shift</w:t>
      </w:r>
    </w:p>
    <w:p w:rsidR="00507BD1" w:rsidRDefault="00507BD1">
      <w:pPr>
        <w:pStyle w:val="CO2"/>
        <w:keepNext w:val="0"/>
        <w:keepLines w:val="0"/>
        <w:widowControl w:val="0"/>
      </w:pPr>
      <w:r>
        <w:tab/>
        <w:t xml:space="preserve">Summing Supply </w:t>
      </w:r>
      <w:r w:rsidR="006551D5">
        <w:t>Functions</w:t>
      </w:r>
    </w:p>
    <w:p w:rsidR="00507BD1" w:rsidRDefault="00507BD1">
      <w:pPr>
        <w:pStyle w:val="CO2"/>
        <w:keepNext w:val="0"/>
        <w:keepLines w:val="0"/>
        <w:widowControl w:val="0"/>
      </w:pPr>
      <w:r>
        <w:tab/>
      </w:r>
      <w:r w:rsidR="006551D5">
        <w:t>How</w:t>
      </w:r>
      <w:r>
        <w:t xml:space="preserve"> Government Import Policies </w:t>
      </w:r>
      <w:r w:rsidR="006551D5">
        <w:t>Affect</w:t>
      </w:r>
      <w:r>
        <w:t xml:space="preserve"> Supply Curves</w:t>
      </w:r>
    </w:p>
    <w:p w:rsidR="00507BD1" w:rsidRDefault="00507BD1">
      <w:pPr>
        <w:pStyle w:val="CO1"/>
        <w:keepNext w:val="0"/>
        <w:keepLines w:val="0"/>
        <w:widowControl w:val="0"/>
      </w:pPr>
      <w:r>
        <w:t>2.3</w:t>
      </w:r>
      <w:r>
        <w:tab/>
        <w:t>Market Equilibrium</w:t>
      </w:r>
    </w:p>
    <w:p w:rsidR="00507BD1" w:rsidRDefault="00507BD1">
      <w:pPr>
        <w:pStyle w:val="CO2"/>
        <w:keepNext w:val="0"/>
        <w:keepLines w:val="0"/>
        <w:widowControl w:val="0"/>
      </w:pPr>
      <w:r>
        <w:tab/>
        <w:t>Finding the Market Equilibrium</w:t>
      </w:r>
    </w:p>
    <w:p w:rsidR="00507BD1" w:rsidRDefault="00507BD1">
      <w:pPr>
        <w:pStyle w:val="CO2"/>
        <w:keepNext w:val="0"/>
        <w:keepLines w:val="0"/>
        <w:widowControl w:val="0"/>
      </w:pPr>
      <w:r>
        <w:tab/>
        <w:t xml:space="preserve">Forces That Drive </w:t>
      </w:r>
      <w:r w:rsidR="006551D5">
        <w:t>a</w:t>
      </w:r>
      <w:r>
        <w:t xml:space="preserve"> Market to Equilibrium</w:t>
      </w:r>
    </w:p>
    <w:p w:rsidR="00507BD1" w:rsidRDefault="00507BD1">
      <w:pPr>
        <w:pStyle w:val="CO1"/>
        <w:keepNext w:val="0"/>
        <w:keepLines w:val="0"/>
        <w:widowControl w:val="0"/>
      </w:pPr>
      <w:r>
        <w:t>2.4</w:t>
      </w:r>
      <w:r>
        <w:tab/>
        <w:t>Shocking the Equilibrium: Comparative Statics</w:t>
      </w:r>
    </w:p>
    <w:p w:rsidR="00507BD1" w:rsidRDefault="00507BD1">
      <w:pPr>
        <w:pStyle w:val="CO2"/>
        <w:keepNext w:val="0"/>
        <w:keepLines w:val="0"/>
        <w:widowControl w:val="0"/>
      </w:pPr>
      <w:r>
        <w:tab/>
        <w:t>Comparative Statics with Discrete (Relatively Large) Changes</w:t>
      </w:r>
    </w:p>
    <w:p w:rsidR="00FC034F" w:rsidRDefault="00FC034F" w:rsidP="00FC034F">
      <w:pPr>
        <w:pStyle w:val="CO2"/>
        <w:keepNext w:val="0"/>
        <w:keepLines w:val="0"/>
        <w:widowControl w:val="0"/>
        <w:ind w:left="1689"/>
      </w:pPr>
      <w:r w:rsidRPr="006B5FEE">
        <w:rPr>
          <w:b/>
        </w:rPr>
        <w:t>Application</w:t>
      </w:r>
      <w:r w:rsidRPr="00B03ADE">
        <w:rPr>
          <w:b/>
        </w:rPr>
        <w:t>:</w:t>
      </w:r>
      <w:r w:rsidRPr="00FC034F">
        <w:t xml:space="preserve"> Occupational Licensing</w:t>
      </w:r>
    </w:p>
    <w:p w:rsidR="00507BD1" w:rsidRDefault="00507BD1">
      <w:pPr>
        <w:pStyle w:val="CO2"/>
        <w:keepNext w:val="0"/>
        <w:keepLines w:val="0"/>
        <w:widowControl w:val="0"/>
      </w:pPr>
      <w:r>
        <w:tab/>
        <w:t>Comparative Statics with Small Changes</w:t>
      </w:r>
    </w:p>
    <w:p w:rsidR="00FC034F" w:rsidRPr="006B5FEE" w:rsidRDefault="00FC034F" w:rsidP="00FC034F">
      <w:pPr>
        <w:pStyle w:val="CO2"/>
        <w:keepNext w:val="0"/>
        <w:keepLines w:val="0"/>
        <w:widowControl w:val="0"/>
        <w:ind w:left="1689"/>
        <w:rPr>
          <w:b/>
        </w:rPr>
      </w:pPr>
      <w:r w:rsidRPr="006B5FEE">
        <w:rPr>
          <w:b/>
        </w:rPr>
        <w:t>Solved Problem 2.1</w:t>
      </w:r>
    </w:p>
    <w:p w:rsidR="00507BD1" w:rsidRDefault="00507BD1">
      <w:pPr>
        <w:pStyle w:val="CO2"/>
        <w:keepNext w:val="0"/>
        <w:keepLines w:val="0"/>
        <w:widowControl w:val="0"/>
      </w:pPr>
      <w:r>
        <w:tab/>
      </w:r>
      <w:r w:rsidR="00FC034F">
        <w:t>Why</w:t>
      </w:r>
      <w:r>
        <w:t xml:space="preserve"> </w:t>
      </w:r>
      <w:r w:rsidR="006551D5">
        <w:t xml:space="preserve">the </w:t>
      </w:r>
      <w:r>
        <w:t>Shapes of Demand and Supply Curves Matter</w:t>
      </w:r>
    </w:p>
    <w:p w:rsidR="00507BD1" w:rsidRDefault="00507BD1">
      <w:pPr>
        <w:pStyle w:val="CO1"/>
        <w:keepNext w:val="0"/>
        <w:keepLines w:val="0"/>
        <w:widowControl w:val="0"/>
      </w:pPr>
      <w:r>
        <w:t>2.5</w:t>
      </w:r>
      <w:r>
        <w:tab/>
      </w:r>
      <w:proofErr w:type="spellStart"/>
      <w:r>
        <w:t>Elasticities</w:t>
      </w:r>
      <w:proofErr w:type="spellEnd"/>
    </w:p>
    <w:p w:rsidR="00507BD1" w:rsidRDefault="00507BD1">
      <w:pPr>
        <w:pStyle w:val="CO2"/>
        <w:keepNext w:val="0"/>
        <w:keepLines w:val="0"/>
        <w:widowControl w:val="0"/>
      </w:pPr>
      <w:r>
        <w:tab/>
        <w:t>Demand Elasticity</w:t>
      </w:r>
    </w:p>
    <w:p w:rsidR="00507BD1" w:rsidRDefault="00507BD1">
      <w:pPr>
        <w:pStyle w:val="CO2"/>
        <w:keepNext w:val="0"/>
        <w:keepLines w:val="0"/>
        <w:widowControl w:val="0"/>
      </w:pPr>
      <w:r>
        <w:tab/>
      </w:r>
      <w:r w:rsidR="006551D5">
        <w:tab/>
      </w:r>
      <w:proofErr w:type="spellStart"/>
      <w:r>
        <w:t>Elasticit</w:t>
      </w:r>
      <w:r w:rsidR="006551D5">
        <w:t>ies</w:t>
      </w:r>
      <w:proofErr w:type="spellEnd"/>
      <w:r>
        <w:t xml:space="preserve"> </w:t>
      </w:r>
      <w:proofErr w:type="gramStart"/>
      <w:r>
        <w:t>Along</w:t>
      </w:r>
      <w:proofErr w:type="gramEnd"/>
      <w:r>
        <w:t xml:space="preserve"> the Demand Curve</w:t>
      </w:r>
    </w:p>
    <w:p w:rsidR="00FC034F" w:rsidRDefault="00FC034F" w:rsidP="006B5FEE">
      <w:pPr>
        <w:pStyle w:val="CO2"/>
        <w:keepNext w:val="0"/>
        <w:keepLines w:val="0"/>
        <w:widowControl w:val="0"/>
        <w:ind w:left="1689" w:firstLine="0"/>
        <w:rPr>
          <w:b/>
        </w:rPr>
      </w:pPr>
      <w:r w:rsidRPr="006B5FEE">
        <w:rPr>
          <w:b/>
        </w:rPr>
        <w:t>Solved Problem 2.2</w:t>
      </w:r>
    </w:p>
    <w:p w:rsidR="006B5FEE" w:rsidRDefault="006B5FEE" w:rsidP="006B5FEE">
      <w:pPr>
        <w:pStyle w:val="CO2"/>
        <w:keepNext w:val="0"/>
        <w:keepLines w:val="0"/>
        <w:widowControl w:val="0"/>
        <w:ind w:left="1689" w:firstLine="0"/>
      </w:pPr>
      <w:r>
        <w:rPr>
          <w:b/>
        </w:rPr>
        <w:t>Application:</w:t>
      </w:r>
      <w:r w:rsidR="00B03ADE">
        <w:rPr>
          <w:b/>
        </w:rPr>
        <w:t xml:space="preserve"> </w:t>
      </w:r>
      <w:r>
        <w:t xml:space="preserve">The Demand </w:t>
      </w:r>
      <w:proofErr w:type="spellStart"/>
      <w:r>
        <w:t>Elasticities</w:t>
      </w:r>
      <w:proofErr w:type="spellEnd"/>
      <w:r>
        <w:t xml:space="preserve"> for Google Play and Apple Apps</w:t>
      </w:r>
    </w:p>
    <w:p w:rsidR="00AE652C" w:rsidRPr="006B5FEE" w:rsidRDefault="00AE652C" w:rsidP="00AE652C">
      <w:pPr>
        <w:pStyle w:val="CO2"/>
        <w:keepNext w:val="0"/>
        <w:keepLines w:val="0"/>
        <w:widowControl w:val="0"/>
        <w:ind w:left="1074" w:firstLine="615"/>
        <w:rPr>
          <w:b/>
        </w:rPr>
      </w:pPr>
      <w:r>
        <w:rPr>
          <w:b/>
        </w:rPr>
        <w:t>Solved Problem 2.3</w:t>
      </w:r>
    </w:p>
    <w:p w:rsidR="00AE652C" w:rsidRPr="006B5FEE" w:rsidRDefault="00AE652C" w:rsidP="006B5FEE">
      <w:pPr>
        <w:pStyle w:val="CO2"/>
        <w:keepNext w:val="0"/>
        <w:keepLines w:val="0"/>
        <w:widowControl w:val="0"/>
        <w:ind w:left="1689" w:firstLine="0"/>
      </w:pPr>
    </w:p>
    <w:p w:rsidR="00507BD1" w:rsidRDefault="00507BD1">
      <w:pPr>
        <w:pStyle w:val="CO2"/>
        <w:keepNext w:val="0"/>
        <w:keepLines w:val="0"/>
        <w:widowControl w:val="0"/>
      </w:pPr>
      <w:r>
        <w:lastRenderedPageBreak/>
        <w:tab/>
      </w:r>
      <w:r w:rsidR="006551D5">
        <w:tab/>
      </w:r>
      <w:r>
        <w:t xml:space="preserve">Other Demand </w:t>
      </w:r>
      <w:proofErr w:type="spellStart"/>
      <w:r>
        <w:t>Elasticities</w:t>
      </w:r>
      <w:proofErr w:type="spellEnd"/>
    </w:p>
    <w:p w:rsidR="00507BD1" w:rsidRDefault="006B5FEE" w:rsidP="00AE652C">
      <w:pPr>
        <w:pStyle w:val="CO2"/>
        <w:keepNext w:val="0"/>
        <w:keepLines w:val="0"/>
        <w:widowControl w:val="0"/>
        <w:ind w:left="0" w:firstLine="0"/>
      </w:pPr>
      <w:r>
        <w:tab/>
      </w:r>
      <w:r>
        <w:tab/>
      </w:r>
      <w:r w:rsidR="00507BD1">
        <w:t>Supply Elasticity</w:t>
      </w:r>
    </w:p>
    <w:p w:rsidR="006551D5" w:rsidRPr="006B5FEE" w:rsidRDefault="006551D5" w:rsidP="00AE652C">
      <w:pPr>
        <w:pStyle w:val="CO2"/>
        <w:keepNext w:val="0"/>
        <w:keepLines w:val="0"/>
        <w:widowControl w:val="0"/>
        <w:ind w:left="1545" w:firstLine="615"/>
        <w:rPr>
          <w:b/>
        </w:rPr>
      </w:pPr>
      <w:r w:rsidRPr="006B5FEE">
        <w:rPr>
          <w:b/>
        </w:rPr>
        <w:t>Solved Problem 2.</w:t>
      </w:r>
      <w:r w:rsidR="006B5FEE" w:rsidRPr="006B5FEE">
        <w:rPr>
          <w:b/>
        </w:rPr>
        <w:t>4</w:t>
      </w:r>
    </w:p>
    <w:p w:rsidR="00507BD1" w:rsidRDefault="006551D5" w:rsidP="006551D5">
      <w:pPr>
        <w:pStyle w:val="CO2"/>
        <w:keepNext w:val="0"/>
        <w:keepLines w:val="0"/>
        <w:widowControl w:val="0"/>
        <w:ind w:hanging="105"/>
      </w:pPr>
      <w:r>
        <w:tab/>
        <w:t xml:space="preserve">Long Run </w:t>
      </w:r>
      <w:proofErr w:type="gramStart"/>
      <w:r>
        <w:t>Versus</w:t>
      </w:r>
      <w:proofErr w:type="gramEnd"/>
      <w:r>
        <w:t xml:space="preserve"> Short Run</w:t>
      </w:r>
    </w:p>
    <w:p w:rsidR="006551D5" w:rsidRDefault="006B5FEE" w:rsidP="006551D5">
      <w:pPr>
        <w:pStyle w:val="CO2"/>
        <w:keepNext w:val="0"/>
        <w:keepLines w:val="0"/>
        <w:widowControl w:val="0"/>
        <w:ind w:hanging="105"/>
      </w:pPr>
      <w:r>
        <w:tab/>
      </w:r>
      <w:r>
        <w:tab/>
      </w:r>
      <w:r w:rsidR="006551D5">
        <w:t xml:space="preserve">Demand </w:t>
      </w:r>
      <w:proofErr w:type="spellStart"/>
      <w:r w:rsidR="006551D5">
        <w:t>Elasticities</w:t>
      </w:r>
      <w:proofErr w:type="spellEnd"/>
      <w:r w:rsidR="006551D5">
        <w:t xml:space="preserve"> over Time</w:t>
      </w:r>
    </w:p>
    <w:p w:rsidR="006551D5" w:rsidRDefault="006551D5" w:rsidP="006551D5">
      <w:pPr>
        <w:pStyle w:val="CO2"/>
        <w:keepNext w:val="0"/>
        <w:keepLines w:val="0"/>
        <w:widowControl w:val="0"/>
        <w:ind w:hanging="105"/>
      </w:pPr>
      <w:r>
        <w:tab/>
      </w:r>
      <w:r>
        <w:tab/>
        <w:t xml:space="preserve">Supply </w:t>
      </w:r>
      <w:proofErr w:type="spellStart"/>
      <w:r>
        <w:t>Elasticities</w:t>
      </w:r>
      <w:proofErr w:type="spellEnd"/>
      <w:r>
        <w:t xml:space="preserve"> over Time</w:t>
      </w:r>
    </w:p>
    <w:p w:rsidR="00FC034F" w:rsidRDefault="00FC034F" w:rsidP="006B5FEE">
      <w:pPr>
        <w:pStyle w:val="CO2"/>
        <w:keepNext w:val="0"/>
        <w:keepLines w:val="0"/>
        <w:widowControl w:val="0"/>
        <w:ind w:left="1545" w:firstLine="615"/>
      </w:pPr>
      <w:r w:rsidRPr="006B5FEE">
        <w:rPr>
          <w:b/>
        </w:rPr>
        <w:t>Application</w:t>
      </w:r>
      <w:r w:rsidRPr="00B03ADE">
        <w:rPr>
          <w:b/>
        </w:rPr>
        <w:t>:</w:t>
      </w:r>
      <w:r w:rsidRPr="00FC034F">
        <w:t xml:space="preserve"> Oil Drilling in the Arctic National Wildlife Refuge</w:t>
      </w:r>
    </w:p>
    <w:p w:rsidR="006551D5" w:rsidRPr="006B5FEE" w:rsidRDefault="006551D5" w:rsidP="006B5FEE">
      <w:pPr>
        <w:pStyle w:val="CO2"/>
        <w:keepNext w:val="0"/>
        <w:keepLines w:val="0"/>
        <w:widowControl w:val="0"/>
        <w:ind w:left="1545" w:firstLine="615"/>
        <w:rPr>
          <w:b/>
        </w:rPr>
      </w:pPr>
      <w:r w:rsidRPr="006B5FEE">
        <w:rPr>
          <w:b/>
        </w:rPr>
        <w:t>Solved Problem 2.</w:t>
      </w:r>
      <w:r w:rsidR="006B5FEE" w:rsidRPr="006B5FEE">
        <w:rPr>
          <w:b/>
        </w:rPr>
        <w:t>5</w:t>
      </w:r>
    </w:p>
    <w:p w:rsidR="00507BD1" w:rsidRDefault="00507BD1">
      <w:pPr>
        <w:pStyle w:val="CO1"/>
        <w:keepNext w:val="0"/>
        <w:keepLines w:val="0"/>
        <w:widowControl w:val="0"/>
      </w:pPr>
      <w:r>
        <w:t>2.6</w:t>
      </w:r>
      <w:r>
        <w:tab/>
        <w:t>Effects of a Sales Tax</w:t>
      </w:r>
    </w:p>
    <w:p w:rsidR="00507BD1" w:rsidRDefault="00507BD1">
      <w:pPr>
        <w:pStyle w:val="CO2"/>
        <w:keepNext w:val="0"/>
        <w:keepLines w:val="0"/>
        <w:widowControl w:val="0"/>
      </w:pPr>
      <w:r>
        <w:tab/>
        <w:t>Equilibrium Effects of a Specific Tax</w:t>
      </w:r>
    </w:p>
    <w:p w:rsidR="006B5FEE" w:rsidRDefault="006B5FEE">
      <w:pPr>
        <w:pStyle w:val="CO2"/>
        <w:keepNext w:val="0"/>
        <w:keepLines w:val="0"/>
        <w:widowControl w:val="0"/>
      </w:pPr>
      <w:r>
        <w:tab/>
        <w:t xml:space="preserve">The Same Equilibrium No Matter Who is </w:t>
      </w:r>
      <w:proofErr w:type="gramStart"/>
      <w:r>
        <w:t>Taxed</w:t>
      </w:r>
      <w:proofErr w:type="gramEnd"/>
    </w:p>
    <w:p w:rsidR="006B5FEE" w:rsidRDefault="006B5FEE">
      <w:pPr>
        <w:pStyle w:val="CO2"/>
        <w:keepNext w:val="0"/>
        <w:keepLines w:val="0"/>
        <w:widowControl w:val="0"/>
      </w:pPr>
      <w:r>
        <w:tab/>
        <w:t>Who Pays the Tax?</w:t>
      </w:r>
    </w:p>
    <w:p w:rsidR="00FC034F" w:rsidRPr="006B5FEE" w:rsidRDefault="00507BD1" w:rsidP="006B5FEE">
      <w:pPr>
        <w:pStyle w:val="CO2"/>
        <w:keepNext w:val="0"/>
        <w:keepLines w:val="0"/>
        <w:widowControl w:val="0"/>
        <w:ind w:firstLine="0"/>
        <w:rPr>
          <w:b/>
        </w:rPr>
      </w:pPr>
      <w:r>
        <w:tab/>
      </w:r>
      <w:r w:rsidR="006551D5" w:rsidRPr="006B5FEE">
        <w:rPr>
          <w:b/>
        </w:rPr>
        <w:t>Solved Problem 2.</w:t>
      </w:r>
      <w:r w:rsidR="006B5FEE" w:rsidRPr="006B5FEE">
        <w:rPr>
          <w:b/>
        </w:rPr>
        <w:t>6</w:t>
      </w:r>
    </w:p>
    <w:p w:rsidR="006551D5" w:rsidRDefault="006551D5" w:rsidP="00FC034F">
      <w:pPr>
        <w:pStyle w:val="CO2"/>
        <w:keepNext w:val="0"/>
        <w:keepLines w:val="0"/>
        <w:widowControl w:val="0"/>
        <w:ind w:left="1689"/>
      </w:pPr>
      <w:r w:rsidRPr="006B5FEE">
        <w:rPr>
          <w:b/>
        </w:rPr>
        <w:t>Application</w:t>
      </w:r>
      <w:r w:rsidRPr="00B03ADE">
        <w:rPr>
          <w:b/>
        </w:rPr>
        <w:t xml:space="preserve">: </w:t>
      </w:r>
      <w:r>
        <w:t>Subsidizing Ethanol</w:t>
      </w:r>
    </w:p>
    <w:p w:rsidR="00507BD1" w:rsidRDefault="00507BD1">
      <w:pPr>
        <w:pStyle w:val="CO2"/>
        <w:keepNext w:val="0"/>
        <w:keepLines w:val="0"/>
        <w:widowControl w:val="0"/>
      </w:pPr>
      <w:r>
        <w:tab/>
        <w:t xml:space="preserve">The Similar Effects of </w:t>
      </w:r>
      <w:r w:rsidRPr="00E519B6">
        <w:rPr>
          <w:iCs/>
        </w:rPr>
        <w:t>Ad Valorem</w:t>
      </w:r>
      <w:r w:rsidRPr="00E519B6">
        <w:t xml:space="preserve"> </w:t>
      </w:r>
      <w:r>
        <w:t>and Specific Taxes</w:t>
      </w:r>
    </w:p>
    <w:p w:rsidR="00FC034F" w:rsidRDefault="00FC034F">
      <w:pPr>
        <w:pStyle w:val="CO1"/>
        <w:keepNext w:val="0"/>
        <w:keepLines w:val="0"/>
        <w:widowControl w:val="0"/>
        <w:spacing w:before="0"/>
      </w:pPr>
    </w:p>
    <w:p w:rsidR="00507BD1" w:rsidRDefault="00507BD1">
      <w:pPr>
        <w:pStyle w:val="CO1"/>
        <w:keepNext w:val="0"/>
        <w:keepLines w:val="0"/>
        <w:widowControl w:val="0"/>
        <w:spacing w:before="0"/>
      </w:pPr>
      <w:r>
        <w:t>2.7</w:t>
      </w:r>
      <w:r>
        <w:tab/>
        <w:t>Quantity Supplied Need Not Equal Quantity Demanded</w:t>
      </w:r>
    </w:p>
    <w:p w:rsidR="00507BD1" w:rsidRDefault="00507BD1">
      <w:pPr>
        <w:pStyle w:val="CO2"/>
        <w:keepNext w:val="0"/>
        <w:keepLines w:val="0"/>
        <w:widowControl w:val="0"/>
      </w:pPr>
      <w:r>
        <w:tab/>
        <w:t>Price Ceiling</w:t>
      </w:r>
    </w:p>
    <w:p w:rsidR="00FC034F" w:rsidRDefault="00FC034F" w:rsidP="00FC034F">
      <w:pPr>
        <w:pStyle w:val="CO2"/>
        <w:keepNext w:val="0"/>
        <w:keepLines w:val="0"/>
        <w:widowControl w:val="0"/>
        <w:ind w:left="1689"/>
      </w:pPr>
      <w:r w:rsidRPr="006B5FEE">
        <w:rPr>
          <w:b/>
        </w:rPr>
        <w:t>Application</w:t>
      </w:r>
      <w:r w:rsidRPr="00B03ADE">
        <w:rPr>
          <w:b/>
        </w:rPr>
        <w:t>:</w:t>
      </w:r>
      <w:r w:rsidRPr="00FC034F">
        <w:t xml:space="preserve"> </w:t>
      </w:r>
      <w:r w:rsidR="006B5FEE">
        <w:t>Venezuelan Price Ceilings and Shortages</w:t>
      </w:r>
    </w:p>
    <w:p w:rsidR="00507BD1" w:rsidRDefault="00507BD1">
      <w:pPr>
        <w:pStyle w:val="CO2"/>
        <w:keepNext w:val="0"/>
        <w:keepLines w:val="0"/>
        <w:widowControl w:val="0"/>
      </w:pPr>
      <w:r>
        <w:tab/>
        <w:t>Price Floor</w:t>
      </w:r>
    </w:p>
    <w:p w:rsidR="00507BD1" w:rsidRDefault="00507BD1">
      <w:pPr>
        <w:pStyle w:val="CO1"/>
        <w:keepNext w:val="0"/>
        <w:keepLines w:val="0"/>
        <w:widowControl w:val="0"/>
      </w:pPr>
      <w:r>
        <w:t>2.8</w:t>
      </w:r>
      <w:r>
        <w:tab/>
        <w:t>When to Use the Supply-and-Demand Model</w:t>
      </w:r>
    </w:p>
    <w:p w:rsidR="00507BD1" w:rsidRDefault="00507BD1">
      <w:pPr>
        <w:pStyle w:val="awTB01questionHead"/>
        <w:keepNext w:val="0"/>
        <w:keepLines w:val="0"/>
        <w:widowControl w:val="0"/>
      </w:pPr>
      <w:r>
        <w:sym w:font="Wingdings" w:char="F06E"/>
      </w:r>
      <w:r>
        <w:t> </w:t>
      </w:r>
      <w:r>
        <w:t>Teaching Tips</w:t>
      </w:r>
    </w:p>
    <w:p w:rsidR="00507BD1" w:rsidRDefault="00507BD1">
      <w:pPr>
        <w:pStyle w:val="T1"/>
        <w:keepNext w:val="0"/>
        <w:widowControl w:val="0"/>
      </w:pPr>
      <w:r>
        <w:t xml:space="preserve">This chapter reviews basic </w:t>
      </w:r>
      <w:r w:rsidR="00B871EE">
        <w:t>supply-and-</w:t>
      </w:r>
      <w:r>
        <w:t>demand concepts from the principles level. Your interactions with the class from the first session or two should give you a good indication of how much class time to spend on it. If it has been some time since their principles course</w:t>
      </w:r>
      <w:r w:rsidR="00864063">
        <w:t>s</w:t>
      </w:r>
      <w:r>
        <w:t xml:space="preserve">, students may need </w:t>
      </w:r>
      <w:proofErr w:type="gramStart"/>
      <w:r>
        <w:t>fairly consistent</w:t>
      </w:r>
      <w:proofErr w:type="gramEnd"/>
      <w:r>
        <w:t xml:space="preserve"> prompting to recall the basic supply-and-demand model. For example, many will remember that there is a Law of Demand but </w:t>
      </w:r>
      <w:proofErr w:type="gramStart"/>
      <w:r>
        <w:t>won’t</w:t>
      </w:r>
      <w:proofErr w:type="gramEnd"/>
      <w:r>
        <w:t xml:space="preserve"> remember the law itself.</w:t>
      </w:r>
      <w:r w:rsidR="00B03ADE">
        <w:t xml:space="preserve"> </w:t>
      </w:r>
      <w:r>
        <w:t>It is well worth the time spent at this stage to make sure everyone has solid recognition of these basic tools and concepts.</w:t>
      </w:r>
    </w:p>
    <w:p w:rsidR="00507BD1" w:rsidRDefault="00507BD1">
      <w:pPr>
        <w:pStyle w:val="T2"/>
        <w:keepNext w:val="0"/>
        <w:widowControl w:val="0"/>
      </w:pPr>
      <w:r>
        <w:t xml:space="preserve">The introduction of demand curves and equations is a good opportunity to review the basic geometric concepts of slope and intercept. This </w:t>
      </w:r>
      <w:proofErr w:type="gramStart"/>
      <w:r>
        <w:t>doesn’t</w:t>
      </w:r>
      <w:proofErr w:type="gramEnd"/>
      <w:r>
        <w:t xml:space="preserve"> take much time, as most students can recognize </w:t>
      </w:r>
      <w:r w:rsidR="00B871EE">
        <w:t xml:space="preserve">the </w:t>
      </w:r>
      <w:r>
        <w:t xml:space="preserve">slope and intercept of a written equation, but there is sometimes a surprising lack of connection between what appears in an equation and the resulting graph. Draw a demand curve and tell the class that the slope of this curve is </w:t>
      </w:r>
      <w:r>
        <w:rPr>
          <w:rFonts w:ascii="Symbol" w:hAnsi="Symbol"/>
        </w:rPr>
        <w:t></w:t>
      </w:r>
      <w:r>
        <w:t xml:space="preserve">2. Then ask the students what will happen in the graph if the slope increases to </w:t>
      </w:r>
      <w:r>
        <w:rPr>
          <w:rFonts w:ascii="Symbol" w:hAnsi="Symbol"/>
        </w:rPr>
        <w:t></w:t>
      </w:r>
      <w:r>
        <w:t>4. Although it is likely that several, perhaps most</w:t>
      </w:r>
      <w:r w:rsidR="00B871EE">
        <w:t>,</w:t>
      </w:r>
      <w:r>
        <w:t xml:space="preserve"> students will know immediately, some will not. This is also a good time to introduce nonlinear demand functions to illustrate the use of calculus. Assigning some of the quantitative problems at the end of the chapter and collecting them (even if you </w:t>
      </w:r>
      <w:proofErr w:type="gramStart"/>
      <w:r>
        <w:t>don’t</w:t>
      </w:r>
      <w:proofErr w:type="gramEnd"/>
      <w:r>
        <w:t xml:space="preserve"> intend to collect homework throughout the term) is another good diagnostic.</w:t>
      </w:r>
      <w:r w:rsidR="00B03ADE">
        <w:t xml:space="preserve"> In addition</w:t>
      </w:r>
      <w:r w:rsidR="00864063">
        <w:t xml:space="preserve">, students often understand slope in </w:t>
      </w:r>
      <w:r w:rsidR="00B03ADE">
        <w:rPr>
          <w:i/>
        </w:rPr>
        <w:t>y</w:t>
      </w:r>
      <w:r w:rsidR="00864063">
        <w:t xml:space="preserve"> and </w:t>
      </w:r>
      <w:r w:rsidR="00B03ADE">
        <w:rPr>
          <w:i/>
        </w:rPr>
        <w:t>x</w:t>
      </w:r>
      <w:r w:rsidR="00864063">
        <w:t xml:space="preserve"> terms and have a surprisingly difficult time extending that to </w:t>
      </w:r>
      <w:r w:rsidR="00864063" w:rsidRPr="00B03ADE">
        <w:rPr>
          <w:i/>
        </w:rPr>
        <w:t>P</w:t>
      </w:r>
      <w:r w:rsidR="00864063">
        <w:t xml:space="preserve"> and </w:t>
      </w:r>
      <w:r w:rsidR="00864063" w:rsidRPr="00B03ADE">
        <w:rPr>
          <w:i/>
        </w:rPr>
        <w:t>Q</w:t>
      </w:r>
      <w:r w:rsidR="00864063">
        <w:t xml:space="preserve">, especially since the demand function </w:t>
      </w:r>
      <w:proofErr w:type="gramStart"/>
      <w:r w:rsidR="00864063">
        <w:t>is written</w:t>
      </w:r>
      <w:proofErr w:type="gramEnd"/>
      <w:r w:rsidR="00864063">
        <w:t xml:space="preserve"> with </w:t>
      </w:r>
      <w:r w:rsidR="00864063" w:rsidRPr="00B03ADE">
        <w:rPr>
          <w:i/>
        </w:rPr>
        <w:t>Q</w:t>
      </w:r>
      <w:r w:rsidR="00864063">
        <w:t xml:space="preserve"> (the </w:t>
      </w:r>
      <w:r w:rsidR="00864063" w:rsidRPr="00B03ADE">
        <w:rPr>
          <w:i/>
        </w:rPr>
        <w:t>x</w:t>
      </w:r>
      <w:r w:rsidR="00B03ADE">
        <w:t>-axis variable) on the left-</w:t>
      </w:r>
      <w:r w:rsidR="00864063">
        <w:t>hand side.</w:t>
      </w:r>
    </w:p>
    <w:p w:rsidR="00507BD1" w:rsidRDefault="00507BD1" w:rsidP="00B03ADE">
      <w:pPr>
        <w:pStyle w:val="T2"/>
      </w:pPr>
      <w:r>
        <w:t xml:space="preserve">When reviewing demand, </w:t>
      </w:r>
      <w:r w:rsidRPr="00B03ADE">
        <w:t>be</w:t>
      </w:r>
      <w:r>
        <w:t xml:space="preserve"> sure students are clear on the difference between movement along the curve and a shift of the entire curve. Two points should be helpful. First, note to them that both in Equation 2.3 and on the graph in Figure 2.1, price is the only independent variable present. </w:t>
      </w:r>
      <w:proofErr w:type="gramStart"/>
      <w:r>
        <w:t>Thus</w:t>
      </w:r>
      <w:proofErr w:type="gramEnd"/>
      <w:r>
        <w:t xml:space="preserve"> only price can cause </w:t>
      </w:r>
      <w:r>
        <w:br/>
        <w:t xml:space="preserve">a movement along the curve. Second, underscore the role of other variables. After compiling a list of the </w:t>
      </w:r>
      <w:r>
        <w:rPr>
          <w:spacing w:val="-2"/>
        </w:rPr>
        <w:t>factors that can shift the demand curve (once they get started, the class as a group should be able to provide</w:t>
      </w:r>
      <w:r>
        <w:t xml:space="preserve"> </w:t>
      </w:r>
      <w:r>
        <w:rPr>
          <w:spacing w:val="-4"/>
        </w:rPr>
        <w:t xml:space="preserve">you with this list), ask what factors </w:t>
      </w:r>
      <w:proofErr w:type="gramStart"/>
      <w:r>
        <w:rPr>
          <w:spacing w:val="-4"/>
        </w:rPr>
        <w:t>are held</w:t>
      </w:r>
      <w:proofErr w:type="gramEnd"/>
      <w:r>
        <w:rPr>
          <w:spacing w:val="-4"/>
        </w:rPr>
        <w:t xml:space="preserve"> constant along a single demand curve. Surprisingly, this question</w:t>
      </w:r>
      <w:r>
        <w:t xml:space="preserve"> </w:t>
      </w:r>
      <w:proofErr w:type="gramStart"/>
      <w:r>
        <w:t>is often greeted</w:t>
      </w:r>
      <w:proofErr w:type="gramEnd"/>
      <w:r>
        <w:t xml:space="preserve"> by a protracted silence. By realizing </w:t>
      </w:r>
      <w:proofErr w:type="gramStart"/>
      <w:r>
        <w:t>that it is the same factors that shift the curve when they change,</w:t>
      </w:r>
      <w:proofErr w:type="gramEnd"/>
      <w:r>
        <w:t xml:space="preserve"> students develop a more solid understanding. The text makes this point well in Equations 2.2 and 2.3. It is here that students should realize the use of partial derivatives to determine the size of the demand shift.</w:t>
      </w:r>
    </w:p>
    <w:p w:rsidR="00507BD1" w:rsidRDefault="00507BD1">
      <w:pPr>
        <w:pStyle w:val="T2"/>
        <w:keepNext w:val="0"/>
        <w:widowControl w:val="0"/>
      </w:pPr>
      <w:r>
        <w:t xml:space="preserve">Be sure to review the inverse demand curve and the process of inversion. You can motivate this review </w:t>
      </w:r>
      <w:r>
        <w:br/>
        <w:t xml:space="preserve">by noting that this process </w:t>
      </w:r>
      <w:proofErr w:type="gramStart"/>
      <w:r>
        <w:t>will be needed</w:t>
      </w:r>
      <w:proofErr w:type="gramEnd"/>
      <w:r>
        <w:t xml:space="preserve"> later when formulating a total revenue equation from a demand equation. You can combine this with the discussion of the problem of the reversed axes, and reintroduce the inverse function rule.</w:t>
      </w:r>
    </w:p>
    <w:p w:rsidR="00507BD1" w:rsidRDefault="00507BD1">
      <w:pPr>
        <w:pStyle w:val="T2"/>
        <w:keepNext w:val="0"/>
        <w:widowControl w:val="0"/>
      </w:pPr>
      <w:r>
        <w:t>Try to keep the discussion of supply parallel to that of demand. For factors that can shift the entire supply curve, note that they can all be lumped together under the broader heading of costs, government rules and regulations, and other variables (as is done in the text). The text notes that there is no “Law of Supply,” and most students have learned this in their principles course. Be aware, however, that some principles instructors refer to the upward slope of supply curves in the short run as the “Law of Supply.” Adopting a uniform taxonomy and vocabulary reduces confusion. This includes uniformity with the text with respect to symbols and upper-</w:t>
      </w:r>
      <w:r w:rsidR="00B871EE">
        <w:t xml:space="preserve"> </w:t>
      </w:r>
      <w:r>
        <w:t>versus lower-case labeling.</w:t>
      </w:r>
    </w:p>
    <w:p w:rsidR="00911D85" w:rsidRDefault="00911D85">
      <w:pPr>
        <w:pStyle w:val="T2"/>
        <w:keepNext w:val="0"/>
        <w:widowControl w:val="0"/>
        <w:spacing w:before="0"/>
      </w:pPr>
    </w:p>
    <w:p w:rsidR="00507BD1" w:rsidRDefault="00507BD1">
      <w:pPr>
        <w:pStyle w:val="T2"/>
        <w:keepNext w:val="0"/>
        <w:widowControl w:val="0"/>
        <w:spacing w:before="0"/>
      </w:pPr>
      <w:r>
        <w:rPr>
          <w:spacing w:val="-4"/>
        </w:rPr>
        <w:t>When combining supply and demand in the discussion of equilibrium, press the students for a usable definition</w:t>
      </w:r>
      <w:r>
        <w:t xml:space="preserve"> of the term. You will likely receive the suggestion of “where supply equals demand.” Though incorrect, this definition is useful in the introduction of price floors and ceilings where the quantity supplied does not equal </w:t>
      </w:r>
      <w:r w:rsidR="00B871EE">
        <w:t xml:space="preserve">quantity </w:t>
      </w:r>
      <w:r>
        <w:t>demanded at the equilibrium quantity. An important point regarding equilibrium solutions of supply-</w:t>
      </w:r>
      <w:r>
        <w:rPr>
          <w:spacing w:val="-4"/>
        </w:rPr>
        <w:t>and-demand problems is that they are typically stable and self-correcting. To illustrate this point, use examples</w:t>
      </w:r>
      <w:r>
        <w:t xml:space="preserve"> of commonly purchased items such as discounted clothing and </w:t>
      </w:r>
      <w:r w:rsidR="00864063">
        <w:t>older DVD</w:t>
      </w:r>
      <w:r>
        <w:t>s, where reduced prices reflect excess supply.</w:t>
      </w:r>
    </w:p>
    <w:p w:rsidR="00507BD1" w:rsidRDefault="00507BD1">
      <w:pPr>
        <w:pStyle w:val="T2"/>
        <w:keepNext w:val="0"/>
        <w:widowControl w:val="0"/>
      </w:pPr>
      <w:r>
        <w:rPr>
          <w:spacing w:val="-2"/>
        </w:rPr>
        <w:t xml:space="preserve">When discussing own-price </w:t>
      </w:r>
      <w:proofErr w:type="spellStart"/>
      <w:r>
        <w:rPr>
          <w:spacing w:val="-2"/>
        </w:rPr>
        <w:t>elasticities</w:t>
      </w:r>
      <w:proofErr w:type="spellEnd"/>
      <w:r>
        <w:rPr>
          <w:spacing w:val="-2"/>
        </w:rPr>
        <w:t>, students need to understand that several formulas yield</w:t>
      </w:r>
      <w:r>
        <w:t xml:space="preserve"> </w:t>
      </w:r>
      <w:proofErr w:type="gramStart"/>
      <w:r>
        <w:rPr>
          <w:spacing w:val="-2"/>
        </w:rPr>
        <w:t>an elasticity</w:t>
      </w:r>
      <w:proofErr w:type="gramEnd"/>
      <w:r>
        <w:rPr>
          <w:spacing w:val="-2"/>
        </w:rPr>
        <w:t xml:space="preserve"> and the choice of formula is driven mostly by the information that is given. When talking about</w:t>
      </w:r>
      <w:r>
        <w:t xml:space="preserve"> the formula as simply a ratio of percentage changes, you might try to find a current newspaper piece that has a percentage change in prices and the percentage change in quantity that results. </w:t>
      </w:r>
    </w:p>
    <w:p w:rsidR="00507BD1" w:rsidRDefault="00507BD1">
      <w:pPr>
        <w:pStyle w:val="T2"/>
        <w:keepNext w:val="0"/>
        <w:widowControl w:val="0"/>
      </w:pPr>
      <w:r>
        <w:rPr>
          <w:spacing w:val="-2"/>
        </w:rPr>
        <w:t xml:space="preserve">When discussing </w:t>
      </w:r>
      <w:proofErr w:type="spellStart"/>
      <w:r>
        <w:rPr>
          <w:spacing w:val="-2"/>
        </w:rPr>
        <w:t>elasticities</w:t>
      </w:r>
      <w:proofErr w:type="spellEnd"/>
      <w:r>
        <w:rPr>
          <w:spacing w:val="-2"/>
        </w:rPr>
        <w:t>, two points require significant attention. The first is to get the students to make</w:t>
      </w:r>
      <w:r>
        <w:t xml:space="preserve"> the connection between a verbal description of </w:t>
      </w:r>
      <w:proofErr w:type="gramStart"/>
      <w:r>
        <w:t>an elasticity</w:t>
      </w:r>
      <w:proofErr w:type="gramEnd"/>
      <w:r>
        <w:t xml:space="preserve">, the slope of the demand curve, the elasticity formulas, and the graph of a demand curve. You can give the students information in different forms and ask them to compute </w:t>
      </w:r>
      <w:proofErr w:type="gramStart"/>
      <w:r>
        <w:t>an elasticity</w:t>
      </w:r>
      <w:proofErr w:type="gramEnd"/>
      <w:r>
        <w:t xml:space="preserve"> in each case. The second area of confusion is that linear demand curves are not of constant elasticity (except when perfectly elastic or inelastic). You can demonstrate using an </w:t>
      </w:r>
      <w:r>
        <w:rPr>
          <w:spacing w:val="-2"/>
        </w:rPr>
        <w:t>equation and a graph</w:t>
      </w:r>
      <w:proofErr w:type="gramStart"/>
      <w:r w:rsidR="00B871EE">
        <w:rPr>
          <w:spacing w:val="-2"/>
        </w:rPr>
        <w:t>;</w:t>
      </w:r>
      <w:proofErr w:type="gramEnd"/>
      <w:r>
        <w:rPr>
          <w:spacing w:val="-2"/>
        </w:rPr>
        <w:t xml:space="preserve"> that although the slope is constant, the price/quantity ratio is changing, which changes</w:t>
      </w:r>
      <w:r>
        <w:t xml:space="preserve"> the elasticity as price falls. This i</w:t>
      </w:r>
      <w:r w:rsidR="00864063">
        <w:t>s illustrated well in Figure 2.10</w:t>
      </w:r>
      <w:r>
        <w:t xml:space="preserve"> </w:t>
      </w:r>
      <w:proofErr w:type="gramStart"/>
      <w:r>
        <w:t>and also</w:t>
      </w:r>
      <w:proofErr w:type="gramEnd"/>
      <w:r>
        <w:t xml:space="preserve"> illustrated with the constant elasticity demand function in Solved Problem 2.</w:t>
      </w:r>
      <w:r w:rsidR="00864063">
        <w:t>3</w:t>
      </w:r>
      <w:r>
        <w:t>.</w:t>
      </w:r>
    </w:p>
    <w:p w:rsidR="00507BD1" w:rsidRDefault="00507BD1" w:rsidP="00B871EE">
      <w:pPr>
        <w:pStyle w:val="T2"/>
        <w:keepNext w:val="0"/>
      </w:pPr>
      <w:r>
        <w:t xml:space="preserve">Although own-price </w:t>
      </w:r>
      <w:proofErr w:type="spellStart"/>
      <w:r>
        <w:t>elasticities</w:t>
      </w:r>
      <w:proofErr w:type="spellEnd"/>
      <w:r>
        <w:t xml:space="preserve"> </w:t>
      </w:r>
      <w:proofErr w:type="gramStart"/>
      <w:r>
        <w:t>are covered</w:t>
      </w:r>
      <w:proofErr w:type="gramEnd"/>
      <w:r>
        <w:t xml:space="preserve"> in principles, income and cross-price </w:t>
      </w:r>
      <w:proofErr w:type="spellStart"/>
      <w:r>
        <w:t>elasticities</w:t>
      </w:r>
      <w:proofErr w:type="spellEnd"/>
      <w:r>
        <w:t xml:space="preserve"> generally are </w:t>
      </w:r>
      <w:r>
        <w:rPr>
          <w:spacing w:val="-2"/>
        </w:rPr>
        <w:t>not. Thus you should budget significant class time to discuss them. When covering income and cross-price</w:t>
      </w:r>
      <w:r>
        <w:t xml:space="preserve"> </w:t>
      </w:r>
      <w:proofErr w:type="spellStart"/>
      <w:r>
        <w:rPr>
          <w:spacing w:val="-2"/>
        </w:rPr>
        <w:t>elasticities</w:t>
      </w:r>
      <w:proofErr w:type="spellEnd"/>
      <w:r>
        <w:rPr>
          <w:spacing w:val="-2"/>
        </w:rPr>
        <w:t xml:space="preserve">, consider using the following approach: </w:t>
      </w:r>
      <w:r w:rsidR="00B871EE">
        <w:rPr>
          <w:spacing w:val="-2"/>
        </w:rPr>
        <w:t>C</w:t>
      </w:r>
      <w:r>
        <w:rPr>
          <w:spacing w:val="-2"/>
        </w:rPr>
        <w:t>hoose a product and ask the students what factors might</w:t>
      </w:r>
      <w:r>
        <w:t xml:space="preserve"> influence demand (choose something that has clear substitutes and complements, such as a computer or a </w:t>
      </w:r>
      <w:r>
        <w:rPr>
          <w:spacing w:val="-2"/>
        </w:rPr>
        <w:t>food item). Once you get a list, put a hypothetical demand equation on the board. If you have a computerized</w:t>
      </w:r>
      <w:r>
        <w:t xml:space="preserve"> classroom, you can bring in data and estimate a demand equation for the class. It is good to do this, as it seems </w:t>
      </w:r>
      <w:r>
        <w:rPr>
          <w:spacing w:val="-2"/>
        </w:rPr>
        <w:t xml:space="preserve">to take some of the abstraction out of demand analysis. </w:t>
      </w:r>
      <w:proofErr w:type="gramStart"/>
      <w:r>
        <w:rPr>
          <w:spacing w:val="-2"/>
        </w:rPr>
        <w:t>Either way, once you</w:t>
      </w:r>
      <w:proofErr w:type="gramEnd"/>
      <w:r>
        <w:rPr>
          <w:spacing w:val="-2"/>
        </w:rPr>
        <w:t xml:space="preserve"> have an equation, review how</w:t>
      </w:r>
      <w:r>
        <w:t xml:space="preserve"> an own-price elasticity can b</w:t>
      </w:r>
      <w:r w:rsidR="00B03ADE">
        <w:t>e determined from this equation</w:t>
      </w:r>
      <w:r>
        <w:t xml:space="preserve"> and use that as a springboard into the cross-</w:t>
      </w:r>
      <w:r>
        <w:rPr>
          <w:spacing w:val="-4"/>
        </w:rPr>
        <w:t xml:space="preserve">price and income </w:t>
      </w:r>
      <w:proofErr w:type="spellStart"/>
      <w:r>
        <w:rPr>
          <w:spacing w:val="-4"/>
        </w:rPr>
        <w:t>elasticities</w:t>
      </w:r>
      <w:proofErr w:type="spellEnd"/>
      <w:r>
        <w:rPr>
          <w:spacing w:val="-4"/>
        </w:rPr>
        <w:t>. It is useful to change the units of one of the variables, show how the coefficients</w:t>
      </w:r>
      <w:r>
        <w:t xml:space="preserve"> </w:t>
      </w:r>
      <w:r>
        <w:rPr>
          <w:spacing w:val="-2"/>
        </w:rPr>
        <w:t>would change, and demonstrate that the elasticity would remain unchanged. Once you discuss this, consider</w:t>
      </w:r>
      <w:r>
        <w:t xml:space="preserve"> having the class work the following as an in-class problem:</w:t>
      </w:r>
    </w:p>
    <w:p w:rsidR="00507BD1" w:rsidRDefault="00507BD1" w:rsidP="00B03ADE">
      <w:pPr>
        <w:pStyle w:val="T2"/>
        <w:keepNext w:val="0"/>
        <w:widowControl w:val="0"/>
        <w:ind w:left="720" w:right="792"/>
      </w:pPr>
      <w:r>
        <w:rPr>
          <w:spacing w:val="-2"/>
        </w:rPr>
        <w:t xml:space="preserve">The demand for boxes of nails is estimated to be </w:t>
      </w:r>
      <w:r>
        <w:rPr>
          <w:i/>
          <w:spacing w:val="-2"/>
        </w:rPr>
        <w:t xml:space="preserve">Q </w:t>
      </w:r>
      <w:r>
        <w:rPr>
          <w:rFonts w:ascii="Symbol" w:hAnsi="Symbol"/>
          <w:spacing w:val="-2"/>
        </w:rPr>
        <w:t></w:t>
      </w:r>
      <w:r>
        <w:rPr>
          <w:spacing w:val="-2"/>
        </w:rPr>
        <w:t xml:space="preserve"> </w:t>
      </w:r>
      <w:proofErr w:type="gramStart"/>
      <w:r>
        <w:rPr>
          <w:spacing w:val="-2"/>
        </w:rPr>
        <w:t xml:space="preserve">100 </w:t>
      </w:r>
      <w:r>
        <w:rPr>
          <w:rFonts w:ascii="Symbol" w:hAnsi="Symbol"/>
          <w:spacing w:val="-2"/>
        </w:rPr>
        <w:t></w:t>
      </w:r>
      <w:proofErr w:type="gramEnd"/>
      <w:r>
        <w:rPr>
          <w:spacing w:val="-2"/>
        </w:rPr>
        <w:t xml:space="preserve"> 5</w:t>
      </w:r>
      <w:r>
        <w:rPr>
          <w:i/>
          <w:spacing w:val="-2"/>
        </w:rPr>
        <w:t xml:space="preserve">p </w:t>
      </w:r>
      <w:r>
        <w:rPr>
          <w:rFonts w:ascii="Symbol" w:hAnsi="Symbol"/>
          <w:spacing w:val="-2"/>
        </w:rPr>
        <w:t></w:t>
      </w:r>
      <w:r>
        <w:rPr>
          <w:spacing w:val="-2"/>
        </w:rPr>
        <w:t xml:space="preserve"> 2</w:t>
      </w:r>
      <w:r>
        <w:rPr>
          <w:i/>
          <w:spacing w:val="-2"/>
        </w:rPr>
        <w:t>I</w:t>
      </w:r>
      <w:r>
        <w:rPr>
          <w:spacing w:val="-2"/>
        </w:rPr>
        <w:t>, where income is measured in thousands</w:t>
      </w:r>
      <w:r>
        <w:t xml:space="preserve"> of dollars. If </w:t>
      </w:r>
      <w:r>
        <w:rPr>
          <w:i/>
        </w:rPr>
        <w:t xml:space="preserve">p </w:t>
      </w:r>
      <w:r>
        <w:rPr>
          <w:rFonts w:ascii="Symbol" w:hAnsi="Symbol"/>
        </w:rPr>
        <w:t></w:t>
      </w:r>
      <w:r>
        <w:t xml:space="preserve"> 4, and </w:t>
      </w:r>
      <w:r>
        <w:rPr>
          <w:i/>
        </w:rPr>
        <w:t xml:space="preserve">I </w:t>
      </w:r>
      <w:r>
        <w:rPr>
          <w:rFonts w:ascii="Symbol" w:hAnsi="Symbol"/>
        </w:rPr>
        <w:t></w:t>
      </w:r>
      <w:r>
        <w:t xml:space="preserve"> 10, what is the income elasticity? If the equation is then re-estimated using just </w:t>
      </w:r>
      <w:r>
        <w:rPr>
          <w:spacing w:val="-4"/>
        </w:rPr>
        <w:t xml:space="preserve">dollars instead of thousands of dollars, what will be the effect on the coefficient for </w:t>
      </w:r>
      <w:r>
        <w:rPr>
          <w:i/>
          <w:spacing w:val="-4"/>
        </w:rPr>
        <w:t>I</w:t>
      </w:r>
      <w:r>
        <w:rPr>
          <w:spacing w:val="-4"/>
        </w:rPr>
        <w:t xml:space="preserve">, and the income elasticity? </w:t>
      </w:r>
      <w:r>
        <w:t xml:space="preserve">How would the income elasticity change if the price </w:t>
      </w:r>
      <w:proofErr w:type="gramStart"/>
      <w:r>
        <w:t>were reduced</w:t>
      </w:r>
      <w:proofErr w:type="gramEnd"/>
      <w:r>
        <w:t xml:space="preserve"> to $2?</w:t>
      </w:r>
    </w:p>
    <w:p w:rsidR="00507BD1" w:rsidRDefault="00B03ADE">
      <w:pPr>
        <w:pStyle w:val="T2"/>
        <w:keepNext w:val="0"/>
        <w:widowControl w:val="0"/>
      </w:pPr>
      <w:r>
        <w:t>Although</w:t>
      </w:r>
      <w:r w:rsidR="00507BD1">
        <w:t xml:space="preserve"> we frequently ignore the negative sign in the own-price elasticity of demand, the negative signs in both the income and cross-price </w:t>
      </w:r>
      <w:proofErr w:type="spellStart"/>
      <w:r w:rsidR="00507BD1">
        <w:t>elasticities</w:t>
      </w:r>
      <w:proofErr w:type="spellEnd"/>
      <w:r w:rsidR="00507BD1">
        <w:t xml:space="preserve"> are more important</w:t>
      </w:r>
      <w:r w:rsidR="00B871EE">
        <w:t>,</w:t>
      </w:r>
      <w:r w:rsidR="00507BD1">
        <w:t xml:space="preserve"> and students often need to </w:t>
      </w:r>
      <w:proofErr w:type="gramStart"/>
      <w:r w:rsidR="00507BD1">
        <w:t>be reminded</w:t>
      </w:r>
      <w:proofErr w:type="gramEnd"/>
      <w:r w:rsidR="00507BD1">
        <w:t xml:space="preserve"> of when the negative sign is required and when it is redundant.</w:t>
      </w:r>
    </w:p>
    <w:p w:rsidR="00507BD1" w:rsidRDefault="00507BD1">
      <w:pPr>
        <w:pStyle w:val="T2"/>
        <w:keepNext w:val="0"/>
        <w:widowControl w:val="0"/>
      </w:pPr>
      <w:r>
        <w:t xml:space="preserve">Discussion of the own-price elasticity of supply will be similar to the discussion of demand elasticity. It is useful to point out that the size of the shift in supply can be determined from supply </w:t>
      </w:r>
      <w:proofErr w:type="spellStart"/>
      <w:r>
        <w:t>elasticities</w:t>
      </w:r>
      <w:proofErr w:type="spellEnd"/>
      <w:r>
        <w:t xml:space="preserve"> other than price. Equation 2.6 provides an opportunity to show input price </w:t>
      </w:r>
      <w:proofErr w:type="spellStart"/>
      <w:r>
        <w:t>elasticities</w:t>
      </w:r>
      <w:proofErr w:type="spellEnd"/>
      <w:r>
        <w:t>.</w:t>
      </w:r>
    </w:p>
    <w:p w:rsidR="00507BD1" w:rsidRDefault="00507BD1">
      <w:pPr>
        <w:pStyle w:val="T2"/>
        <w:keepNext w:val="0"/>
        <w:widowControl w:val="0"/>
      </w:pPr>
      <w:r>
        <w:t xml:space="preserve">In the discussion of taxes and tax incidence, students need to be clear on two general points. The first is </w:t>
      </w:r>
      <w:r>
        <w:rPr>
          <w:spacing w:val="-2"/>
        </w:rPr>
        <w:t xml:space="preserve">that the after-tax equilibrium is independent of whether the tax </w:t>
      </w:r>
      <w:proofErr w:type="gramStart"/>
      <w:r>
        <w:rPr>
          <w:spacing w:val="-2"/>
        </w:rPr>
        <w:t>is levied</w:t>
      </w:r>
      <w:proofErr w:type="gramEnd"/>
      <w:r>
        <w:rPr>
          <w:spacing w:val="-2"/>
        </w:rPr>
        <w:t xml:space="preserve"> on firms or consumers. The second</w:t>
      </w:r>
      <w:r>
        <w:t xml:space="preserve"> </w:t>
      </w:r>
      <w:r>
        <w:rPr>
          <w:spacing w:val="-2"/>
        </w:rPr>
        <w:t xml:space="preserve">is that the incidence is dependent on the </w:t>
      </w:r>
      <w:proofErr w:type="spellStart"/>
      <w:r>
        <w:rPr>
          <w:spacing w:val="-2"/>
        </w:rPr>
        <w:t>elasticities</w:t>
      </w:r>
      <w:proofErr w:type="spellEnd"/>
      <w:r>
        <w:rPr>
          <w:spacing w:val="-2"/>
        </w:rPr>
        <w:t xml:space="preserve"> of supply and demand. In this instance, using the special</w:t>
      </w:r>
      <w:r>
        <w:t xml:space="preserve"> </w:t>
      </w:r>
      <w:r>
        <w:rPr>
          <w:spacing w:val="-2"/>
        </w:rPr>
        <w:t>cases of perfectly inelastic and perfectly elastic supply and demand curves may be very helpful</w:t>
      </w:r>
      <w:r>
        <w:t>. You can then extend this to empirical examples</w:t>
      </w:r>
      <w:r>
        <w:rPr>
          <w:spacing w:val="-2"/>
        </w:rPr>
        <w:t>.</w:t>
      </w:r>
      <w:r w:rsidR="00B03ADE">
        <w:rPr>
          <w:spacing w:val="-2"/>
        </w:rPr>
        <w:t xml:space="preserve"> </w:t>
      </w:r>
      <w:r>
        <w:t>A federal tax on cigarettes would raise large amounts of revenue but would not discourage smoking as much as if demand were elastic. A good contrast for this is the 1990 Federal Luxury Tax, which raised significant revenues from taxes on high-priced automobiles but devastated the U.S. boating industr</w:t>
      </w:r>
      <w:r w:rsidR="00B03ADE">
        <w:t>y (see Additional Applications on the next page</w:t>
      </w:r>
      <w:r>
        <w:t>).</w:t>
      </w:r>
    </w:p>
    <w:p w:rsidR="00507BD1" w:rsidRDefault="00507BD1">
      <w:pPr>
        <w:pStyle w:val="T2"/>
        <w:keepNext w:val="0"/>
        <w:widowControl w:val="0"/>
      </w:pPr>
      <w:proofErr w:type="gramStart"/>
      <w:r>
        <w:t>When discussing floors and ceilings, stress the definitions using simple graphs as illustrations.</w:t>
      </w:r>
      <w:proofErr w:type="gramEnd"/>
      <w:r>
        <w:t xml:space="preserve"> </w:t>
      </w:r>
      <w:r w:rsidR="00B03ADE">
        <w:t>Although</w:t>
      </w:r>
      <w:r>
        <w:t xml:space="preserve"> it seems counterintuitive to some students that an effective floor must be </w:t>
      </w:r>
      <w:r>
        <w:rPr>
          <w:i/>
        </w:rPr>
        <w:t>above</w:t>
      </w:r>
      <w:r>
        <w:t xml:space="preserve"> the equilibrium price and an effective ceiling must be </w:t>
      </w:r>
      <w:r>
        <w:rPr>
          <w:i/>
        </w:rPr>
        <w:t>below,</w:t>
      </w:r>
      <w:r>
        <w:t xml:space="preserve"> suggest that they use this as a mnemonic device. In this section, try to engage the class in a discussion of unintended or secondary effects of government intervention. This issue deserves significant class discussion time. Most students have not thought much about the consequences of ceilings and floors beyond the simple price effects. The text has a good description of the unfortunate side effects of gasoline price controls. Another good example for discussing secondary effects is rent control. On the supply side, incentives </w:t>
      </w:r>
      <w:r w:rsidR="00B871EE">
        <w:t xml:space="preserve">for </w:t>
      </w:r>
      <w:proofErr w:type="gramStart"/>
      <w:r>
        <w:t>landlords</w:t>
      </w:r>
      <w:proofErr w:type="gramEnd"/>
      <w:r>
        <w:t xml:space="preserve"> to prov</w:t>
      </w:r>
      <w:r w:rsidR="00B03ADE">
        <w:t xml:space="preserve">ide efficient levels of upkeep </w:t>
      </w:r>
      <w:r>
        <w:t>and safety measures in rent-controlled buildings</w:t>
      </w:r>
      <w:r w:rsidR="00B03ADE">
        <w:t xml:space="preserve"> are distorted</w:t>
      </w:r>
      <w:r>
        <w:t>. On the demand side, time spent searching and undesired doubling-up reduce consumer satisfaction. Secondary effects of floors are also worth noting. You can discuss the text’s example of the possible negative effects of minimum wag</w:t>
      </w:r>
      <w:r w:rsidR="00B03ADE">
        <w:t xml:space="preserve">es. </w:t>
      </w:r>
      <w:proofErr w:type="gramStart"/>
      <w:r w:rsidR="00B03ADE">
        <w:t xml:space="preserve">Again, students are likely </w:t>
      </w:r>
      <w:r>
        <w:t>to view minimum wages as strictly a benefit to workers because they have not considered that job loss will mean that some workers are harmed rather than helped by the establishment of minimums or increases in their level</w:t>
      </w:r>
      <w:r w:rsidR="009D2362">
        <w:t xml:space="preserve"> (although relatively recent empirical results suggest only a small effect, which may be offset by the macroeconomic effects of increased consumer spending)</w:t>
      </w:r>
      <w:r>
        <w:t>.</w:t>
      </w:r>
      <w:proofErr w:type="gramEnd"/>
    </w:p>
    <w:p w:rsidR="00507BD1" w:rsidRDefault="00507BD1">
      <w:pPr>
        <w:pStyle w:val="T2"/>
        <w:keepNext w:val="0"/>
        <w:widowControl w:val="0"/>
      </w:pPr>
      <w:r>
        <w:rPr>
          <w:spacing w:val="-2"/>
        </w:rPr>
        <w:t>In the section on when to use the supply-and-demand model, be sure to define and discuss transaction costs.</w:t>
      </w:r>
      <w:r>
        <w:t xml:space="preserve"> Most students will not be familiar with this term from principles, and it has important implications on the functioning of thin markets and markets where there is substantial uncertainty.</w:t>
      </w:r>
    </w:p>
    <w:p w:rsidR="00507BD1" w:rsidRDefault="00507BD1" w:rsidP="00B871EE">
      <w:pPr>
        <w:pStyle w:val="awTB01questionHead"/>
        <w:keepLines w:val="0"/>
        <w:widowControl w:val="0"/>
      </w:pPr>
      <w:r>
        <w:sym w:font="Wingdings" w:char="F06E"/>
      </w:r>
      <w:r>
        <w:t> </w:t>
      </w:r>
      <w:r>
        <w:t>Additional Applications</w:t>
      </w:r>
    </w:p>
    <w:p w:rsidR="00507BD1" w:rsidRDefault="00507BD1" w:rsidP="00B871EE">
      <w:pPr>
        <w:pStyle w:val="H2"/>
        <w:widowControl w:val="0"/>
        <w:spacing w:before="0"/>
      </w:pPr>
      <w:r>
        <w:t>Tax Revenues from Federal Luxury Taxes</w:t>
      </w:r>
    </w:p>
    <w:p w:rsidR="00507BD1" w:rsidRDefault="00507BD1">
      <w:pPr>
        <w:pStyle w:val="T1"/>
        <w:keepNext w:val="0"/>
        <w:widowControl w:val="0"/>
      </w:pPr>
      <w:r>
        <w:rPr>
          <w:spacing w:val="-4"/>
        </w:rPr>
        <w:t xml:space="preserve">In 1990, </w:t>
      </w:r>
      <w:r>
        <w:rPr>
          <w:i/>
          <w:iCs/>
          <w:spacing w:val="-4"/>
        </w:rPr>
        <w:t>ad valorem</w:t>
      </w:r>
      <w:r>
        <w:rPr>
          <w:spacing w:val="-4"/>
        </w:rPr>
        <w:t xml:space="preserve"> taxes </w:t>
      </w:r>
      <w:proofErr w:type="gramStart"/>
      <w:r>
        <w:rPr>
          <w:spacing w:val="-4"/>
        </w:rPr>
        <w:t>were imposed</w:t>
      </w:r>
      <w:proofErr w:type="gramEnd"/>
      <w:r>
        <w:rPr>
          <w:spacing w:val="-4"/>
        </w:rPr>
        <w:t xml:space="preserve"> on many luxury goods. The tax was 10</w:t>
      </w:r>
      <w:r w:rsidR="00B871EE">
        <w:rPr>
          <w:spacing w:val="-4"/>
        </w:rPr>
        <w:t xml:space="preserve"> percent </w:t>
      </w:r>
      <w:r>
        <w:rPr>
          <w:spacing w:val="-4"/>
        </w:rPr>
        <w:t>of the amount over $100,000</w:t>
      </w:r>
      <w:r>
        <w:t xml:space="preserve"> </w:t>
      </w:r>
      <w:r>
        <w:rPr>
          <w:spacing w:val="-2"/>
        </w:rPr>
        <w:t>paid for yachts, over $250,000 paid for planes, over $10,000 for furs and jewels, and over $30,000 for cars.</w:t>
      </w:r>
      <w:r>
        <w:rPr>
          <w:rStyle w:val="FootnoteReference"/>
        </w:rPr>
        <w:footnoteReference w:id="1"/>
      </w:r>
      <w:r>
        <w:t xml:space="preserve"> The idea was to raise tax revenues for the government without harming the poor and middle class.</w:t>
      </w:r>
    </w:p>
    <w:p w:rsidR="00507BD1" w:rsidRDefault="00507BD1">
      <w:pPr>
        <w:pStyle w:val="T2"/>
        <w:keepNext w:val="0"/>
        <w:widowControl w:val="0"/>
      </w:pPr>
      <w:r>
        <w:t xml:space="preserve">Due to a mistaken belief about </w:t>
      </w:r>
      <w:proofErr w:type="spellStart"/>
      <w:r>
        <w:t>elasticities</w:t>
      </w:r>
      <w:proofErr w:type="spellEnd"/>
      <w:r>
        <w:t xml:space="preserve">, the tax on automobiles raised more revenue than expected. </w:t>
      </w:r>
      <w:r>
        <w:br/>
        <w:t xml:space="preserve">This portion of the luxury tax </w:t>
      </w:r>
      <w:proofErr w:type="gramStart"/>
      <w:r>
        <w:t>was predicted</w:t>
      </w:r>
      <w:proofErr w:type="gramEnd"/>
      <w:r>
        <w:t xml:space="preserve"> to raise $25 million in 1991 and $1.5 billion over five years. </w:t>
      </w:r>
      <w:r>
        <w:br/>
        <w:t>It actually brought in $98.4 million in the first year alone. Because most of the cars that were taxed were built abroad, the reduced output—sales of Mercedes fell 27</w:t>
      </w:r>
      <w:r w:rsidR="00B871EE">
        <w:t xml:space="preserve"> percent </w:t>
      </w:r>
      <w:r>
        <w:t>and Lexus sales fell 10</w:t>
      </w:r>
      <w:r w:rsidR="00B871EE">
        <w:t xml:space="preserve"> percent </w:t>
      </w:r>
      <w:r>
        <w:t>in the first quarter of 1991—affected few American workers except auto salespeople.</w:t>
      </w:r>
    </w:p>
    <w:p w:rsidR="00507BD1" w:rsidRDefault="00507BD1">
      <w:pPr>
        <w:pStyle w:val="T2"/>
        <w:keepNext w:val="0"/>
        <w:widowControl w:val="0"/>
      </w:pPr>
      <w:r>
        <w:t xml:space="preserve">In contrast, the taxes on goods other than cars raised relatively little revenue and caused a substantial loss of domestic output and jobs. As a result, four bills </w:t>
      </w:r>
      <w:proofErr w:type="gramStart"/>
      <w:r>
        <w:t>were brought</w:t>
      </w:r>
      <w:proofErr w:type="gramEnd"/>
      <w:r>
        <w:t xml:space="preserve"> before Congress within a year to remove those taxes. In mid-1993, the taxes </w:t>
      </w:r>
      <w:proofErr w:type="gramStart"/>
      <w:r>
        <w:t>were revoked</w:t>
      </w:r>
      <w:proofErr w:type="gramEnd"/>
      <w:r>
        <w:t xml:space="preserve">. A 1996 law </w:t>
      </w:r>
      <w:r w:rsidR="00B871EE">
        <w:t xml:space="preserve">phased </w:t>
      </w:r>
      <w:r>
        <w:t>out the luxury auto tax by 2002.</w:t>
      </w:r>
    </w:p>
    <w:p w:rsidR="00507BD1" w:rsidRDefault="00507BD1">
      <w:pPr>
        <w:pStyle w:val="T2"/>
        <w:keepNext w:val="0"/>
        <w:widowControl w:val="0"/>
      </w:pPr>
      <w:r>
        <w:t xml:space="preserve">The yachting industry provides an extreme example of the harm to domestic producers. In the first year of the yacht tax, sales of yachts costing </w:t>
      </w:r>
      <w:r w:rsidR="00B03ADE">
        <w:t>more than</w:t>
      </w:r>
      <w:r>
        <w:t xml:space="preserve"> $100,000 fell by 71</w:t>
      </w:r>
      <w:r w:rsidR="00B871EE">
        <w:t xml:space="preserve"> percent </w:t>
      </w:r>
      <w:r>
        <w:t xml:space="preserve">(sales of boats costing less than $100,000, which </w:t>
      </w:r>
      <w:proofErr w:type="gramStart"/>
      <w:r>
        <w:t>were not affected</w:t>
      </w:r>
      <w:proofErr w:type="gramEnd"/>
      <w:r>
        <w:t xml:space="preserve"> by the tax, fell 28</w:t>
      </w:r>
      <w:r w:rsidR="00B871EE">
        <w:t xml:space="preserve"> percent </w:t>
      </w:r>
      <w:r>
        <w:t xml:space="preserve">due to the recession). The yacht tax raised only $7 million, well below the forecast amount, because the drop in sales </w:t>
      </w:r>
      <w:proofErr w:type="gramStart"/>
      <w:r>
        <w:t>was not forecast</w:t>
      </w:r>
      <w:proofErr w:type="gramEnd"/>
      <w:r>
        <w:t xml:space="preserve">. Congressional analysts made errors in predicting demand and supply </w:t>
      </w:r>
      <w:proofErr w:type="spellStart"/>
      <w:r>
        <w:t>elasticities</w:t>
      </w:r>
      <w:proofErr w:type="spellEnd"/>
      <w:r>
        <w:t xml:space="preserve">. The demand curve was thought to be less elastic than it </w:t>
      </w:r>
      <w:r>
        <w:rPr>
          <w:spacing w:val="-4"/>
        </w:rPr>
        <w:t xml:space="preserve">was because tax-avoiding behavior and the ability of consumers to shift between goods </w:t>
      </w:r>
      <w:proofErr w:type="gramStart"/>
      <w:r>
        <w:rPr>
          <w:spacing w:val="-4"/>
        </w:rPr>
        <w:t>was</w:t>
      </w:r>
      <w:proofErr w:type="gramEnd"/>
      <w:r>
        <w:rPr>
          <w:spacing w:val="-4"/>
        </w:rPr>
        <w:t xml:space="preserve"> ignored. Wealthy</w:t>
      </w:r>
      <w:r>
        <w:t xml:space="preserve"> boat owners escaped the boat tax by buying yachts in the Bahamas or buying yachts that cost just under $100,000.</w:t>
      </w:r>
    </w:p>
    <w:p w:rsidR="00507BD1" w:rsidRDefault="00507BD1" w:rsidP="00B03ADE">
      <w:pPr>
        <w:pStyle w:val="T2"/>
      </w:pPr>
      <w:r>
        <w:t xml:space="preserve">Yacht industry employment fell from 160,000 workers at the start of 1991 to 115,000 a little more than a </w:t>
      </w:r>
      <w:r>
        <w:rPr>
          <w:spacing w:val="-2"/>
        </w:rPr>
        <w:t xml:space="preserve">year later. </w:t>
      </w:r>
      <w:proofErr w:type="gramStart"/>
      <w:r>
        <w:rPr>
          <w:spacing w:val="-2"/>
        </w:rPr>
        <w:t>Thus</w:t>
      </w:r>
      <w:proofErr w:type="gramEnd"/>
      <w:r>
        <w:rPr>
          <w:spacing w:val="-2"/>
        </w:rPr>
        <w:t xml:space="preserve"> the loss of payroll taxes in this industry far outweighed the increase in luxury tax revenues</w:t>
      </w:r>
      <w:r>
        <w:t xml:space="preserve">. According to a study by a trade group, payroll taxes would have fallen by $148 million from 1991 to 1996 </w:t>
      </w:r>
      <w:r>
        <w:rPr>
          <w:spacing w:val="-2"/>
        </w:rPr>
        <w:t>had the luxury tax not been removed. Although this is likely to be an overestimate</w:t>
      </w:r>
      <w:r w:rsidR="00B03ADE">
        <w:rPr>
          <w:spacing w:val="-2"/>
        </w:rPr>
        <w:t xml:space="preserve"> because</w:t>
      </w:r>
      <w:r>
        <w:rPr>
          <w:spacing w:val="-2"/>
        </w:rPr>
        <w:t xml:space="preserve"> it assumes that workers</w:t>
      </w:r>
      <w:r>
        <w:t xml:space="preserve"> would not have found work in other industries, the tax clearly failed to achieve its goal. The unintended effects of this law </w:t>
      </w:r>
      <w:proofErr w:type="gramStart"/>
      <w:r>
        <w:t>could have been avoided</w:t>
      </w:r>
      <w:proofErr w:type="gramEnd"/>
      <w:r>
        <w:t xml:space="preserve"> if Congress had better information about the </w:t>
      </w:r>
      <w:proofErr w:type="spellStart"/>
      <w:r>
        <w:t>elasticities</w:t>
      </w:r>
      <w:proofErr w:type="spellEnd"/>
      <w:r>
        <w:t xml:space="preserve"> of demand and supply.</w:t>
      </w:r>
    </w:p>
    <w:p w:rsidR="00507BD1" w:rsidRDefault="00507BD1">
      <w:pPr>
        <w:pStyle w:val="MCQList1"/>
        <w:keepNext w:val="0"/>
        <w:keepLines w:val="0"/>
        <w:widowControl w:val="0"/>
      </w:pPr>
      <w:r>
        <w:t>1.</w:t>
      </w:r>
      <w:r>
        <w:tab/>
        <w:t>Can you think of commodities other than those discussed that the government could have chosen that would have better achieved their goal?</w:t>
      </w:r>
    </w:p>
    <w:p w:rsidR="00507BD1" w:rsidRDefault="00507BD1">
      <w:pPr>
        <w:pStyle w:val="MCQList1"/>
        <w:keepNext w:val="0"/>
        <w:keepLines w:val="0"/>
        <w:widowControl w:val="0"/>
      </w:pPr>
      <w:r>
        <w:t>2.</w:t>
      </w:r>
      <w:r>
        <w:tab/>
        <w:t xml:space="preserve">Suppose that instead of taxing commodities, the government decided </w:t>
      </w:r>
      <w:proofErr w:type="gramStart"/>
      <w:r>
        <w:t>to simply tax</w:t>
      </w:r>
      <w:proofErr w:type="gramEnd"/>
      <w:r>
        <w:t xml:space="preserve"> the income of wealthy citizens at a much higher rate. Would this achieve the stated goal?</w:t>
      </w:r>
    </w:p>
    <w:p w:rsidR="00507BD1" w:rsidRDefault="00507BD1" w:rsidP="00B871EE">
      <w:pPr>
        <w:pStyle w:val="H2"/>
        <w:widowControl w:val="0"/>
      </w:pPr>
      <w:r>
        <w:t>Elasticity of Toll Roads in Pennsylvania and New Jersey</w:t>
      </w:r>
      <w:r>
        <w:rPr>
          <w:rStyle w:val="FootnoteReference"/>
        </w:rPr>
        <w:footnoteReference w:id="2"/>
      </w:r>
    </w:p>
    <w:p w:rsidR="00507BD1" w:rsidRDefault="00507BD1" w:rsidP="00B871EE">
      <w:pPr>
        <w:pStyle w:val="T1"/>
        <w:keepNext w:val="0"/>
        <w:keepLines/>
        <w:widowControl w:val="0"/>
      </w:pPr>
      <w:r>
        <w:t xml:space="preserve">Turnpike Commissions in Pennsylvania and New Jersey substantially increased tolls on the turnpikes in those states in 1991 in an effort to cover the increased cost of maintenance and construction of other state </w:t>
      </w:r>
      <w:r>
        <w:rPr>
          <w:spacing w:val="-2"/>
        </w:rPr>
        <w:t xml:space="preserve">roads. </w:t>
      </w:r>
      <w:proofErr w:type="gramStart"/>
      <w:r>
        <w:rPr>
          <w:spacing w:val="-2"/>
        </w:rPr>
        <w:t>Like</w:t>
      </w:r>
      <w:proofErr w:type="gramEnd"/>
      <w:r>
        <w:rPr>
          <w:spacing w:val="-2"/>
        </w:rPr>
        <w:t xml:space="preserve"> any consumers faced with a price increase, drivers, especially truckers, began seeking alternative</w:t>
      </w:r>
      <w:r>
        <w:t xml:space="preserve"> routes. The truckers were upset that they </w:t>
      </w:r>
      <w:proofErr w:type="gramStart"/>
      <w:r>
        <w:t>were being targeted</w:t>
      </w:r>
      <w:proofErr w:type="gramEnd"/>
      <w:r>
        <w:t xml:space="preserve"> by the toll increases because they depend on using the roads to transport goods to major cities like Philadelphia and New York. To save the money that </w:t>
      </w:r>
      <w:r>
        <w:rPr>
          <w:spacing w:val="-4"/>
        </w:rPr>
        <w:t>would otherwise go toward paying the increased tolls (as much as $50 per trip), truckers began (and continue)</w:t>
      </w:r>
      <w:r>
        <w:t xml:space="preserve"> to use back roads instead. Unfortunately, this shift creates congestion, road wear, and driver fatigue due to the increased stress of driving on hilly two-lane highways rather than turnpikes. It also results in additional wear on the trucks as well as higher fuel costs as the trucks sit longer in traffic.</w:t>
      </w:r>
    </w:p>
    <w:p w:rsidR="00507BD1" w:rsidRDefault="00507BD1">
      <w:pPr>
        <w:pStyle w:val="T2"/>
        <w:keepNext w:val="0"/>
        <w:widowControl w:val="0"/>
      </w:pPr>
      <w:r>
        <w:t>In Pennsylvania, the tolls increased 30</w:t>
      </w:r>
      <w:r w:rsidR="00B871EE">
        <w:t xml:space="preserve"> percent. </w:t>
      </w:r>
      <w:r>
        <w:t>However, revenue did not increase by 30</w:t>
      </w:r>
      <w:r w:rsidR="00B871EE">
        <w:t xml:space="preserve"> percent </w:t>
      </w:r>
      <w:r>
        <w:t>because of the substitution of free roads for turnpikes by cars and trucks alike. Truck traffic on turnpikes fell by 13</w:t>
      </w:r>
      <w:r w:rsidR="00B871EE">
        <w:t xml:space="preserve"> percent </w:t>
      </w:r>
      <w:r>
        <w:t xml:space="preserve">in response to the increase. In northern New Jersey, on roads that lead directly to New York, tolls </w:t>
      </w:r>
      <w:proofErr w:type="gramStart"/>
      <w:r>
        <w:t>were doubled</w:t>
      </w:r>
      <w:proofErr w:type="gramEnd"/>
      <w:r>
        <w:t xml:space="preserve"> (increased by 100</w:t>
      </w:r>
      <w:r w:rsidR="00B871EE">
        <w:t xml:space="preserve"> percent). </w:t>
      </w:r>
      <w:r>
        <w:t>There, car traffic fell by 7</w:t>
      </w:r>
      <w:r w:rsidR="00B871EE">
        <w:t xml:space="preserve"> percent </w:t>
      </w:r>
      <w:r>
        <w:t>and truck traffic by 12</w:t>
      </w:r>
      <w:r w:rsidR="00B871EE">
        <w:t xml:space="preserve"> percent. </w:t>
      </w:r>
      <w:r>
        <w:t xml:space="preserve">Some independent truckers gave up completely. “I’m quitting this year” was the response of Jimmy Williams. In addition to </w:t>
      </w:r>
      <w:r>
        <w:rPr>
          <w:spacing w:val="-2"/>
        </w:rPr>
        <w:t>the reduction in traffic due to the substitution, the states must now also cope with the increased expenditures</w:t>
      </w:r>
      <w:r>
        <w:t xml:space="preserve"> required to maintain and improve roads that </w:t>
      </w:r>
      <w:proofErr w:type="gramStart"/>
      <w:r>
        <w:t>are not designed</w:t>
      </w:r>
      <w:proofErr w:type="gramEnd"/>
      <w:r>
        <w:t xml:space="preserve"> to accommodate such heavy volume.</w:t>
      </w:r>
    </w:p>
    <w:p w:rsidR="00507BD1" w:rsidRDefault="00507BD1">
      <w:pPr>
        <w:pStyle w:val="MCQList1"/>
        <w:keepNext w:val="0"/>
        <w:keepLines w:val="0"/>
        <w:widowControl w:val="0"/>
      </w:pPr>
      <w:r>
        <w:t>1.</w:t>
      </w:r>
      <w:r>
        <w:tab/>
        <w:t>For truckers, what is the elasticity of demand for toll roads in Pennsylvania?</w:t>
      </w:r>
    </w:p>
    <w:p w:rsidR="00507BD1" w:rsidRDefault="00507BD1">
      <w:pPr>
        <w:pStyle w:val="MCQList1"/>
        <w:keepNext w:val="0"/>
        <w:keepLines w:val="0"/>
        <w:widowControl w:val="0"/>
      </w:pPr>
      <w:r>
        <w:t>2.</w:t>
      </w:r>
      <w:r>
        <w:tab/>
        <w:t xml:space="preserve">What are the demand </w:t>
      </w:r>
      <w:proofErr w:type="spellStart"/>
      <w:r>
        <w:t>elasticities</w:t>
      </w:r>
      <w:proofErr w:type="spellEnd"/>
      <w:r>
        <w:t xml:space="preserve"> for cars and trucks in New Jersey? Why do you suppose that they are different from the </w:t>
      </w:r>
      <w:proofErr w:type="spellStart"/>
      <w:r>
        <w:t>elasticities</w:t>
      </w:r>
      <w:proofErr w:type="spellEnd"/>
      <w:r>
        <w:t xml:space="preserve"> in Pennsylvania?</w:t>
      </w:r>
    </w:p>
    <w:p w:rsidR="00507BD1" w:rsidRDefault="00507BD1">
      <w:pPr>
        <w:pStyle w:val="MCQList1"/>
        <w:keepNext w:val="0"/>
        <w:keepLines w:val="0"/>
        <w:widowControl w:val="0"/>
      </w:pPr>
      <w:r>
        <w:t>3.</w:t>
      </w:r>
      <w:r>
        <w:tab/>
        <w:t>How might the increase in tolls affect consumers in Philadelphia and New York?</w:t>
      </w:r>
    </w:p>
    <w:p w:rsidR="00507BD1" w:rsidRDefault="00507BD1">
      <w:pPr>
        <w:pStyle w:val="awTB01questionHead"/>
        <w:keepNext w:val="0"/>
        <w:keepLines w:val="0"/>
        <w:widowControl w:val="0"/>
      </w:pPr>
      <w:r>
        <w:sym w:font="Wingdings" w:char="F06E"/>
      </w:r>
      <w:r>
        <w:t> </w:t>
      </w:r>
      <w:r>
        <w:t>Discussion Questions</w:t>
      </w:r>
    </w:p>
    <w:p w:rsidR="00507BD1" w:rsidRDefault="00507BD1" w:rsidP="006B3F46">
      <w:pPr>
        <w:pStyle w:val="MCQList1a"/>
      </w:pPr>
      <w:r>
        <w:tab/>
        <w:t>1.</w:t>
      </w:r>
      <w:r>
        <w:tab/>
        <w:t xml:space="preserve">Can you think of any </w:t>
      </w:r>
      <w:r w:rsidR="001D66CD">
        <w:t>cases in which</w:t>
      </w:r>
      <w:r>
        <w:t xml:space="preserve"> the Law of Demand might not hold?</w:t>
      </w:r>
    </w:p>
    <w:p w:rsidR="00507BD1" w:rsidRDefault="00507BD1" w:rsidP="006B3F46">
      <w:pPr>
        <w:pStyle w:val="MCQList1a"/>
      </w:pPr>
      <w:r>
        <w:tab/>
        <w:t>2.</w:t>
      </w:r>
      <w:r>
        <w:tab/>
        <w:t xml:space="preserve">Would you expect most supply curves to have an upward slope? </w:t>
      </w:r>
      <w:proofErr w:type="gramStart"/>
      <w:r>
        <w:t>Why or why not?</w:t>
      </w:r>
      <w:proofErr w:type="gramEnd"/>
    </w:p>
    <w:p w:rsidR="00507BD1" w:rsidRDefault="00507BD1" w:rsidP="006B3F46">
      <w:pPr>
        <w:pStyle w:val="MCQList1a"/>
      </w:pPr>
      <w:r>
        <w:tab/>
        <w:t>3.</w:t>
      </w:r>
      <w:r>
        <w:tab/>
        <w:t>What are some examples of markets that are competitive?</w:t>
      </w:r>
    </w:p>
    <w:p w:rsidR="00507BD1" w:rsidRDefault="00507BD1" w:rsidP="006B3F46">
      <w:pPr>
        <w:pStyle w:val="MCQList1a"/>
      </w:pPr>
      <w:r>
        <w:tab/>
        <w:t>4.</w:t>
      </w:r>
      <w:r>
        <w:tab/>
      </w:r>
      <w:r w:rsidR="001D66CD">
        <w:t>In which markets might transactions costs be so high that the market cannot be competitive?</w:t>
      </w:r>
    </w:p>
    <w:p w:rsidR="00507BD1" w:rsidRDefault="00507BD1" w:rsidP="006B3F46">
      <w:pPr>
        <w:pStyle w:val="MCQList1a"/>
      </w:pPr>
      <w:r>
        <w:tab/>
        <w:t>5.</w:t>
      </w:r>
      <w:r>
        <w:tab/>
        <w:t>Can you think of situations where the government would want to take actions that cause shortages?</w:t>
      </w:r>
    </w:p>
    <w:p w:rsidR="00507BD1" w:rsidRDefault="00507BD1" w:rsidP="006B3F46">
      <w:pPr>
        <w:pStyle w:val="MCQList1a"/>
      </w:pPr>
      <w:r>
        <w:tab/>
        <w:t>6.</w:t>
      </w:r>
      <w:r>
        <w:tab/>
        <w:t>In what markets and situations would you expect that the quantity demanded would not equal the quantity supplied?</w:t>
      </w:r>
    </w:p>
    <w:p w:rsidR="00507BD1" w:rsidRDefault="00507BD1" w:rsidP="006B3F46">
      <w:pPr>
        <w:pStyle w:val="MCQList1a"/>
      </w:pPr>
      <w:r>
        <w:tab/>
        <w:t>7.</w:t>
      </w:r>
      <w:r>
        <w:tab/>
        <w:t>Give an example of a product where the long-run elasticity of demand is less than the short-run elasticity.</w:t>
      </w:r>
    </w:p>
    <w:p w:rsidR="00507BD1" w:rsidRDefault="00507BD1" w:rsidP="006B3F46">
      <w:pPr>
        <w:pStyle w:val="MCQList1a"/>
      </w:pPr>
      <w:r>
        <w:tab/>
        <w:t>8.</w:t>
      </w:r>
      <w:r>
        <w:tab/>
        <w:t>Give an example of a product where the long-run elasticity of supply is less than the short-run elasticity.</w:t>
      </w:r>
    </w:p>
    <w:p w:rsidR="00507BD1" w:rsidRDefault="00507BD1" w:rsidP="006B3F46">
      <w:pPr>
        <w:pStyle w:val="MCQList1a"/>
      </w:pPr>
      <w:r>
        <w:tab/>
        <w:t>9.</w:t>
      </w:r>
      <w:r>
        <w:tab/>
      </w:r>
      <w:r w:rsidR="009D2362">
        <w:t xml:space="preserve">Higher gasoline taxes </w:t>
      </w:r>
      <w:proofErr w:type="gramStart"/>
      <w:r w:rsidR="009D2362">
        <w:t>have been proposed</w:t>
      </w:r>
      <w:proofErr w:type="gramEnd"/>
      <w:r w:rsidR="009D2362">
        <w:t xml:space="preserve"> as a means of reducing gasoline consumption.</w:t>
      </w:r>
      <w:r w:rsidR="00B03ADE">
        <w:t xml:space="preserve"> </w:t>
      </w:r>
      <w:r w:rsidR="009D2362">
        <w:t>Do you think that this policy would be effective?</w:t>
      </w:r>
      <w:r w:rsidR="00B03ADE">
        <w:t xml:space="preserve"> </w:t>
      </w:r>
      <w:proofErr w:type="gramStart"/>
      <w:r w:rsidR="009D2362">
        <w:t>Does the time period considered matter?</w:t>
      </w:r>
      <w:proofErr w:type="gramEnd"/>
    </w:p>
    <w:p w:rsidR="00507BD1" w:rsidRDefault="00507BD1">
      <w:pPr>
        <w:pStyle w:val="MCQList1"/>
        <w:keepNext w:val="0"/>
        <w:keepLines w:val="0"/>
        <w:widowControl w:val="0"/>
      </w:pPr>
      <w:r>
        <w:t>10.</w:t>
      </w:r>
      <w:r>
        <w:tab/>
        <w:t>Why might a government prefer to collect sales taxes from firms rather than consumers?</w:t>
      </w:r>
    </w:p>
    <w:p w:rsidR="00507BD1" w:rsidRDefault="00507BD1">
      <w:pPr>
        <w:pStyle w:val="MCQList1"/>
        <w:keepNext w:val="0"/>
        <w:keepLines w:val="0"/>
        <w:widowControl w:val="0"/>
      </w:pPr>
      <w:r>
        <w:t>11.</w:t>
      </w:r>
      <w:r>
        <w:tab/>
        <w:t>Why might a government prefer one type of sales tax (</w:t>
      </w:r>
      <w:r>
        <w:rPr>
          <w:i/>
          <w:iCs/>
        </w:rPr>
        <w:t>ad valorem</w:t>
      </w:r>
      <w:r>
        <w:t xml:space="preserve"> or specific) to the other?</w:t>
      </w:r>
    </w:p>
    <w:p w:rsidR="00507BD1" w:rsidRDefault="00507BD1">
      <w:pPr>
        <w:pStyle w:val="MCQList1"/>
        <w:keepNext w:val="0"/>
        <w:keepLines w:val="0"/>
        <w:widowControl w:val="0"/>
      </w:pPr>
      <w:r>
        <w:t>12.</w:t>
      </w:r>
      <w:r>
        <w:tab/>
      </w:r>
      <w:r w:rsidR="009D2362">
        <w:t>The governor of the state o</w:t>
      </w:r>
      <w:r w:rsidR="00B03ADE">
        <w:t>f New York has proposed a state</w:t>
      </w:r>
      <w:r w:rsidR="009D2362">
        <w:t>wide $15 minimum wage.</w:t>
      </w:r>
      <w:r w:rsidR="00B03ADE">
        <w:t xml:space="preserve"> </w:t>
      </w:r>
      <w:r w:rsidR="009D2362">
        <w:t>Assuming that other states do not change their minimum wages, how do you think that this would affect workers in the state of New York?</w:t>
      </w:r>
      <w:r w:rsidR="00B03ADE">
        <w:t xml:space="preserve"> </w:t>
      </w:r>
    </w:p>
    <w:p w:rsidR="00507BD1" w:rsidRDefault="00507BD1">
      <w:pPr>
        <w:pStyle w:val="awTB01questionHead"/>
        <w:keepNext w:val="0"/>
        <w:keepLines w:val="0"/>
        <w:widowControl w:val="0"/>
      </w:pPr>
      <w:r>
        <w:sym w:font="Wingdings" w:char="F06E"/>
      </w:r>
      <w:r>
        <w:t> </w:t>
      </w:r>
      <w:r>
        <w:t>Additional Questions and Problems</w:t>
      </w:r>
    </w:p>
    <w:p w:rsidR="00507BD1" w:rsidRDefault="00507BD1" w:rsidP="006B3F46">
      <w:pPr>
        <w:pStyle w:val="MCQList1a"/>
      </w:pPr>
      <w:r>
        <w:tab/>
        <w:t>1.</w:t>
      </w:r>
      <w:r>
        <w:tab/>
      </w:r>
      <w:r>
        <w:rPr>
          <w:spacing w:val="-2"/>
        </w:rPr>
        <w:t>Suppose you are planning to conduct a study of the running shoe market. List the factors that you believe</w:t>
      </w:r>
      <w:r>
        <w:t xml:space="preserve"> would cause changes in the demand for running shoes. In each case, note whether the relationship would be positive (direct) or negative (inverse). </w:t>
      </w:r>
      <w:proofErr w:type="gramStart"/>
      <w:r>
        <w:t>Also</w:t>
      </w:r>
      <w:proofErr w:type="gramEnd"/>
      <w:r>
        <w:t xml:space="preserve"> list the factors that you believe would affect the supply, again noting the nature of the relationship.</w:t>
      </w:r>
    </w:p>
    <w:p w:rsidR="00507BD1" w:rsidRDefault="00507BD1" w:rsidP="006B3F46">
      <w:pPr>
        <w:pStyle w:val="MCQList1a"/>
      </w:pPr>
      <w:r>
        <w:tab/>
        <w:t>2.</w:t>
      </w:r>
      <w:r>
        <w:tab/>
        <w:t>In each case below, identify the effect on the market for steak.</w:t>
      </w:r>
    </w:p>
    <w:p w:rsidR="00507BD1" w:rsidRDefault="00507BD1">
      <w:pPr>
        <w:pStyle w:val="MCQList2"/>
        <w:keepNext w:val="0"/>
        <w:keepLines w:val="0"/>
        <w:widowControl w:val="0"/>
      </w:pPr>
      <w:r>
        <w:t>a.</w:t>
      </w:r>
      <w:r>
        <w:tab/>
        <w:t>An increase in the price of lamb</w:t>
      </w:r>
    </w:p>
    <w:p w:rsidR="00507BD1" w:rsidRDefault="00507BD1">
      <w:pPr>
        <w:pStyle w:val="MCQList2"/>
        <w:keepNext w:val="0"/>
        <w:keepLines w:val="0"/>
        <w:widowControl w:val="0"/>
      </w:pPr>
      <w:r>
        <w:t>b.</w:t>
      </w:r>
      <w:r>
        <w:tab/>
        <w:t>A decrease in the population</w:t>
      </w:r>
    </w:p>
    <w:p w:rsidR="00507BD1" w:rsidRDefault="00507BD1">
      <w:pPr>
        <w:pStyle w:val="MCQList2"/>
        <w:keepNext w:val="0"/>
        <w:keepLines w:val="0"/>
        <w:widowControl w:val="0"/>
      </w:pPr>
      <w:r>
        <w:t>c.</w:t>
      </w:r>
      <w:r>
        <w:tab/>
        <w:t>An increase in consumer income</w:t>
      </w:r>
    </w:p>
    <w:p w:rsidR="00507BD1" w:rsidRDefault="00507BD1">
      <w:pPr>
        <w:pStyle w:val="MCQList2"/>
        <w:keepNext w:val="0"/>
        <w:keepLines w:val="0"/>
        <w:widowControl w:val="0"/>
      </w:pPr>
      <w:r>
        <w:t>d.</w:t>
      </w:r>
      <w:r>
        <w:tab/>
        <w:t>A decrease in the price of steak sauce</w:t>
      </w:r>
    </w:p>
    <w:p w:rsidR="00507BD1" w:rsidRDefault="00507BD1">
      <w:pPr>
        <w:pStyle w:val="MCQList2"/>
        <w:keepNext w:val="0"/>
        <w:keepLines w:val="0"/>
        <w:widowControl w:val="0"/>
      </w:pPr>
      <w:r>
        <w:t>e.</w:t>
      </w:r>
      <w:r>
        <w:tab/>
        <w:t>An increase in advertising by chicken producers</w:t>
      </w:r>
    </w:p>
    <w:p w:rsidR="00507BD1" w:rsidRDefault="00507BD1" w:rsidP="006B3F46">
      <w:pPr>
        <w:pStyle w:val="MCQList1a"/>
      </w:pPr>
      <w:r>
        <w:tab/>
        <w:t>3.</w:t>
      </w:r>
      <w:r>
        <w:tab/>
        <w:t>In each case below, identify the effect on the market for coal.</w:t>
      </w:r>
    </w:p>
    <w:p w:rsidR="00507BD1" w:rsidRDefault="00507BD1">
      <w:pPr>
        <w:pStyle w:val="MCQList2"/>
        <w:keepNext w:val="0"/>
        <w:keepLines w:val="0"/>
        <w:widowControl w:val="0"/>
      </w:pPr>
      <w:r>
        <w:t>a.</w:t>
      </w:r>
      <w:r>
        <w:tab/>
        <w:t>The development of a new, lower cost mining technique</w:t>
      </w:r>
    </w:p>
    <w:p w:rsidR="00507BD1" w:rsidRDefault="00507BD1">
      <w:pPr>
        <w:pStyle w:val="MCQList2"/>
        <w:keepNext w:val="0"/>
        <w:keepLines w:val="0"/>
        <w:widowControl w:val="0"/>
      </w:pPr>
      <w:r>
        <w:t>b.</w:t>
      </w:r>
      <w:r>
        <w:tab/>
        <w:t>An increase in wages paid to coal miners</w:t>
      </w:r>
    </w:p>
    <w:p w:rsidR="00507BD1" w:rsidRDefault="00507BD1">
      <w:pPr>
        <w:pStyle w:val="MCQList2"/>
        <w:keepNext w:val="0"/>
        <w:keepLines w:val="0"/>
        <w:widowControl w:val="0"/>
      </w:pPr>
      <w:r>
        <w:t>c.</w:t>
      </w:r>
      <w:r>
        <w:tab/>
        <w:t>The imposition of a $2 per ton tax on coal</w:t>
      </w:r>
    </w:p>
    <w:p w:rsidR="00507BD1" w:rsidRDefault="00507BD1">
      <w:pPr>
        <w:pStyle w:val="MCQList2"/>
        <w:keepNext w:val="0"/>
        <w:keepLines w:val="0"/>
        <w:widowControl w:val="0"/>
      </w:pPr>
      <w:r>
        <w:t>d.</w:t>
      </w:r>
      <w:r>
        <w:tab/>
        <w:t>A widespread news report that demand for coal will be much lower next year</w:t>
      </w:r>
    </w:p>
    <w:p w:rsidR="00507BD1" w:rsidRDefault="00507BD1">
      <w:pPr>
        <w:pStyle w:val="MCQList2"/>
        <w:keepNext w:val="0"/>
        <w:keepLines w:val="0"/>
        <w:widowControl w:val="0"/>
      </w:pPr>
      <w:r>
        <w:t>e.</w:t>
      </w:r>
      <w:r>
        <w:tab/>
        <w:t>A new government regulation requiring air purifiers in all work areas</w:t>
      </w:r>
    </w:p>
    <w:p w:rsidR="00507BD1" w:rsidRDefault="00507BD1" w:rsidP="006B3F46">
      <w:pPr>
        <w:pStyle w:val="MCQList1a"/>
      </w:pPr>
      <w:r>
        <w:tab/>
        <w:t>4.</w:t>
      </w:r>
      <w:r>
        <w:tab/>
        <w:t xml:space="preserve">In a competitive labor market, demand for workers is </w:t>
      </w:r>
      <w:r>
        <w:rPr>
          <w:i/>
          <w:spacing w:val="-25"/>
        </w:rPr>
        <w:t>Q</w:t>
      </w:r>
      <w:r>
        <w:rPr>
          <w:i/>
          <w:iCs/>
          <w:vertAlign w:val="subscript"/>
        </w:rPr>
        <w:t>D</w:t>
      </w:r>
      <w:r>
        <w:t xml:space="preserve"> </w:t>
      </w:r>
      <w:r>
        <w:rPr>
          <w:rFonts w:ascii="Symbol" w:hAnsi="Symbol"/>
        </w:rPr>
        <w:t></w:t>
      </w:r>
      <w:r>
        <w:t xml:space="preserve"> 10,000 </w:t>
      </w:r>
      <w:r>
        <w:rPr>
          <w:rFonts w:ascii="Symbol" w:hAnsi="Symbol"/>
        </w:rPr>
        <w:t></w:t>
      </w:r>
      <w:r>
        <w:t xml:space="preserve"> 100</w:t>
      </w:r>
      <w:r>
        <w:rPr>
          <w:i/>
          <w:spacing w:val="-25"/>
        </w:rPr>
        <w:t>W</w:t>
      </w:r>
      <w:r>
        <w:t xml:space="preserve">, and supply is </w:t>
      </w:r>
      <w:r>
        <w:rPr>
          <w:i/>
          <w:spacing w:val="-25"/>
        </w:rPr>
        <w:t>Q</w:t>
      </w:r>
      <w:r>
        <w:rPr>
          <w:i/>
          <w:iCs/>
          <w:vertAlign w:val="subscript"/>
        </w:rPr>
        <w:t>S</w:t>
      </w:r>
      <w:r>
        <w:t xml:space="preserve"> </w:t>
      </w:r>
      <w:r>
        <w:rPr>
          <w:rFonts w:ascii="Symbol" w:hAnsi="Symbol"/>
        </w:rPr>
        <w:t></w:t>
      </w:r>
      <w:r>
        <w:t xml:space="preserve"> </w:t>
      </w:r>
      <w:r>
        <w:br/>
        <w:t>2</w:t>
      </w:r>
      <w:r w:rsidR="00B871EE">
        <w:t>,</w:t>
      </w:r>
      <w:r>
        <w:t xml:space="preserve">000 </w:t>
      </w:r>
      <w:r>
        <w:rPr>
          <w:rFonts w:ascii="Symbol" w:hAnsi="Symbol"/>
        </w:rPr>
        <w:t></w:t>
      </w:r>
      <w:r>
        <w:t xml:space="preserve"> 1</w:t>
      </w:r>
      <w:r w:rsidR="00B871EE">
        <w:t>,</w:t>
      </w:r>
      <w:r>
        <w:t>900</w:t>
      </w:r>
      <w:r>
        <w:rPr>
          <w:i/>
          <w:spacing w:val="-25"/>
        </w:rPr>
        <w:t>W</w:t>
      </w:r>
      <w:r>
        <w:t xml:space="preserve">, where </w:t>
      </w:r>
      <w:r>
        <w:rPr>
          <w:i/>
          <w:spacing w:val="-25"/>
        </w:rPr>
        <w:t>Q</w:t>
      </w:r>
      <w:r>
        <w:t xml:space="preserve"> is the quantity of workers employed and </w:t>
      </w:r>
      <w:r>
        <w:rPr>
          <w:i/>
        </w:rPr>
        <w:t xml:space="preserve">W </w:t>
      </w:r>
      <w:r>
        <w:t xml:space="preserve">is the hourly wage. What is </w:t>
      </w:r>
      <w:r>
        <w:br/>
        <w:t xml:space="preserve">the initial equilibrium wage and employment level? Suppose that the government decides that </w:t>
      </w:r>
      <w:r>
        <w:br/>
        <w:t xml:space="preserve">$5 per hour is the minimum allowable wage in any market. How would this new minimum wage </w:t>
      </w:r>
      <w:r>
        <w:br/>
        <w:t xml:space="preserve">alter this market? What would the new employment level be? What would happen to total payments to labor? Would there be any excess supply of labor? </w:t>
      </w:r>
      <w:proofErr w:type="gramStart"/>
      <w:r>
        <w:t>If so, how much?</w:t>
      </w:r>
      <w:proofErr w:type="gramEnd"/>
    </w:p>
    <w:p w:rsidR="00911D85" w:rsidRDefault="00911D85" w:rsidP="006B3F46">
      <w:pPr>
        <w:pStyle w:val="MCQList1a"/>
      </w:pPr>
    </w:p>
    <w:p w:rsidR="00507BD1" w:rsidRDefault="00507BD1" w:rsidP="006B3F46">
      <w:pPr>
        <w:pStyle w:val="MCQList1a"/>
      </w:pPr>
      <w:r>
        <w:tab/>
        <w:t>5.</w:t>
      </w:r>
      <w:r>
        <w:tab/>
        <w:t xml:space="preserve">For each sentence below describing changes in the tangerine market, note whether the statement is </w:t>
      </w:r>
      <w:r>
        <w:rPr>
          <w:spacing w:val="-2"/>
        </w:rPr>
        <w:t>true, false, or uncertain, and explain your answer. You will find it helpful to draw a graph for each</w:t>
      </w:r>
      <w:r>
        <w:t xml:space="preserve"> case.</w:t>
      </w:r>
    </w:p>
    <w:p w:rsidR="00507BD1" w:rsidRDefault="00507BD1">
      <w:pPr>
        <w:pStyle w:val="MCQList2"/>
        <w:keepNext w:val="0"/>
        <w:keepLines w:val="0"/>
        <w:widowControl w:val="0"/>
      </w:pPr>
      <w:r>
        <w:t>a.</w:t>
      </w:r>
      <w:r>
        <w:tab/>
        <w:t>If consumer income increases and worker wages fall, quantity will rise</w:t>
      </w:r>
      <w:r w:rsidR="00B871EE">
        <w:t>,</w:t>
      </w:r>
      <w:r>
        <w:t xml:space="preserve"> and prices will fall.</w:t>
      </w:r>
    </w:p>
    <w:p w:rsidR="00507BD1" w:rsidRDefault="00507BD1">
      <w:pPr>
        <w:pStyle w:val="MCQList2"/>
        <w:keepNext w:val="0"/>
        <w:keepLines w:val="0"/>
        <w:widowControl w:val="0"/>
      </w:pPr>
      <w:r>
        <w:t>b.</w:t>
      </w:r>
      <w:r>
        <w:tab/>
        <w:t>If orange prices decrease and taxes on citrus fruits decrease, quantity will fall</w:t>
      </w:r>
      <w:r w:rsidR="00B871EE">
        <w:t>,</w:t>
      </w:r>
      <w:r>
        <w:t xml:space="preserve"> and prices will rise.</w:t>
      </w:r>
    </w:p>
    <w:p w:rsidR="00507BD1" w:rsidRDefault="00507BD1">
      <w:pPr>
        <w:pStyle w:val="MCQList2"/>
        <w:keepNext w:val="0"/>
        <w:keepLines w:val="0"/>
        <w:widowControl w:val="0"/>
      </w:pPr>
      <w:r>
        <w:t>c.</w:t>
      </w:r>
      <w:r>
        <w:tab/>
        <w:t>If the price of canning machinery (a complement) increases and the growing season is unusually cold, quantity and price will both fall.</w:t>
      </w:r>
    </w:p>
    <w:p w:rsidR="009D2362" w:rsidRDefault="009D2362">
      <w:pPr>
        <w:pStyle w:val="MCQList2"/>
        <w:keepNext w:val="0"/>
        <w:keepLines w:val="0"/>
        <w:widowControl w:val="0"/>
      </w:pPr>
    </w:p>
    <w:p w:rsidR="009D2362" w:rsidRDefault="009D2362">
      <w:pPr>
        <w:pStyle w:val="MCQList2"/>
        <w:keepNext w:val="0"/>
        <w:keepLines w:val="0"/>
        <w:widowControl w:val="0"/>
      </w:pPr>
    </w:p>
    <w:p w:rsidR="00507BD1" w:rsidRDefault="00507BD1" w:rsidP="006B3F46">
      <w:pPr>
        <w:pStyle w:val="MCQList1a"/>
      </w:pPr>
      <w:r>
        <w:tab/>
        <w:t>6.</w:t>
      </w:r>
      <w:r>
        <w:tab/>
        <w:t xml:space="preserve">If demand for show tickets is described by the equation </w:t>
      </w:r>
      <w:r>
        <w:rPr>
          <w:i/>
          <w:spacing w:val="-25"/>
        </w:rPr>
        <w:t>Q</w:t>
      </w:r>
      <w:r>
        <w:rPr>
          <w:i/>
          <w:iCs/>
          <w:vertAlign w:val="subscript"/>
        </w:rPr>
        <w:t>D</w:t>
      </w:r>
      <w:r>
        <w:rPr>
          <w:rFonts w:ascii="Symbol" w:hAnsi="Symbol"/>
        </w:rPr>
        <w:t></w:t>
      </w:r>
      <w:r>
        <w:rPr>
          <w:rFonts w:ascii="Symbol" w:hAnsi="Symbol"/>
        </w:rPr>
        <w:t></w:t>
      </w:r>
      <w:r>
        <w:t xml:space="preserve"> 100 </w:t>
      </w:r>
      <w:r>
        <w:rPr>
          <w:rFonts w:ascii="Symbol" w:hAnsi="Symbol"/>
        </w:rPr>
        <w:t></w:t>
      </w:r>
      <w:r>
        <w:t xml:space="preserve"> </w:t>
      </w:r>
      <w:r>
        <w:rPr>
          <w:i/>
          <w:spacing w:val="-25"/>
        </w:rPr>
        <w:t>p</w:t>
      </w:r>
      <w:r>
        <w:t xml:space="preserve">, and supply is </w:t>
      </w:r>
      <w:r>
        <w:rPr>
          <w:i/>
          <w:spacing w:val="-25"/>
        </w:rPr>
        <w:t>Q</w:t>
      </w:r>
      <w:r>
        <w:rPr>
          <w:i/>
          <w:iCs/>
          <w:vertAlign w:val="subscript"/>
        </w:rPr>
        <w:t>S</w:t>
      </w:r>
      <w:r>
        <w:t xml:space="preserve"> </w:t>
      </w:r>
      <w:r>
        <w:rPr>
          <w:rFonts w:ascii="Symbol" w:hAnsi="Symbol"/>
        </w:rPr>
        <w:t></w:t>
      </w:r>
      <w:r>
        <w:t xml:space="preserve"> </w:t>
      </w:r>
      <w:proofErr w:type="gramStart"/>
      <w:r>
        <w:t xml:space="preserve">20 </w:t>
      </w:r>
      <w:r>
        <w:rPr>
          <w:rFonts w:ascii="Symbol" w:hAnsi="Symbol"/>
        </w:rPr>
        <w:t></w:t>
      </w:r>
      <w:proofErr w:type="gramEnd"/>
      <w:r>
        <w:t xml:space="preserve"> </w:t>
      </w:r>
      <w:r>
        <w:rPr>
          <w:i/>
          <w:spacing w:val="-25"/>
        </w:rPr>
        <w:t>p</w:t>
      </w:r>
      <w:r>
        <w:t>, find the equilibrium price and quantity. How would your answer change if the supply curve shifted to</w:t>
      </w:r>
      <w:r>
        <w:br/>
      </w:r>
      <w:r>
        <w:rPr>
          <w:i/>
          <w:spacing w:val="-25"/>
        </w:rPr>
        <w:t>Q</w:t>
      </w:r>
      <w:r>
        <w:rPr>
          <w:i/>
          <w:iCs/>
          <w:spacing w:val="-25"/>
          <w:vertAlign w:val="subscript"/>
        </w:rPr>
        <w:t>S</w:t>
      </w:r>
      <w:r>
        <w:rPr>
          <w:rFonts w:ascii="Symbol" w:hAnsi="Symbol"/>
        </w:rPr>
        <w:sym w:font="Symbol" w:char="F0A2"/>
      </w:r>
      <w:r>
        <w:t xml:space="preserve"> </w:t>
      </w:r>
      <w:r>
        <w:rPr>
          <w:rFonts w:ascii="Symbol" w:hAnsi="Symbol"/>
        </w:rPr>
        <w:t></w:t>
      </w:r>
      <w:r>
        <w:t xml:space="preserve"> </w:t>
      </w:r>
      <w:proofErr w:type="gramStart"/>
      <w:r>
        <w:t xml:space="preserve">10 </w:t>
      </w:r>
      <w:r>
        <w:rPr>
          <w:rFonts w:ascii="Symbol" w:hAnsi="Symbol"/>
        </w:rPr>
        <w:t></w:t>
      </w:r>
      <w:proofErr w:type="gramEnd"/>
      <w:r>
        <w:t xml:space="preserve"> </w:t>
      </w:r>
      <w:r>
        <w:rPr>
          <w:i/>
          <w:spacing w:val="-25"/>
        </w:rPr>
        <w:t>p</w:t>
      </w:r>
      <w:r>
        <w:t xml:space="preserve"> due to increases in actor salaries?</w:t>
      </w:r>
    </w:p>
    <w:p w:rsidR="00507BD1" w:rsidRDefault="00507BD1" w:rsidP="006B3F46">
      <w:pPr>
        <w:pStyle w:val="MCQList1a"/>
      </w:pPr>
      <w:r>
        <w:tab/>
        <w:t>7.</w:t>
      </w:r>
      <w:r>
        <w:tab/>
        <w:t xml:space="preserve">Suppose the demand for onion ice cream was described by the equation </w:t>
      </w:r>
      <w:r>
        <w:rPr>
          <w:i/>
          <w:spacing w:val="-25"/>
        </w:rPr>
        <w:t>Q</w:t>
      </w:r>
      <w:r>
        <w:rPr>
          <w:i/>
          <w:iCs/>
          <w:vertAlign w:val="subscript"/>
        </w:rPr>
        <w:t>D</w:t>
      </w:r>
      <w:r>
        <w:t xml:space="preserve"> </w:t>
      </w:r>
      <w:r>
        <w:rPr>
          <w:rFonts w:ascii="Symbol" w:hAnsi="Symbol"/>
        </w:rPr>
        <w:t></w:t>
      </w:r>
      <w:r>
        <w:t xml:space="preserve"> </w:t>
      </w:r>
      <w:proofErr w:type="gramStart"/>
      <w:r>
        <w:t xml:space="preserve">20 </w:t>
      </w:r>
      <w:r>
        <w:rPr>
          <w:rFonts w:ascii="Symbol" w:hAnsi="Symbol"/>
        </w:rPr>
        <w:t></w:t>
      </w:r>
      <w:proofErr w:type="gramEnd"/>
      <w:r>
        <w:t xml:space="preserve"> </w:t>
      </w:r>
      <w:r>
        <w:rPr>
          <w:i/>
          <w:spacing w:val="-25"/>
        </w:rPr>
        <w:t>p</w:t>
      </w:r>
      <w:r>
        <w:rPr>
          <w:i/>
        </w:rPr>
        <w:t xml:space="preserve">, </w:t>
      </w:r>
      <w:r>
        <w:t xml:space="preserve">and the supply was described by </w:t>
      </w:r>
      <w:r>
        <w:rPr>
          <w:i/>
          <w:spacing w:val="-25"/>
        </w:rPr>
        <w:t>Q</w:t>
      </w:r>
      <w:r>
        <w:rPr>
          <w:i/>
          <w:iCs/>
          <w:vertAlign w:val="subscript"/>
        </w:rPr>
        <w:t>S</w:t>
      </w:r>
      <w:r>
        <w:t xml:space="preserve"> </w:t>
      </w:r>
      <w:r>
        <w:rPr>
          <w:rFonts w:ascii="Symbol" w:hAnsi="Symbol"/>
        </w:rPr>
        <w:t></w:t>
      </w:r>
      <w:r>
        <w:t xml:space="preserve"> </w:t>
      </w:r>
      <w:r>
        <w:rPr>
          <w:rFonts w:ascii="Symbol" w:hAnsi="Symbol"/>
        </w:rPr>
        <w:t></w:t>
      </w:r>
      <w:r>
        <w:t xml:space="preserve">40 </w:t>
      </w:r>
      <w:r>
        <w:rPr>
          <w:rFonts w:ascii="Symbol" w:hAnsi="Symbol"/>
        </w:rPr>
        <w:t></w:t>
      </w:r>
      <w:r>
        <w:t xml:space="preserve"> </w:t>
      </w:r>
      <w:r>
        <w:rPr>
          <w:i/>
          <w:spacing w:val="-25"/>
        </w:rPr>
        <w:t>p</w:t>
      </w:r>
      <w:r>
        <w:rPr>
          <w:i/>
        </w:rPr>
        <w:t xml:space="preserve">. </w:t>
      </w:r>
      <w:r>
        <w:t>What are the equilibrium price and quantity? Show your answer using a graph.</w:t>
      </w:r>
    </w:p>
    <w:p w:rsidR="00507BD1" w:rsidRDefault="00507BD1" w:rsidP="006B3F46">
      <w:pPr>
        <w:pStyle w:val="MCQList1a"/>
      </w:pPr>
      <w:r>
        <w:tab/>
        <w:t>8.</w:t>
      </w:r>
      <w:r>
        <w:tab/>
        <w:t xml:space="preserve">If demand for toy drums </w:t>
      </w:r>
      <w:proofErr w:type="gramStart"/>
      <w:r>
        <w:t>is described</w:t>
      </w:r>
      <w:proofErr w:type="gramEnd"/>
      <w:r>
        <w:t xml:space="preserve"> by the equation </w:t>
      </w:r>
      <w:r>
        <w:rPr>
          <w:i/>
        </w:rPr>
        <w:t>Q</w:t>
      </w:r>
      <w:r>
        <w:rPr>
          <w:i/>
          <w:iCs/>
          <w:vertAlign w:val="subscript"/>
        </w:rPr>
        <w:t>D</w:t>
      </w:r>
      <w:r>
        <w:t xml:space="preserve"> </w:t>
      </w:r>
      <w:r>
        <w:rPr>
          <w:rFonts w:ascii="Symbol" w:hAnsi="Symbol"/>
        </w:rPr>
        <w:t></w:t>
      </w:r>
      <w:r>
        <w:t xml:space="preserve"> 300 </w:t>
      </w:r>
      <w:r>
        <w:rPr>
          <w:rFonts w:ascii="Symbol" w:hAnsi="Symbol"/>
        </w:rPr>
        <w:t></w:t>
      </w:r>
      <w:r>
        <w:t xml:space="preserve"> 5</w:t>
      </w:r>
      <w:r>
        <w:rPr>
          <w:i/>
        </w:rPr>
        <w:t>p</w:t>
      </w:r>
      <w:r>
        <w:t xml:space="preserve">, and supply is </w:t>
      </w:r>
      <w:r>
        <w:rPr>
          <w:i/>
        </w:rPr>
        <w:t>Q</w:t>
      </w:r>
      <w:r>
        <w:rPr>
          <w:i/>
          <w:iCs/>
          <w:vertAlign w:val="subscript"/>
        </w:rPr>
        <w:t>S</w:t>
      </w:r>
      <w:r>
        <w:t xml:space="preserve"> </w:t>
      </w:r>
      <w:r>
        <w:rPr>
          <w:rFonts w:ascii="Symbol" w:hAnsi="Symbol"/>
        </w:rPr>
        <w:t></w:t>
      </w:r>
      <w:r>
        <w:t xml:space="preserve"> 60 </w:t>
      </w:r>
      <w:r>
        <w:rPr>
          <w:rFonts w:ascii="Symbol" w:hAnsi="Symbol"/>
        </w:rPr>
        <w:t></w:t>
      </w:r>
      <w:r>
        <w:t xml:space="preserve"> 3</w:t>
      </w:r>
      <w:r>
        <w:rPr>
          <w:i/>
        </w:rPr>
        <w:t>p</w:t>
      </w:r>
      <w:r>
        <w:t xml:space="preserve">, find the equilibrium price and quantity. How would your answer change if a decrease in consumer income shifted the demand curve to </w:t>
      </w:r>
      <w:r>
        <w:rPr>
          <w:i/>
        </w:rPr>
        <w:t>Q</w:t>
      </w:r>
      <w:r>
        <w:rPr>
          <w:i/>
          <w:iCs/>
          <w:spacing w:val="-50"/>
          <w:vertAlign w:val="subscript"/>
        </w:rPr>
        <w:t>D</w:t>
      </w:r>
      <w:r>
        <w:rPr>
          <w:rFonts w:ascii="Symbol" w:hAnsi="Symbol"/>
        </w:rPr>
        <w:sym w:font="Symbol" w:char="F0A2"/>
      </w:r>
      <w:r>
        <w:t xml:space="preserve"> </w:t>
      </w:r>
      <w:r>
        <w:rPr>
          <w:rFonts w:ascii="Symbol" w:hAnsi="Symbol"/>
        </w:rPr>
        <w:t></w:t>
      </w:r>
      <w:r>
        <w:t xml:space="preserve"> 220 </w:t>
      </w:r>
      <w:r>
        <w:rPr>
          <w:rFonts w:ascii="Symbol" w:hAnsi="Symbol"/>
        </w:rPr>
        <w:t></w:t>
      </w:r>
      <w:r>
        <w:t xml:space="preserve"> 5</w:t>
      </w:r>
      <w:r>
        <w:rPr>
          <w:i/>
        </w:rPr>
        <w:t>p</w:t>
      </w:r>
      <w:r w:rsidRPr="00B03ADE">
        <w:rPr>
          <w:i/>
        </w:rPr>
        <w:t>?</w:t>
      </w:r>
    </w:p>
    <w:p w:rsidR="00507BD1" w:rsidRDefault="00507BD1" w:rsidP="006B3F46">
      <w:pPr>
        <w:pStyle w:val="MCQList1a"/>
      </w:pPr>
      <w:r>
        <w:tab/>
        <w:t>9.</w:t>
      </w:r>
      <w:r>
        <w:tab/>
        <w:t xml:space="preserve">A new chemical cleaning solution </w:t>
      </w:r>
      <w:proofErr w:type="gramStart"/>
      <w:r>
        <w:t>is introduced</w:t>
      </w:r>
      <w:proofErr w:type="gramEnd"/>
      <w:r>
        <w:t xml:space="preserve"> to the market. Initially, demand is </w:t>
      </w:r>
      <w:r>
        <w:rPr>
          <w:i/>
          <w:spacing w:val="-30"/>
        </w:rPr>
        <w:t>Q</w:t>
      </w:r>
      <w:r>
        <w:rPr>
          <w:i/>
          <w:iCs/>
          <w:vertAlign w:val="subscript"/>
        </w:rPr>
        <w:t>D</w:t>
      </w:r>
      <w:r>
        <w:t xml:space="preserve"> </w:t>
      </w:r>
      <w:r>
        <w:rPr>
          <w:rFonts w:ascii="Symbol" w:hAnsi="Symbol"/>
        </w:rPr>
        <w:t></w:t>
      </w:r>
      <w:r>
        <w:t xml:space="preserve"> 1</w:t>
      </w:r>
      <w:r w:rsidR="00B871EE">
        <w:t>,</w:t>
      </w:r>
      <w:r>
        <w:t xml:space="preserve">000 </w:t>
      </w:r>
      <w:r>
        <w:rPr>
          <w:rFonts w:ascii="Symbol" w:hAnsi="Symbol"/>
        </w:rPr>
        <w:t></w:t>
      </w:r>
      <w:r>
        <w:t xml:space="preserve"> 2</w:t>
      </w:r>
      <w:r>
        <w:rPr>
          <w:i/>
        </w:rPr>
        <w:t>p</w:t>
      </w:r>
      <w:r w:rsidR="00B871EE">
        <w:rPr>
          <w:i/>
        </w:rPr>
        <w:t>,</w:t>
      </w:r>
      <w:r>
        <w:rPr>
          <w:i/>
        </w:rPr>
        <w:t xml:space="preserve"> </w:t>
      </w:r>
      <w:r>
        <w:t xml:space="preserve">and supply is </w:t>
      </w:r>
      <w:r>
        <w:rPr>
          <w:i/>
        </w:rPr>
        <w:t>Q</w:t>
      </w:r>
      <w:r>
        <w:rPr>
          <w:i/>
          <w:iCs/>
          <w:vertAlign w:val="subscript"/>
        </w:rPr>
        <w:t>S</w:t>
      </w:r>
      <w:r>
        <w:t xml:space="preserve"> </w:t>
      </w:r>
      <w:r>
        <w:rPr>
          <w:rFonts w:ascii="Symbol" w:hAnsi="Symbol"/>
        </w:rPr>
        <w:t></w:t>
      </w:r>
      <w:r>
        <w:t xml:space="preserve"> 100 </w:t>
      </w:r>
      <w:r>
        <w:rPr>
          <w:rFonts w:ascii="Symbol" w:hAnsi="Symbol"/>
        </w:rPr>
        <w:t></w:t>
      </w:r>
      <w:r>
        <w:t xml:space="preserve"> </w:t>
      </w:r>
      <w:r>
        <w:rPr>
          <w:i/>
        </w:rPr>
        <w:t>p</w:t>
      </w:r>
      <w:r>
        <w:t xml:space="preserve">. Determine the equilibrium price and quantity. The government then decides that no more than 300 units of this product </w:t>
      </w:r>
      <w:proofErr w:type="gramStart"/>
      <w:r>
        <w:t>should be sold</w:t>
      </w:r>
      <w:proofErr w:type="gramEnd"/>
      <w:r>
        <w:t xml:space="preserve"> per period and imposes a quota at that level. How does this quota affect the equilibrium price and quantity? Show the solution using a graph and calculate the numerical answer.</w:t>
      </w:r>
    </w:p>
    <w:p w:rsidR="00507BD1" w:rsidRDefault="00507BD1">
      <w:pPr>
        <w:pStyle w:val="MCQList1"/>
        <w:keepNext w:val="0"/>
        <w:keepLines w:val="0"/>
        <w:widowControl w:val="0"/>
        <w:spacing w:before="180"/>
      </w:pPr>
      <w:r>
        <w:t>10.</w:t>
      </w:r>
      <w:r>
        <w:tab/>
        <w:t xml:space="preserve">Demand for park visits is </w:t>
      </w:r>
      <w:r>
        <w:rPr>
          <w:i/>
        </w:rPr>
        <w:t>Q</w:t>
      </w:r>
      <w:r>
        <w:rPr>
          <w:vertAlign w:val="superscript"/>
        </w:rPr>
        <w:t>*</w:t>
      </w:r>
      <w:proofErr w:type="gramStart"/>
      <w:r>
        <w:rPr>
          <w:vertAlign w:val="subscript"/>
        </w:rPr>
        <w:t>0</w:t>
      </w:r>
      <w:proofErr w:type="gramEnd"/>
      <w:r>
        <w:t xml:space="preserve"> </w:t>
      </w:r>
      <w:r>
        <w:rPr>
          <w:rFonts w:ascii="Symbol" w:hAnsi="Symbol"/>
        </w:rPr>
        <w:t></w:t>
      </w:r>
      <w:r>
        <w:t xml:space="preserve"> 10,000 </w:t>
      </w:r>
      <w:r>
        <w:rPr>
          <w:rFonts w:ascii="Symbol" w:hAnsi="Symbol"/>
        </w:rPr>
        <w:t></w:t>
      </w:r>
      <w:r>
        <w:t xml:space="preserve"> 100</w:t>
      </w:r>
      <w:r>
        <w:rPr>
          <w:i/>
          <w:iCs/>
        </w:rPr>
        <w:t>P</w:t>
      </w:r>
      <w:r>
        <w:t>. If park visits are free, how many visitors will attend? How will your answer change if the park adds a $20 admission fee? Show using a graph.</w:t>
      </w:r>
    </w:p>
    <w:p w:rsidR="00507BD1" w:rsidRDefault="00507BD1">
      <w:pPr>
        <w:pStyle w:val="MCQList1"/>
        <w:keepNext w:val="0"/>
        <w:keepLines w:val="0"/>
        <w:widowControl w:val="0"/>
        <w:spacing w:before="180"/>
      </w:pPr>
      <w:r>
        <w:t>11.</w:t>
      </w:r>
      <w:r>
        <w:tab/>
        <w:t xml:space="preserve">A firm introduces a new model of MP3 player, which can play both audio and video files. The price </w:t>
      </w:r>
      <w:r>
        <w:rPr>
          <w:spacing w:val="-2"/>
        </w:rPr>
        <w:t>is the same as that of a previous model that can only play audio files. What would happen to the market</w:t>
      </w:r>
      <w:r>
        <w:t xml:space="preserve"> of the previous model? </w:t>
      </w:r>
      <w:proofErr w:type="gramStart"/>
      <w:r>
        <w:t>What if the new model is more expensive than the previous one?</w:t>
      </w:r>
      <w:proofErr w:type="gramEnd"/>
    </w:p>
    <w:p w:rsidR="00507BD1" w:rsidRDefault="00507BD1">
      <w:pPr>
        <w:pStyle w:val="MCQList1"/>
        <w:keepNext w:val="0"/>
        <w:keepLines w:val="0"/>
        <w:widowControl w:val="0"/>
        <w:spacing w:before="180"/>
      </w:pPr>
      <w:r>
        <w:t>12.</w:t>
      </w:r>
      <w:r>
        <w:tab/>
        <w:t xml:space="preserve">In a competitive labor market, demand for workers is </w:t>
      </w:r>
      <w:r>
        <w:rPr>
          <w:i/>
        </w:rPr>
        <w:t>Q</w:t>
      </w:r>
      <w:r>
        <w:rPr>
          <w:i/>
          <w:vertAlign w:val="subscript"/>
        </w:rPr>
        <w:t>D</w:t>
      </w:r>
      <w:r>
        <w:t xml:space="preserve"> </w:t>
      </w:r>
      <w:r>
        <w:rPr>
          <w:rFonts w:ascii="Symbol" w:hAnsi="Symbol"/>
        </w:rPr>
        <w:t></w:t>
      </w:r>
      <w:r>
        <w:t xml:space="preserve"> 9</w:t>
      </w:r>
      <w:r w:rsidR="00B871EE">
        <w:t>,</w:t>
      </w:r>
      <w:r>
        <w:t xml:space="preserve">900 </w:t>
      </w:r>
      <w:r>
        <w:rPr>
          <w:rFonts w:ascii="Symbol" w:hAnsi="Symbol"/>
        </w:rPr>
        <w:t></w:t>
      </w:r>
      <w:r>
        <w:t xml:space="preserve"> 100</w:t>
      </w:r>
      <w:r>
        <w:rPr>
          <w:i/>
        </w:rPr>
        <w:t>W</w:t>
      </w:r>
      <w:r>
        <w:t xml:space="preserve">, and supply is </w:t>
      </w:r>
      <w:r>
        <w:rPr>
          <w:i/>
        </w:rPr>
        <w:t>Q</w:t>
      </w:r>
      <w:r>
        <w:rPr>
          <w:i/>
          <w:vertAlign w:val="subscript"/>
        </w:rPr>
        <w:t>S</w:t>
      </w:r>
      <w:r>
        <w:t xml:space="preserve"> </w:t>
      </w:r>
      <w:r>
        <w:rPr>
          <w:rFonts w:ascii="Symbol" w:hAnsi="Symbol"/>
        </w:rPr>
        <w:t></w:t>
      </w:r>
      <w:r>
        <w:t xml:space="preserve"> </w:t>
      </w:r>
      <w:r>
        <w:br/>
        <w:t>2</w:t>
      </w:r>
      <w:r w:rsidR="00B871EE">
        <w:t>,</w:t>
      </w:r>
      <w:r>
        <w:t xml:space="preserve">000 </w:t>
      </w:r>
      <w:r>
        <w:rPr>
          <w:rFonts w:ascii="Symbol" w:hAnsi="Symbol"/>
        </w:rPr>
        <w:t></w:t>
      </w:r>
      <w:r>
        <w:t xml:space="preserve"> </w:t>
      </w:r>
      <w:r>
        <w:rPr>
          <w:spacing w:val="-4"/>
        </w:rPr>
        <w:t>1</w:t>
      </w:r>
      <w:r w:rsidR="00B871EE">
        <w:rPr>
          <w:spacing w:val="-4"/>
        </w:rPr>
        <w:t>,</w:t>
      </w:r>
      <w:r>
        <w:rPr>
          <w:spacing w:val="-4"/>
        </w:rPr>
        <w:t>900</w:t>
      </w:r>
      <w:r>
        <w:rPr>
          <w:i/>
          <w:spacing w:val="-4"/>
        </w:rPr>
        <w:t>W</w:t>
      </w:r>
      <w:r>
        <w:rPr>
          <w:spacing w:val="-4"/>
        </w:rPr>
        <w:t xml:space="preserve">, where </w:t>
      </w:r>
      <w:r>
        <w:rPr>
          <w:i/>
          <w:spacing w:val="-4"/>
        </w:rPr>
        <w:t>Q</w:t>
      </w:r>
      <w:r>
        <w:rPr>
          <w:spacing w:val="-4"/>
        </w:rPr>
        <w:t xml:space="preserve"> is the quantity of workers </w:t>
      </w:r>
      <w:proofErr w:type="gramStart"/>
      <w:r>
        <w:rPr>
          <w:spacing w:val="-4"/>
        </w:rPr>
        <w:t>employed</w:t>
      </w:r>
      <w:r w:rsidR="00B871EE">
        <w:rPr>
          <w:spacing w:val="-4"/>
        </w:rPr>
        <w:t>,</w:t>
      </w:r>
      <w:proofErr w:type="gramEnd"/>
      <w:r>
        <w:rPr>
          <w:spacing w:val="-4"/>
        </w:rPr>
        <w:t xml:space="preserve"> and </w:t>
      </w:r>
      <w:r>
        <w:rPr>
          <w:i/>
          <w:spacing w:val="-4"/>
        </w:rPr>
        <w:t>W</w:t>
      </w:r>
      <w:r>
        <w:rPr>
          <w:spacing w:val="-4"/>
        </w:rPr>
        <w:t xml:space="preserve"> is the hourly wage. Suppose </w:t>
      </w:r>
      <w:r>
        <w:rPr>
          <w:spacing w:val="-4"/>
        </w:rPr>
        <w:br/>
        <w:t>the government</w:t>
      </w:r>
      <w:r>
        <w:t xml:space="preserve"> decides to impose a wage ceiling of $3 per hour. What would the equilibrium</w:t>
      </w:r>
      <w:r w:rsidR="00B871EE">
        <w:t xml:space="preserve"> be</w:t>
      </w:r>
      <w:r>
        <w:t xml:space="preserve"> in </w:t>
      </w:r>
      <w:r>
        <w:br/>
        <w:t>this labor market?</w:t>
      </w:r>
    </w:p>
    <w:p w:rsidR="00507BD1" w:rsidRDefault="00507BD1">
      <w:pPr>
        <w:pStyle w:val="MCQList1"/>
        <w:keepNext w:val="0"/>
        <w:keepLines w:val="0"/>
        <w:widowControl w:val="0"/>
        <w:spacing w:before="180"/>
      </w:pPr>
      <w:r>
        <w:t>13.</w:t>
      </w:r>
      <w:r>
        <w:tab/>
        <w:t xml:space="preserve">What would you predict about the </w:t>
      </w:r>
      <w:proofErr w:type="spellStart"/>
      <w:r>
        <w:t>elasticities</w:t>
      </w:r>
      <w:proofErr w:type="spellEnd"/>
      <w:r>
        <w:t xml:space="preserve"> of demand and supply for emeralds? Be sure to state your reasons in each case.</w:t>
      </w:r>
    </w:p>
    <w:p w:rsidR="00507BD1" w:rsidRDefault="00507BD1">
      <w:pPr>
        <w:pStyle w:val="MCQList1"/>
        <w:keepNext w:val="0"/>
        <w:keepLines w:val="0"/>
        <w:widowControl w:val="0"/>
        <w:spacing w:before="180"/>
      </w:pPr>
      <w:r>
        <w:t>14.</w:t>
      </w:r>
      <w:r>
        <w:tab/>
        <w:t>Explain why demand curves that are linear (straight lines) generally do not have a constant elasticity. What types of linear demand curves do have a constant elasticity?</w:t>
      </w:r>
    </w:p>
    <w:p w:rsidR="00507BD1" w:rsidRDefault="00507BD1">
      <w:pPr>
        <w:pStyle w:val="MCQList1"/>
        <w:keepNext w:val="0"/>
        <w:keepLines w:val="0"/>
        <w:widowControl w:val="0"/>
        <w:spacing w:before="180"/>
      </w:pPr>
      <w:r>
        <w:t>15.</w:t>
      </w:r>
      <w:r>
        <w:tab/>
      </w:r>
      <w:r w:rsidR="001D03FB">
        <w:rPr>
          <w:spacing w:val="-2"/>
        </w:rPr>
        <w:t>I</w:t>
      </w:r>
      <w:r>
        <w:rPr>
          <w:spacing w:val="-2"/>
        </w:rPr>
        <w:t>f the price of eggs increases from $1.50 per carton to $1.75,</w:t>
      </w:r>
      <w:r>
        <w:t xml:space="preserve"> and the quantity demanded decreases from 25 to 20, what is the elasticity of demand? </w:t>
      </w:r>
    </w:p>
    <w:p w:rsidR="00507BD1" w:rsidRDefault="00507BD1">
      <w:pPr>
        <w:pStyle w:val="MCQList1"/>
        <w:keepNext w:val="0"/>
        <w:keepLines w:val="0"/>
        <w:widowControl w:val="0"/>
        <w:spacing w:before="180"/>
      </w:pPr>
      <w:r>
        <w:t>16.</w:t>
      </w:r>
      <w:r>
        <w:tab/>
      </w:r>
      <w:r w:rsidR="001D03FB">
        <w:rPr>
          <w:spacing w:val="-2"/>
        </w:rPr>
        <w:t>I</w:t>
      </w:r>
      <w:r>
        <w:rPr>
          <w:spacing w:val="-2"/>
        </w:rPr>
        <w:t xml:space="preserve">f the equation for the demand for bow ties is </w:t>
      </w:r>
      <w:r>
        <w:rPr>
          <w:i/>
          <w:spacing w:val="-2"/>
        </w:rPr>
        <w:t xml:space="preserve">Q </w:t>
      </w:r>
      <w:r>
        <w:rPr>
          <w:rFonts w:ascii="Symbol" w:hAnsi="Symbol"/>
          <w:spacing w:val="-2"/>
        </w:rPr>
        <w:t></w:t>
      </w:r>
      <w:r>
        <w:rPr>
          <w:spacing w:val="-2"/>
        </w:rPr>
        <w:t xml:space="preserve"> 200 – 10</w:t>
      </w:r>
      <w:r>
        <w:rPr>
          <w:i/>
          <w:spacing w:val="-2"/>
        </w:rPr>
        <w:t>p</w:t>
      </w:r>
      <w:r>
        <w:rPr>
          <w:spacing w:val="-2"/>
        </w:rPr>
        <w:t>,</w:t>
      </w:r>
      <w:r>
        <w:t xml:space="preserve"> what is the elasticity of demand when </w:t>
      </w:r>
      <w:r>
        <w:rPr>
          <w:i/>
        </w:rPr>
        <w:t xml:space="preserve">p </w:t>
      </w:r>
      <w:r>
        <w:rPr>
          <w:rFonts w:ascii="Symbol" w:hAnsi="Symbol"/>
        </w:rPr>
        <w:t></w:t>
      </w:r>
      <w:r>
        <w:t xml:space="preserve"> $10?</w:t>
      </w:r>
    </w:p>
    <w:p w:rsidR="00507BD1" w:rsidRDefault="00507BD1">
      <w:pPr>
        <w:pStyle w:val="MCQList1"/>
        <w:keepNext w:val="0"/>
        <w:keepLines w:val="0"/>
        <w:widowControl w:val="0"/>
        <w:spacing w:before="180"/>
      </w:pPr>
      <w:r>
        <w:t>17.</w:t>
      </w:r>
      <w:r>
        <w:tab/>
      </w:r>
      <w:r w:rsidR="001D03FB">
        <w:t>I</w:t>
      </w:r>
      <w:r>
        <w:t>f the price of coffee increases from $0.60 to $0.80 per cup and the quantity supplied increases from 50 cups to 100 cups, what is the elasticity of supply?</w:t>
      </w:r>
    </w:p>
    <w:p w:rsidR="009D2362" w:rsidRDefault="00507BD1" w:rsidP="00B03ADE">
      <w:pPr>
        <w:pStyle w:val="MCQList1"/>
        <w:keepLines w:val="0"/>
        <w:widowControl w:val="0"/>
        <w:ind w:left="446" w:hanging="446"/>
      </w:pPr>
      <w:r>
        <w:t>18.</w:t>
      </w:r>
      <w:r>
        <w:tab/>
        <w:t>Suppose</w:t>
      </w:r>
      <w:r w:rsidR="009D2362">
        <w:t xml:space="preserve"> that</w:t>
      </w:r>
      <w:r>
        <w:t xml:space="preserve"> demand for inkjet printers </w:t>
      </w:r>
      <w:proofErr w:type="gramStart"/>
      <w:r>
        <w:t>is estimated</w:t>
      </w:r>
      <w:proofErr w:type="gramEnd"/>
      <w:r>
        <w:t xml:space="preserve"> to be </w:t>
      </w:r>
      <w:r>
        <w:rPr>
          <w:i/>
        </w:rPr>
        <w:t xml:space="preserve">Q </w:t>
      </w:r>
      <w:r>
        <w:rPr>
          <w:rFonts w:ascii="Symbol" w:hAnsi="Symbol"/>
        </w:rPr>
        <w:t></w:t>
      </w:r>
      <w:r>
        <w:t xml:space="preserve"> 1000 </w:t>
      </w:r>
      <w:r>
        <w:rPr>
          <w:rFonts w:ascii="Symbol" w:hAnsi="Symbol"/>
        </w:rPr>
        <w:t></w:t>
      </w:r>
      <w:r>
        <w:t xml:space="preserve"> 5</w:t>
      </w:r>
      <w:r>
        <w:rPr>
          <w:i/>
        </w:rPr>
        <w:t xml:space="preserve">p </w:t>
      </w:r>
      <w:r>
        <w:rPr>
          <w:rFonts w:ascii="Symbol" w:hAnsi="Symbol"/>
        </w:rPr>
        <w:t></w:t>
      </w:r>
      <w:r>
        <w:t xml:space="preserve"> 10</w:t>
      </w:r>
      <w:r>
        <w:rPr>
          <w:i/>
        </w:rPr>
        <w:t>p</w:t>
      </w:r>
      <w:r>
        <w:rPr>
          <w:i/>
          <w:vertAlign w:val="subscript"/>
        </w:rPr>
        <w:t>X</w:t>
      </w:r>
      <w:r>
        <w:t xml:space="preserve"> </w:t>
      </w:r>
      <w:r>
        <w:rPr>
          <w:rFonts w:ascii="Symbol" w:hAnsi="Symbol"/>
          <w:iCs/>
        </w:rPr>
        <w:t></w:t>
      </w:r>
      <w:r>
        <w:t xml:space="preserve"> 2</w:t>
      </w:r>
      <w:r>
        <w:rPr>
          <w:i/>
        </w:rPr>
        <w:t>p</w:t>
      </w:r>
      <w:r>
        <w:rPr>
          <w:i/>
          <w:vertAlign w:val="subscript"/>
        </w:rPr>
        <w:t>Z</w:t>
      </w:r>
      <w:r>
        <w:t xml:space="preserve"> </w:t>
      </w:r>
      <w:r>
        <w:rPr>
          <w:rFonts w:ascii="Symbol" w:hAnsi="Symbol"/>
        </w:rPr>
        <w:t></w:t>
      </w:r>
      <w:r>
        <w:t xml:space="preserve"> 0.1</w:t>
      </w:r>
      <w:r>
        <w:rPr>
          <w:i/>
        </w:rPr>
        <w:t>Y</w:t>
      </w:r>
      <w:r>
        <w:t xml:space="preserve">. </w:t>
      </w:r>
    </w:p>
    <w:p w:rsidR="00507BD1" w:rsidRDefault="00507BD1" w:rsidP="00B03ADE">
      <w:pPr>
        <w:pStyle w:val="MCQList1"/>
        <w:keepLines w:val="0"/>
        <w:widowControl w:val="0"/>
        <w:spacing w:before="0"/>
        <w:ind w:left="446" w:firstLine="0"/>
      </w:pPr>
      <w:r>
        <w:t xml:space="preserve">If </w:t>
      </w:r>
      <w:r>
        <w:rPr>
          <w:i/>
        </w:rPr>
        <w:t xml:space="preserve">p </w:t>
      </w:r>
      <w:r>
        <w:rPr>
          <w:rFonts w:ascii="Symbol" w:hAnsi="Symbol"/>
        </w:rPr>
        <w:t></w:t>
      </w:r>
      <w:r>
        <w:t xml:space="preserve"> 80,</w:t>
      </w:r>
      <w:r w:rsidR="009D2362">
        <w:t xml:space="preserve"> </w:t>
      </w:r>
      <w:proofErr w:type="spellStart"/>
      <w:proofErr w:type="gramStart"/>
      <w:r>
        <w:rPr>
          <w:i/>
        </w:rPr>
        <w:t>p</w:t>
      </w:r>
      <w:r>
        <w:rPr>
          <w:i/>
          <w:vertAlign w:val="subscript"/>
        </w:rPr>
        <w:t>X</w:t>
      </w:r>
      <w:proofErr w:type="spellEnd"/>
      <w:proofErr w:type="gramEnd"/>
      <w:r>
        <w:rPr>
          <w:i/>
        </w:rPr>
        <w:t xml:space="preserve"> </w:t>
      </w:r>
      <w:r>
        <w:rPr>
          <w:rFonts w:ascii="Symbol" w:hAnsi="Symbol"/>
        </w:rPr>
        <w:t></w:t>
      </w:r>
      <w:r>
        <w:t xml:space="preserve"> 50, </w:t>
      </w:r>
      <w:proofErr w:type="spellStart"/>
      <w:r>
        <w:rPr>
          <w:i/>
        </w:rPr>
        <w:t>p</w:t>
      </w:r>
      <w:r>
        <w:rPr>
          <w:i/>
          <w:vertAlign w:val="subscript"/>
        </w:rPr>
        <w:t>Z</w:t>
      </w:r>
      <w:proofErr w:type="spellEnd"/>
      <w:r>
        <w:rPr>
          <w:i/>
        </w:rPr>
        <w:t xml:space="preserve"> </w:t>
      </w:r>
      <w:r>
        <w:rPr>
          <w:rFonts w:ascii="Symbol" w:hAnsi="Symbol"/>
        </w:rPr>
        <w:t></w:t>
      </w:r>
      <w:r>
        <w:t xml:space="preserve"> 150, and </w:t>
      </w:r>
      <w:r>
        <w:rPr>
          <w:i/>
        </w:rPr>
        <w:t xml:space="preserve">Y </w:t>
      </w:r>
      <w:r>
        <w:rPr>
          <w:rFonts w:ascii="Symbol" w:hAnsi="Symbol"/>
        </w:rPr>
        <w:t></w:t>
      </w:r>
      <w:r>
        <w:t xml:space="preserve"> 20,000; answer the following:</w:t>
      </w:r>
    </w:p>
    <w:p w:rsidR="00507BD1" w:rsidRDefault="00507BD1" w:rsidP="00B03ADE">
      <w:pPr>
        <w:pStyle w:val="MCQList2"/>
        <w:keepLines w:val="0"/>
        <w:widowControl w:val="0"/>
      </w:pPr>
      <w:r>
        <w:t>a.</w:t>
      </w:r>
      <w:r>
        <w:tab/>
        <w:t>What is the price elasticity of demand?</w:t>
      </w:r>
    </w:p>
    <w:p w:rsidR="00507BD1" w:rsidRDefault="00507BD1" w:rsidP="00B03ADE">
      <w:pPr>
        <w:pStyle w:val="MCQList2"/>
        <w:keepLines w:val="0"/>
        <w:widowControl w:val="0"/>
      </w:pPr>
      <w:r>
        <w:t>b.</w:t>
      </w:r>
      <w:r>
        <w:tab/>
        <w:t xml:space="preserve">What is the cross-price elasticity with respect to commodity </w:t>
      </w:r>
      <w:r>
        <w:rPr>
          <w:i/>
          <w:iCs/>
        </w:rPr>
        <w:t>X</w:t>
      </w:r>
      <w:r w:rsidRPr="00B871EE">
        <w:rPr>
          <w:i/>
        </w:rPr>
        <w:t>?</w:t>
      </w:r>
      <w:r>
        <w:t xml:space="preserve"> Give an example of what commodity </w:t>
      </w:r>
      <w:r>
        <w:rPr>
          <w:i/>
          <w:iCs/>
        </w:rPr>
        <w:t>X</w:t>
      </w:r>
      <w:r>
        <w:t xml:space="preserve"> might be. </w:t>
      </w:r>
    </w:p>
    <w:p w:rsidR="00507BD1" w:rsidRDefault="00507BD1">
      <w:pPr>
        <w:pStyle w:val="MCQList2"/>
        <w:keepNext w:val="0"/>
        <w:keepLines w:val="0"/>
        <w:widowControl w:val="0"/>
      </w:pPr>
      <w:r>
        <w:t>c.</w:t>
      </w:r>
      <w:r>
        <w:tab/>
        <w:t xml:space="preserve">What is the cross-price elasticity with respect to commodity </w:t>
      </w:r>
      <w:r>
        <w:rPr>
          <w:i/>
          <w:iCs/>
        </w:rPr>
        <w:t>Z</w:t>
      </w:r>
      <w:r w:rsidRPr="00B871EE">
        <w:rPr>
          <w:i/>
        </w:rPr>
        <w:t>?</w:t>
      </w:r>
      <w:r>
        <w:t xml:space="preserve"> Give an example of what commodity </w:t>
      </w:r>
      <w:r>
        <w:rPr>
          <w:i/>
          <w:iCs/>
        </w:rPr>
        <w:t>Z</w:t>
      </w:r>
      <w:r>
        <w:t xml:space="preserve"> might be.</w:t>
      </w:r>
    </w:p>
    <w:p w:rsidR="00507BD1" w:rsidRDefault="00507BD1">
      <w:pPr>
        <w:pStyle w:val="MCQList2"/>
        <w:keepNext w:val="0"/>
        <w:keepLines w:val="0"/>
        <w:widowControl w:val="0"/>
      </w:pPr>
      <w:r>
        <w:t>d.</w:t>
      </w:r>
      <w:r>
        <w:tab/>
        <w:t>What is the income elasticity?</w:t>
      </w:r>
    </w:p>
    <w:p w:rsidR="00507BD1" w:rsidRDefault="00507BD1">
      <w:pPr>
        <w:pStyle w:val="MCQList1"/>
        <w:keepNext w:val="0"/>
        <w:keepLines w:val="0"/>
        <w:widowControl w:val="0"/>
      </w:pPr>
      <w:r>
        <w:t>19.</w:t>
      </w:r>
      <w:r>
        <w:tab/>
        <w:t xml:space="preserve">Suppose the demand for antibiotics is </w:t>
      </w:r>
      <w:r>
        <w:rPr>
          <w:i/>
        </w:rPr>
        <w:t xml:space="preserve">Q </w:t>
      </w:r>
      <w:r>
        <w:rPr>
          <w:rFonts w:ascii="Symbol" w:hAnsi="Symbol"/>
        </w:rPr>
        <w:t></w:t>
      </w:r>
      <w:r>
        <w:t xml:space="preserve"> 100,000. What is the elasticity of demand? If a specific tax of $1 per dose </w:t>
      </w:r>
      <w:proofErr w:type="gramStart"/>
      <w:r>
        <w:t>were levied</w:t>
      </w:r>
      <w:proofErr w:type="gramEnd"/>
      <w:r>
        <w:t>, who would bear the burden of the tax?</w:t>
      </w:r>
    </w:p>
    <w:p w:rsidR="00507BD1" w:rsidRDefault="00507BD1">
      <w:pPr>
        <w:pStyle w:val="MCQList1"/>
        <w:keepNext w:val="0"/>
        <w:keepLines w:val="0"/>
        <w:widowControl w:val="0"/>
      </w:pPr>
      <w:r>
        <w:t>20.</w:t>
      </w:r>
      <w:r>
        <w:tab/>
        <w:t xml:space="preserve">Use a graph to show that the incidence of a $1/lb. tax on grapes is the same whether the tax is </w:t>
      </w:r>
      <w:r>
        <w:br/>
        <w:t xml:space="preserve">shown as a shift in the supply curve (tax on sellers) or the demand curve (tax on buyers). Under </w:t>
      </w:r>
      <w:r>
        <w:br/>
      </w:r>
      <w:proofErr w:type="gramStart"/>
      <w:r>
        <w:t>what circumstances would the incidence of the tax</w:t>
      </w:r>
      <w:proofErr w:type="gramEnd"/>
      <w:r>
        <w:t xml:space="preserve"> be split equally between buyers and sellers?</w:t>
      </w:r>
    </w:p>
    <w:p w:rsidR="00507BD1" w:rsidRDefault="00507BD1">
      <w:pPr>
        <w:pStyle w:val="MCQList1"/>
        <w:keepNext w:val="0"/>
        <w:keepLines w:val="0"/>
        <w:widowControl w:val="0"/>
      </w:pPr>
      <w:r>
        <w:t>21.</w:t>
      </w:r>
      <w:r>
        <w:tab/>
        <w:t xml:space="preserve">Suppose a tax on beans of $0.05 per can </w:t>
      </w:r>
      <w:proofErr w:type="gramStart"/>
      <w:r>
        <w:t>is levied</w:t>
      </w:r>
      <w:proofErr w:type="gramEnd"/>
      <w:r>
        <w:t xml:space="preserve"> on firms. </w:t>
      </w:r>
      <w:proofErr w:type="gramStart"/>
      <w:r>
        <w:t>As a result</w:t>
      </w:r>
      <w:proofErr w:type="gramEnd"/>
      <w:r>
        <w:t xml:space="preserve"> of the tax, the equilibrium price increases from $0.20 to $0.22. What fraction of the incidence falls on consumers? </w:t>
      </w:r>
      <w:proofErr w:type="gramStart"/>
      <w:r>
        <w:t>On firms?</w:t>
      </w:r>
      <w:proofErr w:type="gramEnd"/>
      <w:r>
        <w:t xml:space="preserve"> Suppose the supply elasticity is 0.6. What must the demand elasticity be? </w:t>
      </w:r>
    </w:p>
    <w:p w:rsidR="00507BD1" w:rsidRDefault="00507BD1">
      <w:pPr>
        <w:pStyle w:val="MCQList1"/>
        <w:keepNext w:val="0"/>
        <w:keepLines w:val="0"/>
        <w:widowControl w:val="0"/>
      </w:pPr>
      <w:r>
        <w:t>22.</w:t>
      </w:r>
      <w:r>
        <w:tab/>
        <w:t xml:space="preserve">If the market demand curve for triple-scoop ice cream cones is </w:t>
      </w:r>
      <w:r>
        <w:rPr>
          <w:i/>
          <w:spacing w:val="-25"/>
        </w:rPr>
        <w:t>Q</w:t>
      </w:r>
      <w:r>
        <w:rPr>
          <w:i/>
          <w:iCs/>
          <w:vertAlign w:val="subscript"/>
        </w:rPr>
        <w:t>D</w:t>
      </w:r>
      <w:r>
        <w:t xml:space="preserve"> </w:t>
      </w:r>
      <w:r>
        <w:rPr>
          <w:rFonts w:ascii="Symbol" w:hAnsi="Symbol"/>
        </w:rPr>
        <w:t></w:t>
      </w:r>
      <w:r>
        <w:t xml:space="preserve"> 60 </w:t>
      </w:r>
      <w:r>
        <w:rPr>
          <w:rFonts w:ascii="Symbol" w:hAnsi="Symbol"/>
        </w:rPr>
        <w:t></w:t>
      </w:r>
      <w:r>
        <w:t xml:space="preserve"> 8</w:t>
      </w:r>
      <w:r>
        <w:rPr>
          <w:i/>
          <w:spacing w:val="-25"/>
        </w:rPr>
        <w:t>p</w:t>
      </w:r>
      <w:r>
        <w:t xml:space="preserve">, </w:t>
      </w:r>
      <w:r w:rsidR="009D2362">
        <w:t xml:space="preserve">find the price elasticity of </w:t>
      </w:r>
      <w:r>
        <w:t xml:space="preserve">demand when </w:t>
      </w:r>
      <w:r>
        <w:rPr>
          <w:i/>
        </w:rPr>
        <w:t xml:space="preserve">p </w:t>
      </w:r>
      <w:r>
        <w:rPr>
          <w:rFonts w:ascii="Symbol" w:hAnsi="Symbol"/>
        </w:rPr>
        <w:t></w:t>
      </w:r>
      <w:r>
        <w:t xml:space="preserve"> $4.</w:t>
      </w:r>
    </w:p>
    <w:p w:rsidR="00507BD1" w:rsidRDefault="00507BD1">
      <w:pPr>
        <w:pStyle w:val="MCQList1"/>
        <w:keepNext w:val="0"/>
        <w:keepLines w:val="0"/>
        <w:widowControl w:val="0"/>
      </w:pPr>
      <w:r>
        <w:t>23.</w:t>
      </w:r>
      <w:r>
        <w:tab/>
      </w:r>
      <w:r>
        <w:rPr>
          <w:spacing w:val="-2"/>
        </w:rPr>
        <w:t xml:space="preserve">Suppose the market supply curve of wagons is </w:t>
      </w:r>
      <w:r>
        <w:rPr>
          <w:i/>
          <w:spacing w:val="-2"/>
        </w:rPr>
        <w:t>Q</w:t>
      </w:r>
      <w:r>
        <w:rPr>
          <w:i/>
          <w:iCs/>
          <w:spacing w:val="-2"/>
          <w:vertAlign w:val="subscript"/>
        </w:rPr>
        <w:t>S</w:t>
      </w:r>
      <w:r>
        <w:rPr>
          <w:spacing w:val="-2"/>
        </w:rPr>
        <w:t xml:space="preserve"> </w:t>
      </w:r>
      <w:r>
        <w:rPr>
          <w:rFonts w:ascii="Symbol" w:hAnsi="Symbol"/>
          <w:spacing w:val="-2"/>
        </w:rPr>
        <w:t></w:t>
      </w:r>
      <w:r>
        <w:rPr>
          <w:spacing w:val="-2"/>
        </w:rPr>
        <w:t xml:space="preserve"> </w:t>
      </w:r>
      <w:r>
        <w:rPr>
          <w:rFonts w:ascii="Symbol" w:hAnsi="Symbol"/>
          <w:spacing w:val="-2"/>
        </w:rPr>
        <w:t></w:t>
      </w:r>
      <w:r>
        <w:rPr>
          <w:spacing w:val="-2"/>
        </w:rPr>
        <w:t xml:space="preserve">62.5 </w:t>
      </w:r>
      <w:r>
        <w:rPr>
          <w:rFonts w:ascii="Symbol" w:hAnsi="Symbol"/>
          <w:spacing w:val="-2"/>
        </w:rPr>
        <w:t></w:t>
      </w:r>
      <w:r>
        <w:rPr>
          <w:spacing w:val="-2"/>
        </w:rPr>
        <w:t xml:space="preserve"> 0.5</w:t>
      </w:r>
      <w:r>
        <w:rPr>
          <w:i/>
          <w:spacing w:val="-2"/>
        </w:rPr>
        <w:t>p</w:t>
      </w:r>
      <w:r>
        <w:rPr>
          <w:spacing w:val="-2"/>
          <w:vertAlign w:val="superscript"/>
        </w:rPr>
        <w:t>2</w:t>
      </w:r>
      <w:r>
        <w:rPr>
          <w:spacing w:val="-2"/>
        </w:rPr>
        <w:t xml:space="preserve">. The demand curve is </w:t>
      </w:r>
      <w:r>
        <w:rPr>
          <w:i/>
          <w:spacing w:val="-2"/>
        </w:rPr>
        <w:t>Q</w:t>
      </w:r>
      <w:r>
        <w:rPr>
          <w:i/>
          <w:iCs/>
          <w:spacing w:val="-2"/>
          <w:vertAlign w:val="subscript"/>
        </w:rPr>
        <w:t>D</w:t>
      </w:r>
      <w:r>
        <w:rPr>
          <w:spacing w:val="-2"/>
        </w:rPr>
        <w:t xml:space="preserve"> </w:t>
      </w:r>
      <w:r>
        <w:rPr>
          <w:rFonts w:ascii="Symbol" w:hAnsi="Symbol"/>
          <w:spacing w:val="-2"/>
        </w:rPr>
        <w:t></w:t>
      </w:r>
      <w:r>
        <w:rPr>
          <w:spacing w:val="-2"/>
        </w:rPr>
        <w:t xml:space="preserve"> 325 </w:t>
      </w:r>
      <w:r>
        <w:rPr>
          <w:rFonts w:ascii="Symbol" w:hAnsi="Symbol"/>
          <w:spacing w:val="-2"/>
        </w:rPr>
        <w:t></w:t>
      </w:r>
      <w:r>
        <w:rPr>
          <w:spacing w:val="-2"/>
        </w:rPr>
        <w:t xml:space="preserve"> 2</w:t>
      </w:r>
      <w:r>
        <w:rPr>
          <w:i/>
          <w:spacing w:val="-2"/>
        </w:rPr>
        <w:t>p</w:t>
      </w:r>
      <w:r>
        <w:rPr>
          <w:spacing w:val="-2"/>
          <w:vertAlign w:val="superscript"/>
        </w:rPr>
        <w:t>2</w:t>
      </w:r>
      <w:r>
        <w:t>.</w:t>
      </w:r>
      <w:r w:rsidR="00B03ADE">
        <w:t xml:space="preserve"> </w:t>
      </w:r>
      <w:r w:rsidR="009D2362">
        <w:t xml:space="preserve"> D</w:t>
      </w:r>
      <w:r>
        <w:t>etermine the incidence of a small tax on consumers.</w:t>
      </w:r>
    </w:p>
    <w:p w:rsidR="00507BD1" w:rsidRDefault="00507BD1">
      <w:pPr>
        <w:pStyle w:val="MCQList1"/>
        <w:keepNext w:val="0"/>
        <w:keepLines w:val="0"/>
        <w:widowControl w:val="0"/>
      </w:pPr>
      <w:r>
        <w:t>24.</w:t>
      </w:r>
      <w:r>
        <w:tab/>
        <w:t>Show that when demand is perfectly elastic,</w:t>
      </w:r>
      <w:r w:rsidR="00B418E5">
        <w:t xml:space="preserve"> consumer</w:t>
      </w:r>
      <w:r>
        <w:t xml:space="preserve"> tax incidence is zero.</w:t>
      </w:r>
    </w:p>
    <w:p w:rsidR="00507BD1" w:rsidRDefault="00507BD1">
      <w:pPr>
        <w:pStyle w:val="MCQList1"/>
        <w:keepNext w:val="0"/>
        <w:keepLines w:val="0"/>
        <w:widowControl w:val="0"/>
      </w:pPr>
      <w:r>
        <w:t>25.</w:t>
      </w:r>
      <w:r>
        <w:tab/>
        <w:t xml:space="preserve">Show that the supply function </w:t>
      </w:r>
      <w:r>
        <w:rPr>
          <w:i/>
          <w:iCs/>
        </w:rPr>
        <w:t>Q</w:t>
      </w:r>
      <w:r>
        <w:t xml:space="preserve"> </w:t>
      </w:r>
      <w:r>
        <w:rPr>
          <w:rFonts w:ascii="Symbol" w:hAnsi="Symbol"/>
        </w:rPr>
        <w:t></w:t>
      </w:r>
      <w:r>
        <w:t xml:space="preserve"> </w:t>
      </w:r>
      <w:proofErr w:type="spellStart"/>
      <w:r>
        <w:rPr>
          <w:i/>
          <w:iCs/>
        </w:rPr>
        <w:t>Ap</w:t>
      </w:r>
      <w:proofErr w:type="spellEnd"/>
      <w:r>
        <w:rPr>
          <w:rFonts w:ascii="Symbol" w:hAnsi="Symbol"/>
          <w:i/>
          <w:iCs/>
          <w:vertAlign w:val="superscript"/>
        </w:rPr>
        <w:t></w:t>
      </w:r>
      <w:r>
        <w:t xml:space="preserve"> has constant elasticity.</w:t>
      </w:r>
    </w:p>
    <w:p w:rsidR="00507BD1" w:rsidRDefault="00507BD1">
      <w:pPr>
        <w:pStyle w:val="awTB01questionHead"/>
        <w:keepNext w:val="0"/>
        <w:keepLines w:val="0"/>
        <w:widowControl w:val="0"/>
        <w:rPr>
          <w:sz w:val="22"/>
          <w:szCs w:val="22"/>
        </w:rPr>
      </w:pPr>
      <w:r>
        <w:sym w:font="Wingdings" w:char="F06E"/>
      </w:r>
      <w:r>
        <w:t> </w:t>
      </w:r>
      <w:r>
        <w:t>Answers to Additional Questions and Problems</w:t>
      </w:r>
    </w:p>
    <w:p w:rsidR="00507BD1" w:rsidRDefault="00507BD1" w:rsidP="006B3F46">
      <w:pPr>
        <w:pStyle w:val="MCQList1a"/>
      </w:pPr>
      <w:r>
        <w:tab/>
        <w:t>1.</w:t>
      </w:r>
      <w:r>
        <w:tab/>
        <w:t>Possible responses include:</w:t>
      </w:r>
    </w:p>
    <w:p w:rsidR="00507BD1" w:rsidRDefault="00507BD1">
      <w:pPr>
        <w:pStyle w:val="MCQList2sub"/>
        <w:keepNext w:val="0"/>
        <w:keepLines w:val="0"/>
        <w:widowControl w:val="0"/>
        <w:tabs>
          <w:tab w:val="clear" w:pos="821"/>
          <w:tab w:val="clear" w:pos="1296"/>
        </w:tabs>
        <w:spacing w:after="0"/>
        <w:ind w:left="1425" w:hanging="979"/>
      </w:pPr>
      <w:r>
        <w:t>Demand:</w:t>
      </w:r>
      <w:r>
        <w:tab/>
        <w:t>Price of running shoes (</w:t>
      </w:r>
      <w:r>
        <w:rPr>
          <w:rFonts w:ascii="Symbol" w:hAnsi="Symbol"/>
        </w:rPr>
        <w:t></w:t>
      </w:r>
      <w:r>
        <w:t>)</w:t>
      </w:r>
    </w:p>
    <w:p w:rsidR="00507BD1" w:rsidRDefault="00507BD1">
      <w:pPr>
        <w:pStyle w:val="MCQList2sub"/>
        <w:keepNext w:val="0"/>
        <w:keepLines w:val="0"/>
        <w:widowControl w:val="0"/>
        <w:tabs>
          <w:tab w:val="clear" w:pos="821"/>
          <w:tab w:val="clear" w:pos="1296"/>
        </w:tabs>
        <w:spacing w:after="0"/>
        <w:ind w:left="1425" w:hanging="979"/>
      </w:pPr>
      <w:r>
        <w:tab/>
        <w:t>Sock prices (</w:t>
      </w:r>
      <w:r>
        <w:rPr>
          <w:rFonts w:ascii="Symbol" w:hAnsi="Symbol"/>
        </w:rPr>
        <w:t></w:t>
      </w:r>
      <w:r>
        <w:t>)</w:t>
      </w:r>
    </w:p>
    <w:p w:rsidR="00507BD1" w:rsidRDefault="00507BD1">
      <w:pPr>
        <w:pStyle w:val="MCQList2sub"/>
        <w:keepNext w:val="0"/>
        <w:keepLines w:val="0"/>
        <w:widowControl w:val="0"/>
        <w:tabs>
          <w:tab w:val="clear" w:pos="821"/>
          <w:tab w:val="clear" w:pos="1296"/>
        </w:tabs>
        <w:spacing w:after="0"/>
        <w:ind w:left="1425" w:hanging="979"/>
      </w:pPr>
      <w:r>
        <w:tab/>
        <w:t>Prices of other sneaker types (</w:t>
      </w:r>
      <w:r>
        <w:rPr>
          <w:rFonts w:ascii="Symbol" w:hAnsi="Symbol"/>
        </w:rPr>
        <w:t></w:t>
      </w:r>
      <w:r>
        <w:t>)</w:t>
      </w:r>
    </w:p>
    <w:p w:rsidR="00507BD1" w:rsidRDefault="00507BD1">
      <w:pPr>
        <w:pStyle w:val="MCQList2sub"/>
        <w:keepNext w:val="0"/>
        <w:keepLines w:val="0"/>
        <w:widowControl w:val="0"/>
        <w:tabs>
          <w:tab w:val="clear" w:pos="821"/>
          <w:tab w:val="clear" w:pos="1296"/>
        </w:tabs>
        <w:spacing w:after="0"/>
        <w:ind w:left="1425" w:hanging="979"/>
      </w:pPr>
      <w:r>
        <w:tab/>
        <w:t>Number of people who are regular runners (</w:t>
      </w:r>
      <w:r>
        <w:rPr>
          <w:rFonts w:ascii="Symbol" w:hAnsi="Symbol"/>
        </w:rPr>
        <w:t></w:t>
      </w:r>
      <w:r>
        <w:t>)</w:t>
      </w:r>
    </w:p>
    <w:p w:rsidR="00507BD1" w:rsidRDefault="00507BD1">
      <w:pPr>
        <w:pStyle w:val="MCQList2sub"/>
        <w:keepNext w:val="0"/>
        <w:keepLines w:val="0"/>
        <w:widowControl w:val="0"/>
        <w:tabs>
          <w:tab w:val="clear" w:pos="821"/>
          <w:tab w:val="clear" w:pos="1296"/>
        </w:tabs>
        <w:spacing w:after="0"/>
        <w:ind w:left="1425" w:hanging="979"/>
      </w:pPr>
      <w:r>
        <w:tab/>
        <w:t>Income (</w:t>
      </w:r>
      <w:r>
        <w:rPr>
          <w:rFonts w:ascii="Symbol" w:hAnsi="Symbol"/>
        </w:rPr>
        <w:t></w:t>
      </w:r>
      <w:r>
        <w:t>)</w:t>
      </w:r>
    </w:p>
    <w:p w:rsidR="00507BD1" w:rsidRDefault="00507BD1">
      <w:pPr>
        <w:pStyle w:val="MCQList2sub"/>
        <w:keepNext w:val="0"/>
        <w:keepLines w:val="0"/>
        <w:widowControl w:val="0"/>
        <w:tabs>
          <w:tab w:val="clear" w:pos="821"/>
          <w:tab w:val="clear" w:pos="1296"/>
        </w:tabs>
        <w:spacing w:before="60" w:after="0"/>
        <w:ind w:left="1425" w:hanging="979"/>
      </w:pPr>
      <w:r>
        <w:t>Supply:</w:t>
      </w:r>
      <w:r>
        <w:tab/>
        <w:t>Worker wages (</w:t>
      </w:r>
      <w:r>
        <w:rPr>
          <w:rFonts w:ascii="Symbol" w:hAnsi="Symbol"/>
        </w:rPr>
        <w:t></w:t>
      </w:r>
      <w:r>
        <w:t>)</w:t>
      </w:r>
    </w:p>
    <w:p w:rsidR="00507BD1" w:rsidRDefault="00507BD1">
      <w:pPr>
        <w:pStyle w:val="MCQList2sub"/>
        <w:keepNext w:val="0"/>
        <w:keepLines w:val="0"/>
        <w:widowControl w:val="0"/>
        <w:tabs>
          <w:tab w:val="clear" w:pos="821"/>
          <w:tab w:val="clear" w:pos="1296"/>
        </w:tabs>
        <w:spacing w:after="0"/>
        <w:ind w:left="1425" w:hanging="979"/>
      </w:pPr>
      <w:r>
        <w:tab/>
        <w:t>Increases in leather prices (</w:t>
      </w:r>
      <w:r>
        <w:rPr>
          <w:rFonts w:ascii="Symbol" w:hAnsi="Symbol"/>
        </w:rPr>
        <w:t></w:t>
      </w:r>
      <w:r>
        <w:t>)</w:t>
      </w:r>
    </w:p>
    <w:p w:rsidR="00507BD1" w:rsidRDefault="00507BD1">
      <w:pPr>
        <w:pStyle w:val="MCQList2sub"/>
        <w:keepNext w:val="0"/>
        <w:keepLines w:val="0"/>
        <w:widowControl w:val="0"/>
        <w:tabs>
          <w:tab w:val="clear" w:pos="821"/>
          <w:tab w:val="clear" w:pos="1296"/>
        </w:tabs>
        <w:spacing w:after="0"/>
        <w:ind w:left="1425" w:hanging="979"/>
      </w:pPr>
      <w:r>
        <w:tab/>
        <w:t>Removal of import tariffs (</w:t>
      </w:r>
      <w:r>
        <w:rPr>
          <w:rFonts w:ascii="Symbol" w:hAnsi="Symbol"/>
        </w:rPr>
        <w:t></w:t>
      </w:r>
      <w:r>
        <w:t>)</w:t>
      </w:r>
    </w:p>
    <w:p w:rsidR="00507BD1" w:rsidRDefault="00507BD1">
      <w:pPr>
        <w:pStyle w:val="MCQList2sub"/>
        <w:keepNext w:val="0"/>
        <w:keepLines w:val="0"/>
        <w:widowControl w:val="0"/>
        <w:tabs>
          <w:tab w:val="clear" w:pos="821"/>
          <w:tab w:val="clear" w:pos="1296"/>
        </w:tabs>
        <w:spacing w:after="0"/>
        <w:ind w:left="1425" w:hanging="979"/>
      </w:pPr>
      <w:r>
        <w:tab/>
        <w:t>Unit tax on running shoes (</w:t>
      </w:r>
      <w:r>
        <w:rPr>
          <w:rFonts w:ascii="Symbol" w:hAnsi="Symbol"/>
        </w:rPr>
        <w:t></w:t>
      </w:r>
      <w:r>
        <w:t>)</w:t>
      </w:r>
    </w:p>
    <w:p w:rsidR="00507BD1" w:rsidRDefault="00507BD1" w:rsidP="00B03ADE">
      <w:pPr>
        <w:pStyle w:val="MCQList1sub"/>
        <w:keepLines w:val="0"/>
        <w:widowControl w:val="0"/>
        <w:tabs>
          <w:tab w:val="left" w:pos="101"/>
        </w:tabs>
      </w:pPr>
      <w:r>
        <w:tab/>
        <w:t>2.</w:t>
      </w:r>
      <w:r>
        <w:tab/>
      </w:r>
      <w:proofErr w:type="gramStart"/>
      <w:r>
        <w:t>a</w:t>
      </w:r>
      <w:proofErr w:type="gramEnd"/>
      <w:r>
        <w:t>.</w:t>
      </w:r>
      <w:r>
        <w:tab/>
        <w:t>The demand curve shifts to the right.</w:t>
      </w:r>
    </w:p>
    <w:p w:rsidR="00507BD1" w:rsidRDefault="00507BD1" w:rsidP="00B03ADE">
      <w:pPr>
        <w:pStyle w:val="MCQList2"/>
        <w:keepLines w:val="0"/>
        <w:widowControl w:val="0"/>
      </w:pPr>
      <w:r>
        <w:t>b.</w:t>
      </w:r>
      <w:r>
        <w:tab/>
        <w:t>The demand curve shifts to the left.</w:t>
      </w:r>
    </w:p>
    <w:p w:rsidR="00507BD1" w:rsidRDefault="00507BD1" w:rsidP="00B03ADE">
      <w:pPr>
        <w:pStyle w:val="MCQList2"/>
        <w:keepLines w:val="0"/>
        <w:widowControl w:val="0"/>
      </w:pPr>
      <w:r>
        <w:t>c.</w:t>
      </w:r>
      <w:r>
        <w:tab/>
        <w:t>The demand curve shifts to the right.</w:t>
      </w:r>
    </w:p>
    <w:p w:rsidR="00507BD1" w:rsidRDefault="00507BD1" w:rsidP="00B03ADE">
      <w:pPr>
        <w:pStyle w:val="MCQList2"/>
        <w:keepLines w:val="0"/>
        <w:widowControl w:val="0"/>
      </w:pPr>
      <w:r>
        <w:t>d.</w:t>
      </w:r>
      <w:r>
        <w:tab/>
        <w:t>The demand curve shifts to the right.</w:t>
      </w:r>
    </w:p>
    <w:p w:rsidR="00507BD1" w:rsidRDefault="00507BD1">
      <w:pPr>
        <w:pStyle w:val="MCQList2"/>
        <w:keepNext w:val="0"/>
        <w:keepLines w:val="0"/>
        <w:widowControl w:val="0"/>
      </w:pPr>
      <w:r>
        <w:t>e.</w:t>
      </w:r>
      <w:r>
        <w:tab/>
        <w:t>The demand curve shifts to the left.</w:t>
      </w:r>
    </w:p>
    <w:p w:rsidR="00911D85" w:rsidRDefault="00911D85">
      <w:pPr>
        <w:pStyle w:val="MCQList1sub"/>
        <w:keepNext w:val="0"/>
        <w:keepLines w:val="0"/>
        <w:widowControl w:val="0"/>
        <w:tabs>
          <w:tab w:val="left" w:pos="101"/>
        </w:tabs>
        <w:spacing w:before="0"/>
      </w:pPr>
    </w:p>
    <w:p w:rsidR="00507BD1" w:rsidRDefault="00507BD1">
      <w:pPr>
        <w:pStyle w:val="MCQList1sub"/>
        <w:keepNext w:val="0"/>
        <w:keepLines w:val="0"/>
        <w:widowControl w:val="0"/>
        <w:tabs>
          <w:tab w:val="left" w:pos="101"/>
        </w:tabs>
        <w:spacing w:before="0"/>
      </w:pPr>
      <w:r>
        <w:tab/>
        <w:t>3.</w:t>
      </w:r>
      <w:r>
        <w:tab/>
      </w:r>
      <w:proofErr w:type="gramStart"/>
      <w:r>
        <w:t>a</w:t>
      </w:r>
      <w:proofErr w:type="gramEnd"/>
      <w:r>
        <w:t>.</w:t>
      </w:r>
      <w:r>
        <w:tab/>
        <w:t>The supply curve shifts to the right.</w:t>
      </w:r>
    </w:p>
    <w:p w:rsidR="00507BD1" w:rsidRDefault="00507BD1">
      <w:pPr>
        <w:pStyle w:val="MCQList2"/>
        <w:keepNext w:val="0"/>
        <w:keepLines w:val="0"/>
        <w:widowControl w:val="0"/>
      </w:pPr>
      <w:r>
        <w:t>b.</w:t>
      </w:r>
      <w:r>
        <w:tab/>
        <w:t>The supply curve shifts to the left.</w:t>
      </w:r>
    </w:p>
    <w:p w:rsidR="00507BD1" w:rsidRDefault="00507BD1">
      <w:pPr>
        <w:pStyle w:val="MCQList2"/>
        <w:keepNext w:val="0"/>
        <w:keepLines w:val="0"/>
        <w:widowControl w:val="0"/>
      </w:pPr>
      <w:r>
        <w:t>c.</w:t>
      </w:r>
      <w:r>
        <w:tab/>
        <w:t>The supply curve shifts to the left.</w:t>
      </w:r>
    </w:p>
    <w:p w:rsidR="00507BD1" w:rsidRDefault="00507BD1">
      <w:pPr>
        <w:pStyle w:val="MCQList2"/>
        <w:keepNext w:val="0"/>
        <w:keepLines w:val="0"/>
        <w:widowControl w:val="0"/>
      </w:pPr>
      <w:r>
        <w:t>d.</w:t>
      </w:r>
      <w:r>
        <w:tab/>
        <w:t>The supply curve shifts to the left.</w:t>
      </w:r>
    </w:p>
    <w:p w:rsidR="00507BD1" w:rsidRDefault="00507BD1">
      <w:pPr>
        <w:pStyle w:val="MCQList2"/>
        <w:keepNext w:val="0"/>
        <w:keepLines w:val="0"/>
        <w:widowControl w:val="0"/>
      </w:pPr>
      <w:r>
        <w:t>e.</w:t>
      </w:r>
      <w:r>
        <w:tab/>
        <w:t>The supply curve shifts to the left.</w:t>
      </w:r>
    </w:p>
    <w:p w:rsidR="00507BD1" w:rsidRDefault="00507BD1" w:rsidP="006B3F46">
      <w:pPr>
        <w:pStyle w:val="MCQList1a"/>
      </w:pPr>
      <w:r>
        <w:tab/>
        <w:t>4.</w:t>
      </w:r>
      <w:r>
        <w:tab/>
        <w:t>Without minimum wages, the equilibrium is</w:t>
      </w:r>
    </w:p>
    <w:p w:rsidR="00507BD1" w:rsidRDefault="00507BD1">
      <w:pPr>
        <w:pStyle w:val="equation"/>
        <w:keepNext w:val="0"/>
        <w:widowControl w:val="0"/>
        <w:spacing w:after="0"/>
      </w:pPr>
      <w:proofErr w:type="gramStart"/>
      <w:r>
        <w:rPr>
          <w:i w:val="0"/>
          <w:iCs/>
        </w:rPr>
        <w:t xml:space="preserve">10,000 </w:t>
      </w:r>
      <w:r>
        <w:rPr>
          <w:rFonts w:ascii="Symbol" w:hAnsi="Symbol"/>
          <w:i w:val="0"/>
          <w:iCs/>
        </w:rPr>
        <w:t></w:t>
      </w:r>
      <w:proofErr w:type="gramEnd"/>
      <w:r>
        <w:rPr>
          <w:i w:val="0"/>
          <w:iCs/>
        </w:rPr>
        <w:t xml:space="preserve"> 100</w:t>
      </w:r>
      <w:r>
        <w:t>W</w:t>
      </w:r>
      <w:r>
        <w:rPr>
          <w:i w:val="0"/>
          <w:iCs/>
        </w:rPr>
        <w:t xml:space="preserve"> </w:t>
      </w:r>
      <w:r>
        <w:rPr>
          <w:rFonts w:ascii="Symbol" w:hAnsi="Symbol"/>
          <w:i w:val="0"/>
          <w:iCs/>
        </w:rPr>
        <w:t></w:t>
      </w:r>
      <w:r>
        <w:rPr>
          <w:i w:val="0"/>
          <w:iCs/>
        </w:rPr>
        <w:t xml:space="preserve"> 2</w:t>
      </w:r>
      <w:r w:rsidR="00B871EE">
        <w:rPr>
          <w:i w:val="0"/>
          <w:iCs/>
        </w:rPr>
        <w:t>,</w:t>
      </w:r>
      <w:r>
        <w:rPr>
          <w:i w:val="0"/>
          <w:iCs/>
        </w:rPr>
        <w:t xml:space="preserve">000 </w:t>
      </w:r>
      <w:r>
        <w:rPr>
          <w:rFonts w:ascii="Symbol" w:hAnsi="Symbol"/>
          <w:i w:val="0"/>
          <w:iCs/>
        </w:rPr>
        <w:t></w:t>
      </w:r>
      <w:r>
        <w:rPr>
          <w:i w:val="0"/>
          <w:iCs/>
        </w:rPr>
        <w:t xml:space="preserve"> 1</w:t>
      </w:r>
      <w:r w:rsidR="00B871EE">
        <w:rPr>
          <w:i w:val="0"/>
          <w:iCs/>
        </w:rPr>
        <w:t>,</w:t>
      </w:r>
      <w:r>
        <w:rPr>
          <w:i w:val="0"/>
          <w:iCs/>
        </w:rPr>
        <w:t>900</w:t>
      </w:r>
      <w:r>
        <w:t>W</w:t>
      </w:r>
    </w:p>
    <w:p w:rsidR="00507BD1" w:rsidRDefault="00507BD1">
      <w:pPr>
        <w:pStyle w:val="equation"/>
        <w:keepNext w:val="0"/>
        <w:widowControl w:val="0"/>
        <w:tabs>
          <w:tab w:val="clear" w:pos="3600"/>
          <w:tab w:val="left" w:pos="4401"/>
        </w:tabs>
        <w:spacing w:before="40" w:after="0"/>
        <w:jc w:val="left"/>
        <w:rPr>
          <w:i w:val="0"/>
          <w:iCs/>
        </w:rPr>
      </w:pPr>
      <w:r>
        <w:rPr>
          <w:iCs/>
        </w:rPr>
        <w:tab/>
        <w:t>W</w:t>
      </w:r>
      <w:r>
        <w:rPr>
          <w:vertAlign w:val="superscript"/>
        </w:rPr>
        <w:t>*</w:t>
      </w:r>
      <w:r>
        <w:rPr>
          <w:i w:val="0"/>
          <w:iCs/>
        </w:rPr>
        <w:t xml:space="preserve"> </w:t>
      </w:r>
      <w:r>
        <w:rPr>
          <w:rFonts w:ascii="Symbol" w:hAnsi="Symbol"/>
          <w:i w:val="0"/>
          <w:iCs/>
        </w:rPr>
        <w:t></w:t>
      </w:r>
      <w:r>
        <w:rPr>
          <w:i w:val="0"/>
          <w:iCs/>
        </w:rPr>
        <w:t xml:space="preserve"> 4</w:t>
      </w:r>
    </w:p>
    <w:p w:rsidR="00507BD1" w:rsidRDefault="00507BD1">
      <w:pPr>
        <w:pStyle w:val="equation"/>
        <w:keepNext w:val="0"/>
        <w:widowControl w:val="0"/>
        <w:tabs>
          <w:tab w:val="clear" w:pos="3600"/>
          <w:tab w:val="left" w:pos="4428"/>
        </w:tabs>
        <w:spacing w:before="40" w:after="0"/>
        <w:jc w:val="left"/>
      </w:pPr>
      <w:r>
        <w:rPr>
          <w:iCs/>
        </w:rPr>
        <w:tab/>
      </w:r>
      <w:proofErr w:type="gramStart"/>
      <w:r>
        <w:rPr>
          <w:iCs/>
        </w:rPr>
        <w:t>Q</w:t>
      </w:r>
      <w:r>
        <w:rPr>
          <w:vertAlign w:val="superscript"/>
        </w:rPr>
        <w:t>*</w:t>
      </w:r>
      <w:r>
        <w:rPr>
          <w:i w:val="0"/>
          <w:iCs/>
        </w:rPr>
        <w:t xml:space="preserve"> </w:t>
      </w:r>
      <w:r>
        <w:rPr>
          <w:rFonts w:ascii="Symbol" w:hAnsi="Symbol"/>
          <w:i w:val="0"/>
          <w:iCs/>
        </w:rPr>
        <w:t></w:t>
      </w:r>
      <w:r>
        <w:rPr>
          <w:i w:val="0"/>
          <w:iCs/>
        </w:rPr>
        <w:t xml:space="preserve"> 9</w:t>
      </w:r>
      <w:r w:rsidR="00B871EE">
        <w:rPr>
          <w:i w:val="0"/>
          <w:iCs/>
        </w:rPr>
        <w:t>,</w:t>
      </w:r>
      <w:r>
        <w:rPr>
          <w:i w:val="0"/>
          <w:iCs/>
        </w:rPr>
        <w:t>600.</w:t>
      </w:r>
      <w:proofErr w:type="gramEnd"/>
    </w:p>
    <w:p w:rsidR="00507BD1" w:rsidRDefault="00507BD1">
      <w:pPr>
        <w:pStyle w:val="MCQList1"/>
        <w:keepNext w:val="0"/>
        <w:keepLines w:val="0"/>
        <w:widowControl w:val="0"/>
      </w:pPr>
      <w:r>
        <w:tab/>
        <w:t>With the new minimum wage of $5, employment will equal the amount of labor demanded at the minimum wage.</w:t>
      </w:r>
    </w:p>
    <w:p w:rsidR="00507BD1" w:rsidRDefault="00507BD1">
      <w:pPr>
        <w:pStyle w:val="equation"/>
        <w:keepNext w:val="0"/>
        <w:widowControl w:val="0"/>
        <w:spacing w:after="0"/>
        <w:rPr>
          <w:i w:val="0"/>
        </w:rPr>
      </w:pPr>
      <w:proofErr w:type="spellStart"/>
      <w:proofErr w:type="gramStart"/>
      <w:r>
        <w:rPr>
          <w:iCs/>
        </w:rPr>
        <w:t>Q</w:t>
      </w:r>
      <w:r>
        <w:rPr>
          <w:iCs/>
          <w:vertAlign w:val="subscript"/>
        </w:rPr>
        <w:t>d</w:t>
      </w:r>
      <w:proofErr w:type="spellEnd"/>
      <w:r>
        <w:rPr>
          <w:i w:val="0"/>
        </w:rPr>
        <w:t xml:space="preserve"> </w:t>
      </w:r>
      <w:r>
        <w:rPr>
          <w:rFonts w:ascii="Symbol" w:hAnsi="Symbol"/>
          <w:i w:val="0"/>
        </w:rPr>
        <w:t></w:t>
      </w:r>
      <w:r>
        <w:rPr>
          <w:i w:val="0"/>
        </w:rPr>
        <w:t xml:space="preserve"> 10,000 </w:t>
      </w:r>
      <w:r>
        <w:rPr>
          <w:rFonts w:ascii="Symbol" w:hAnsi="Symbol"/>
          <w:i w:val="0"/>
        </w:rPr>
        <w:t></w:t>
      </w:r>
      <w:r>
        <w:rPr>
          <w:i w:val="0"/>
        </w:rPr>
        <w:t xml:space="preserve"> 100(5) </w:t>
      </w:r>
      <w:r>
        <w:rPr>
          <w:rFonts w:ascii="Symbol" w:hAnsi="Symbol"/>
          <w:i w:val="0"/>
        </w:rPr>
        <w:t></w:t>
      </w:r>
      <w:r>
        <w:rPr>
          <w:i w:val="0"/>
        </w:rPr>
        <w:t xml:space="preserve"> 9</w:t>
      </w:r>
      <w:r w:rsidR="00B871EE">
        <w:rPr>
          <w:i w:val="0"/>
        </w:rPr>
        <w:t>,</w:t>
      </w:r>
      <w:r>
        <w:rPr>
          <w:i w:val="0"/>
        </w:rPr>
        <w:t>500.</w:t>
      </w:r>
      <w:proofErr w:type="gramEnd"/>
    </w:p>
    <w:p w:rsidR="00507BD1" w:rsidRDefault="00507BD1">
      <w:pPr>
        <w:pStyle w:val="MCQList1"/>
        <w:keepNext w:val="0"/>
        <w:keepLines w:val="0"/>
        <w:widowControl w:val="0"/>
      </w:pPr>
      <w:r>
        <w:tab/>
        <w:t xml:space="preserve">Total payments to labor would increase from $38,400 to $47,500. Excess supply of labor would equal </w:t>
      </w:r>
      <w:proofErr w:type="gramStart"/>
      <w:r>
        <w:t>2</w:t>
      </w:r>
      <w:r w:rsidR="00B871EE">
        <w:t>,</w:t>
      </w:r>
      <w:r>
        <w:t xml:space="preserve">000 </w:t>
      </w:r>
      <w:r>
        <w:rPr>
          <w:rFonts w:ascii="Symbol" w:hAnsi="Symbol"/>
        </w:rPr>
        <w:t></w:t>
      </w:r>
      <w:proofErr w:type="gramEnd"/>
      <w:r>
        <w:t xml:space="preserve"> 2</w:t>
      </w:r>
      <w:r w:rsidR="00B871EE">
        <w:t>,</w:t>
      </w:r>
      <w:r>
        <w:t xml:space="preserve">000 </w:t>
      </w:r>
      <w:r>
        <w:rPr>
          <w:rFonts w:ascii="Symbol" w:hAnsi="Symbol"/>
        </w:rPr>
        <w:t></w:t>
      </w:r>
      <w:r>
        <w:t xml:space="preserve"> 1</w:t>
      </w:r>
      <w:r w:rsidR="00B871EE">
        <w:t>,</w:t>
      </w:r>
      <w:r>
        <w:t xml:space="preserve">900(5) </w:t>
      </w:r>
      <w:r>
        <w:rPr>
          <w:rFonts w:ascii="Symbol" w:hAnsi="Symbol"/>
        </w:rPr>
        <w:t></w:t>
      </w:r>
      <w:r>
        <w:t xml:space="preserve"> 9</w:t>
      </w:r>
      <w:r w:rsidR="00B871EE">
        <w:t>,</w:t>
      </w:r>
      <w:r>
        <w:t xml:space="preserve">500. Thus, in addition to the 100 people who would lose </w:t>
      </w:r>
      <w:r w:rsidR="00B871EE">
        <w:t xml:space="preserve">the </w:t>
      </w:r>
      <w:r>
        <w:t>jobs</w:t>
      </w:r>
      <w:r w:rsidR="00B03ADE">
        <w:t xml:space="preserve"> </w:t>
      </w:r>
      <w:r>
        <w:t>they had before the minimum, an additional 1</w:t>
      </w:r>
      <w:r w:rsidR="00B871EE">
        <w:t>,</w:t>
      </w:r>
      <w:r>
        <w:t>900</w:t>
      </w:r>
      <w:r w:rsidR="00B871EE">
        <w:t xml:space="preserve"> people</w:t>
      </w:r>
      <w:r>
        <w:t xml:space="preserve"> wo</w:t>
      </w:r>
      <w:r w:rsidR="00B03ADE">
        <w:t xml:space="preserve">uld now want jobs that would be </w:t>
      </w:r>
      <w:r>
        <w:t>unobtainable at the higher wage rate.</w:t>
      </w:r>
    </w:p>
    <w:p w:rsidR="00507BD1" w:rsidRDefault="00507BD1" w:rsidP="006B3F46">
      <w:pPr>
        <w:pStyle w:val="MCQList1a"/>
      </w:pPr>
      <w:r>
        <w:tab/>
        <w:t>5.</w:t>
      </w:r>
      <w:r>
        <w:tab/>
        <w:t>In each case, you must draw a graph that shows the original supply and demand curves, plus the new curves after the changes. You must then consider whether</w:t>
      </w:r>
      <w:r w:rsidR="00B871EE">
        <w:t xml:space="preserve"> </w:t>
      </w:r>
      <w:r>
        <w:t>it matters</w:t>
      </w:r>
      <w:r w:rsidR="00B03ADE">
        <w:t xml:space="preserve"> </w:t>
      </w:r>
      <w:r>
        <w:t>how far the curve shifts in response to the change in the parameter indicated.</w:t>
      </w:r>
    </w:p>
    <w:p w:rsidR="00507BD1" w:rsidRDefault="00507BD1" w:rsidP="00B03ADE">
      <w:pPr>
        <w:pStyle w:val="MCQList2"/>
        <w:keepLines w:val="0"/>
        <w:widowControl w:val="0"/>
      </w:pPr>
      <w:proofErr w:type="gramStart"/>
      <w:r>
        <w:t>a.</w:t>
      </w:r>
      <w:r>
        <w:tab/>
        <w:t>Uncertain.</w:t>
      </w:r>
      <w:proofErr w:type="gramEnd"/>
      <w:r>
        <w:t xml:space="preserve"> In this case, both the supply and the demand curves shift to the right. Quantity will definitely increase, but whether prices rise, fall, or remain constant depends on the relative sizes of the supply and demand shifts.</w:t>
      </w:r>
      <w:r w:rsidR="00B03ADE">
        <w:t xml:space="preserve"> </w:t>
      </w:r>
      <w:r>
        <w:t xml:space="preserve">In </w:t>
      </w:r>
      <w:r w:rsidR="00D05D8B">
        <w:t xml:space="preserve">the </w:t>
      </w:r>
      <w:r w:rsidR="00B03ADE">
        <w:t xml:space="preserve">following </w:t>
      </w:r>
      <w:proofErr w:type="gramStart"/>
      <w:r w:rsidR="00D05D8B">
        <w:t xml:space="preserve">figure </w:t>
      </w:r>
      <w:r>
        <w:t>,</w:t>
      </w:r>
      <w:proofErr w:type="gramEnd"/>
      <w:r>
        <w:t xml:space="preserve"> because the demand shift is relatively larger than the shift in supply, prices increase.</w:t>
      </w:r>
    </w:p>
    <w:p w:rsidR="00507BD1" w:rsidRDefault="0005623C">
      <w:pPr>
        <w:pStyle w:val="awTBfig"/>
        <w:keepNext w:val="0"/>
        <w:keepLines w:val="0"/>
        <w:widowControl w:val="0"/>
        <w:ind w:left="835"/>
      </w:pPr>
      <w:r w:rsidRPr="00A319F5">
        <w:rPr>
          <w:noProof/>
          <w:snapToGrid/>
        </w:rPr>
        <w:drawing>
          <wp:inline distT="0" distB="0" distL="0" distR="0" wp14:anchorId="71E0D8DA" wp14:editId="59EC18E8">
            <wp:extent cx="2619375" cy="2095500"/>
            <wp:effectExtent l="0" t="0" r="9525" b="0"/>
            <wp:docPr id="1" name="Picture 1" descr="02x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2x0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19375" cy="2095500"/>
                    </a:xfrm>
                    <a:prstGeom prst="rect">
                      <a:avLst/>
                    </a:prstGeom>
                    <a:noFill/>
                    <a:ln>
                      <a:noFill/>
                    </a:ln>
                  </pic:spPr>
                </pic:pic>
              </a:graphicData>
            </a:graphic>
          </wp:inline>
        </w:drawing>
      </w:r>
    </w:p>
    <w:p w:rsidR="00507BD1" w:rsidRDefault="00507BD1">
      <w:pPr>
        <w:pStyle w:val="MCQList2"/>
        <w:keepNext w:val="0"/>
        <w:keepLines w:val="0"/>
        <w:widowControl w:val="0"/>
        <w:ind w:left="820" w:hanging="374"/>
      </w:pPr>
      <w:proofErr w:type="gramStart"/>
      <w:r>
        <w:t>b.</w:t>
      </w:r>
      <w:r>
        <w:tab/>
        <w:t>False.</w:t>
      </w:r>
      <w:proofErr w:type="gramEnd"/>
      <w:r>
        <w:t xml:space="preserve"> The supply curve shifts right due to the decrease in taxes, and the demand curve shifts left due to the decrease in orange prices. Prices will be lower, and the change in quantity depends on the magnitude of the shifts. See</w:t>
      </w:r>
      <w:r w:rsidR="00B03ADE">
        <w:t xml:space="preserve"> the following</w:t>
      </w:r>
      <w:r>
        <w:t xml:space="preserve"> </w:t>
      </w:r>
      <w:r w:rsidR="00B03ADE">
        <w:t>figure</w:t>
      </w:r>
      <w:r>
        <w:t xml:space="preserve">. In </w:t>
      </w:r>
      <w:r w:rsidR="00D05D8B">
        <w:t>this case</w:t>
      </w:r>
      <w:r>
        <w:t>, the large rightward shift in supply compared to the relatively small shift of the demand curve causes quantity to increase.</w:t>
      </w:r>
    </w:p>
    <w:p w:rsidR="00507BD1" w:rsidRDefault="0005623C">
      <w:pPr>
        <w:pStyle w:val="awTBfig"/>
        <w:keepNext w:val="0"/>
        <w:keepLines w:val="0"/>
        <w:widowControl w:val="0"/>
        <w:ind w:left="835"/>
      </w:pPr>
      <w:r w:rsidRPr="00A319F5">
        <w:rPr>
          <w:noProof/>
          <w:snapToGrid/>
        </w:rPr>
        <w:drawing>
          <wp:inline distT="0" distB="0" distL="0" distR="0" wp14:anchorId="518463E8" wp14:editId="5EF99D23">
            <wp:extent cx="2486025" cy="2247900"/>
            <wp:effectExtent l="0" t="0" r="9525" b="0"/>
            <wp:docPr id="2" name="Picture 2" descr="02x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2x0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86025" cy="2247900"/>
                    </a:xfrm>
                    <a:prstGeom prst="rect">
                      <a:avLst/>
                    </a:prstGeom>
                    <a:noFill/>
                    <a:ln>
                      <a:noFill/>
                    </a:ln>
                  </pic:spPr>
                </pic:pic>
              </a:graphicData>
            </a:graphic>
          </wp:inline>
        </w:drawing>
      </w:r>
    </w:p>
    <w:p w:rsidR="00507BD1" w:rsidRDefault="00507BD1" w:rsidP="00B03ADE">
      <w:pPr>
        <w:pStyle w:val="MCQList2"/>
        <w:keepLines w:val="0"/>
        <w:widowControl w:val="0"/>
        <w:spacing w:before="200"/>
        <w:ind w:left="820" w:hanging="374"/>
      </w:pPr>
      <w:proofErr w:type="gramStart"/>
      <w:r>
        <w:t>c.</w:t>
      </w:r>
      <w:r>
        <w:tab/>
        <w:t>Uncertain.</w:t>
      </w:r>
      <w:proofErr w:type="gramEnd"/>
      <w:r>
        <w:t xml:space="preserve"> In this case, the demand and supply curves both shift to the left. Quantity decreases, but price may rise, fall, or remain unchanged depending on the relative magnitude of the shifts. See </w:t>
      </w:r>
      <w:r w:rsidR="00B03ADE">
        <w:t>the following figure</w:t>
      </w:r>
      <w:r>
        <w:t>. In this case, price remains unchanged.</w:t>
      </w:r>
    </w:p>
    <w:p w:rsidR="00507BD1" w:rsidRDefault="0005623C">
      <w:pPr>
        <w:pStyle w:val="awTBfig"/>
        <w:keepNext w:val="0"/>
        <w:keepLines w:val="0"/>
        <w:widowControl w:val="0"/>
        <w:ind w:left="835"/>
      </w:pPr>
      <w:r w:rsidRPr="00A319F5">
        <w:rPr>
          <w:noProof/>
          <w:snapToGrid/>
        </w:rPr>
        <w:drawing>
          <wp:inline distT="0" distB="0" distL="0" distR="0" wp14:anchorId="290E2A19" wp14:editId="1F71C784">
            <wp:extent cx="2476500" cy="2381250"/>
            <wp:effectExtent l="0" t="0" r="0" b="0"/>
            <wp:docPr id="3" name="Picture 3" descr="02x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2x0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76500" cy="2381250"/>
                    </a:xfrm>
                    <a:prstGeom prst="rect">
                      <a:avLst/>
                    </a:prstGeom>
                    <a:noFill/>
                    <a:ln>
                      <a:noFill/>
                    </a:ln>
                  </pic:spPr>
                </pic:pic>
              </a:graphicData>
            </a:graphic>
          </wp:inline>
        </w:drawing>
      </w:r>
    </w:p>
    <w:p w:rsidR="00507BD1" w:rsidRDefault="00507BD1" w:rsidP="006B3F46">
      <w:pPr>
        <w:pStyle w:val="MCQList1a"/>
      </w:pPr>
      <w:r>
        <w:tab/>
        <w:t>6.</w:t>
      </w:r>
      <w:r>
        <w:tab/>
        <w:t xml:space="preserve">Set </w:t>
      </w:r>
      <w:r>
        <w:rPr>
          <w:i/>
          <w:spacing w:val="-25"/>
        </w:rPr>
        <w:t>Q</w:t>
      </w:r>
      <w:r>
        <w:rPr>
          <w:i/>
          <w:iCs/>
          <w:vertAlign w:val="subscript"/>
        </w:rPr>
        <w:t>D</w:t>
      </w:r>
      <w:r>
        <w:t xml:space="preserve"> </w:t>
      </w:r>
      <w:r>
        <w:rPr>
          <w:rFonts w:ascii="Symbol" w:hAnsi="Symbol"/>
        </w:rPr>
        <w:t></w:t>
      </w:r>
      <w:r>
        <w:t xml:space="preserve"> </w:t>
      </w:r>
      <w:r>
        <w:rPr>
          <w:i/>
          <w:spacing w:val="-25"/>
        </w:rPr>
        <w:t>Q</w:t>
      </w:r>
      <w:r>
        <w:rPr>
          <w:i/>
          <w:iCs/>
          <w:vertAlign w:val="subscript"/>
        </w:rPr>
        <w:t>S</w:t>
      </w:r>
      <w:r>
        <w:t xml:space="preserve"> and solve.</w:t>
      </w:r>
    </w:p>
    <w:p w:rsidR="00507BD1" w:rsidRDefault="00507BD1">
      <w:pPr>
        <w:pStyle w:val="MCQList2"/>
        <w:keepNext w:val="0"/>
        <w:keepLines w:val="0"/>
        <w:widowControl w:val="0"/>
        <w:tabs>
          <w:tab w:val="left" w:pos="1425"/>
        </w:tabs>
        <w:spacing w:before="60"/>
        <w:ind w:left="446" w:firstLine="0"/>
      </w:pPr>
      <w:r>
        <w:t>For</w:t>
      </w:r>
      <w:r>
        <w:tab/>
      </w:r>
      <w:r>
        <w:rPr>
          <w:i/>
          <w:iCs/>
        </w:rPr>
        <w:t>Q</w:t>
      </w:r>
      <w:r>
        <w:rPr>
          <w:i/>
          <w:iCs/>
          <w:vertAlign w:val="subscript"/>
        </w:rPr>
        <w:t>S</w:t>
      </w:r>
      <w:r>
        <w:t xml:space="preserve"> </w:t>
      </w:r>
      <w:r>
        <w:rPr>
          <w:rFonts w:ascii="Symbol" w:hAnsi="Symbol"/>
        </w:rPr>
        <w:t></w:t>
      </w:r>
      <w:r>
        <w:t xml:space="preserve"> 20 </w:t>
      </w:r>
      <w:r>
        <w:rPr>
          <w:rFonts w:ascii="Symbol" w:hAnsi="Symbol"/>
        </w:rPr>
        <w:t></w:t>
      </w:r>
      <w:r>
        <w:t xml:space="preserve"> </w:t>
      </w:r>
      <w:r>
        <w:rPr>
          <w:i/>
          <w:iCs/>
        </w:rPr>
        <w:t>p</w:t>
      </w:r>
    </w:p>
    <w:p w:rsidR="00507BD1" w:rsidRDefault="00507BD1">
      <w:pPr>
        <w:pStyle w:val="MCQList2"/>
        <w:keepNext w:val="0"/>
        <w:keepLines w:val="0"/>
        <w:widowControl w:val="0"/>
        <w:tabs>
          <w:tab w:val="left" w:pos="972"/>
        </w:tabs>
      </w:pPr>
      <w:r>
        <w:tab/>
      </w:r>
      <w:r>
        <w:tab/>
      </w:r>
      <w:proofErr w:type="gramStart"/>
      <w:r>
        <w:t xml:space="preserve">100 </w:t>
      </w:r>
      <w:r>
        <w:rPr>
          <w:rFonts w:ascii="Symbol" w:hAnsi="Symbol"/>
        </w:rPr>
        <w:t></w:t>
      </w:r>
      <w:proofErr w:type="gramEnd"/>
      <w:r>
        <w:t xml:space="preserve"> </w:t>
      </w:r>
      <w:r>
        <w:rPr>
          <w:i/>
          <w:iCs/>
        </w:rPr>
        <w:t>p</w:t>
      </w:r>
      <w:r>
        <w:t xml:space="preserve"> </w:t>
      </w:r>
      <w:r>
        <w:rPr>
          <w:rFonts w:ascii="Symbol" w:hAnsi="Symbol"/>
        </w:rPr>
        <w:t></w:t>
      </w:r>
      <w:r>
        <w:t xml:space="preserve"> 20 </w:t>
      </w:r>
      <w:r>
        <w:rPr>
          <w:rFonts w:ascii="Symbol" w:hAnsi="Symbol"/>
        </w:rPr>
        <w:t></w:t>
      </w:r>
      <w:r>
        <w:t xml:space="preserve"> </w:t>
      </w:r>
      <w:r>
        <w:rPr>
          <w:i/>
          <w:iCs/>
        </w:rPr>
        <w:t>p</w:t>
      </w:r>
    </w:p>
    <w:p w:rsidR="00507BD1" w:rsidRDefault="00507BD1">
      <w:pPr>
        <w:pStyle w:val="MCQList2"/>
        <w:keepNext w:val="0"/>
        <w:keepLines w:val="0"/>
        <w:widowControl w:val="0"/>
        <w:tabs>
          <w:tab w:val="left" w:pos="1467"/>
        </w:tabs>
      </w:pPr>
      <w:r>
        <w:tab/>
      </w:r>
      <w:r>
        <w:tab/>
      </w:r>
      <w:proofErr w:type="gramStart"/>
      <w:r>
        <w:rPr>
          <w:i/>
          <w:iCs/>
        </w:rPr>
        <w:t>p</w:t>
      </w:r>
      <w:proofErr w:type="gramEnd"/>
      <w:r>
        <w:rPr>
          <w:vertAlign w:val="superscript"/>
        </w:rPr>
        <w:t>*</w:t>
      </w:r>
      <w:r>
        <w:t xml:space="preserve"> </w:t>
      </w:r>
      <w:r>
        <w:rPr>
          <w:rFonts w:ascii="Symbol" w:hAnsi="Symbol"/>
        </w:rPr>
        <w:t></w:t>
      </w:r>
      <w:r>
        <w:t xml:space="preserve"> 40</w:t>
      </w:r>
    </w:p>
    <w:p w:rsidR="00507BD1" w:rsidRDefault="00507BD1">
      <w:pPr>
        <w:pStyle w:val="MCQList2"/>
        <w:keepNext w:val="0"/>
        <w:keepLines w:val="0"/>
        <w:widowControl w:val="0"/>
        <w:tabs>
          <w:tab w:val="left" w:pos="1425"/>
        </w:tabs>
      </w:pPr>
      <w:r>
        <w:tab/>
      </w:r>
      <w:r>
        <w:tab/>
      </w:r>
      <w:r>
        <w:rPr>
          <w:i/>
          <w:iCs/>
        </w:rPr>
        <w:t>Q</w:t>
      </w:r>
      <w:r>
        <w:rPr>
          <w:vertAlign w:val="superscript"/>
        </w:rPr>
        <w:t>*</w:t>
      </w:r>
      <w:r>
        <w:t xml:space="preserve"> </w:t>
      </w:r>
      <w:r>
        <w:rPr>
          <w:rFonts w:ascii="Symbol" w:hAnsi="Symbol"/>
        </w:rPr>
        <w:t></w:t>
      </w:r>
      <w:r>
        <w:t xml:space="preserve"> 60</w:t>
      </w:r>
    </w:p>
    <w:p w:rsidR="00507BD1" w:rsidRDefault="00507BD1" w:rsidP="00B871EE">
      <w:pPr>
        <w:pStyle w:val="MCQList2"/>
        <w:keepLines w:val="0"/>
        <w:widowControl w:val="0"/>
        <w:tabs>
          <w:tab w:val="left" w:pos="1425"/>
        </w:tabs>
        <w:ind w:left="446" w:firstLine="0"/>
      </w:pPr>
      <w:r>
        <w:t>For</w:t>
      </w:r>
      <w:r>
        <w:tab/>
      </w:r>
      <w:r>
        <w:rPr>
          <w:i/>
          <w:iCs/>
        </w:rPr>
        <w:t>Q</w:t>
      </w:r>
      <w:r>
        <w:rPr>
          <w:rFonts w:ascii="Symbol" w:hAnsi="Symbol"/>
        </w:rPr>
        <w:sym w:font="Symbol" w:char="F0A2"/>
      </w:r>
      <w:r>
        <w:t xml:space="preserve"> </w:t>
      </w:r>
      <w:r>
        <w:rPr>
          <w:rFonts w:ascii="Symbol" w:hAnsi="Symbol"/>
        </w:rPr>
        <w:t></w:t>
      </w:r>
      <w:r>
        <w:t xml:space="preserve"> 10 </w:t>
      </w:r>
      <w:r>
        <w:rPr>
          <w:rFonts w:ascii="Symbol" w:hAnsi="Symbol"/>
        </w:rPr>
        <w:t></w:t>
      </w:r>
      <w:r>
        <w:t xml:space="preserve"> </w:t>
      </w:r>
      <w:r>
        <w:rPr>
          <w:i/>
          <w:iCs/>
        </w:rPr>
        <w:t>p</w:t>
      </w:r>
    </w:p>
    <w:p w:rsidR="00507BD1" w:rsidRDefault="00507BD1" w:rsidP="00B871EE">
      <w:pPr>
        <w:pStyle w:val="MCQList2"/>
        <w:keepLines w:val="0"/>
        <w:widowControl w:val="0"/>
        <w:tabs>
          <w:tab w:val="left" w:pos="972"/>
        </w:tabs>
      </w:pPr>
      <w:r>
        <w:tab/>
      </w:r>
      <w:r>
        <w:tab/>
      </w:r>
      <w:proofErr w:type="gramStart"/>
      <w:r>
        <w:t xml:space="preserve">100 </w:t>
      </w:r>
      <w:r>
        <w:rPr>
          <w:rFonts w:ascii="Symbol" w:hAnsi="Symbol"/>
        </w:rPr>
        <w:t></w:t>
      </w:r>
      <w:proofErr w:type="gramEnd"/>
      <w:r>
        <w:t xml:space="preserve"> </w:t>
      </w:r>
      <w:r>
        <w:rPr>
          <w:i/>
          <w:iCs/>
        </w:rPr>
        <w:t>p</w:t>
      </w:r>
      <w:r>
        <w:t xml:space="preserve"> </w:t>
      </w:r>
      <w:r>
        <w:rPr>
          <w:rFonts w:ascii="Symbol" w:hAnsi="Symbol"/>
        </w:rPr>
        <w:t></w:t>
      </w:r>
      <w:r>
        <w:t xml:space="preserve"> 10 </w:t>
      </w:r>
      <w:r>
        <w:rPr>
          <w:rFonts w:ascii="Symbol" w:hAnsi="Symbol"/>
        </w:rPr>
        <w:t></w:t>
      </w:r>
      <w:r>
        <w:t xml:space="preserve"> </w:t>
      </w:r>
      <w:r>
        <w:rPr>
          <w:i/>
          <w:iCs/>
        </w:rPr>
        <w:t>p</w:t>
      </w:r>
    </w:p>
    <w:p w:rsidR="00507BD1" w:rsidRDefault="00507BD1">
      <w:pPr>
        <w:pStyle w:val="MCQList2"/>
        <w:keepNext w:val="0"/>
        <w:keepLines w:val="0"/>
        <w:widowControl w:val="0"/>
        <w:tabs>
          <w:tab w:val="left" w:pos="1467"/>
        </w:tabs>
      </w:pPr>
      <w:r>
        <w:tab/>
      </w:r>
      <w:r>
        <w:tab/>
      </w:r>
      <w:proofErr w:type="gramStart"/>
      <w:r>
        <w:rPr>
          <w:i/>
          <w:iCs/>
        </w:rPr>
        <w:t>p</w:t>
      </w:r>
      <w:proofErr w:type="gramEnd"/>
      <w:r>
        <w:rPr>
          <w:vertAlign w:val="superscript"/>
        </w:rPr>
        <w:t>*</w:t>
      </w:r>
      <w:r>
        <w:t xml:space="preserve"> </w:t>
      </w:r>
      <w:r>
        <w:rPr>
          <w:rFonts w:ascii="Symbol" w:hAnsi="Symbol"/>
        </w:rPr>
        <w:t></w:t>
      </w:r>
      <w:r>
        <w:t xml:space="preserve"> 45</w:t>
      </w:r>
    </w:p>
    <w:p w:rsidR="00507BD1" w:rsidRDefault="00507BD1">
      <w:pPr>
        <w:pStyle w:val="MCQList2"/>
        <w:keepNext w:val="0"/>
        <w:keepLines w:val="0"/>
        <w:widowControl w:val="0"/>
        <w:tabs>
          <w:tab w:val="left" w:pos="1425"/>
        </w:tabs>
      </w:pPr>
      <w:r>
        <w:tab/>
      </w:r>
      <w:r>
        <w:tab/>
      </w:r>
      <w:r>
        <w:rPr>
          <w:i/>
          <w:iCs/>
        </w:rPr>
        <w:t>Q</w:t>
      </w:r>
      <w:r>
        <w:rPr>
          <w:vertAlign w:val="superscript"/>
        </w:rPr>
        <w:t>*</w:t>
      </w:r>
      <w:r>
        <w:t xml:space="preserve"> </w:t>
      </w:r>
      <w:r>
        <w:rPr>
          <w:rFonts w:ascii="Symbol" w:hAnsi="Symbol"/>
        </w:rPr>
        <w:t></w:t>
      </w:r>
      <w:r>
        <w:t xml:space="preserve"> 55</w:t>
      </w:r>
    </w:p>
    <w:p w:rsidR="00507BD1" w:rsidRDefault="00507BD1" w:rsidP="006B3F46">
      <w:pPr>
        <w:pStyle w:val="MCQList1a"/>
      </w:pPr>
      <w:r>
        <w:tab/>
        <w:t>7.</w:t>
      </w:r>
      <w:r>
        <w:tab/>
        <w:t xml:space="preserve">Set </w:t>
      </w:r>
      <w:r>
        <w:rPr>
          <w:i/>
          <w:spacing w:val="-25"/>
        </w:rPr>
        <w:t>Q</w:t>
      </w:r>
      <w:r>
        <w:rPr>
          <w:i/>
          <w:iCs/>
          <w:vertAlign w:val="subscript"/>
        </w:rPr>
        <w:t>S</w:t>
      </w:r>
      <w:r>
        <w:t xml:space="preserve"> </w:t>
      </w:r>
      <w:r>
        <w:rPr>
          <w:rFonts w:ascii="Symbol" w:hAnsi="Symbol"/>
        </w:rPr>
        <w:t></w:t>
      </w:r>
      <w:r>
        <w:t xml:space="preserve"> </w:t>
      </w:r>
      <w:r>
        <w:rPr>
          <w:i/>
          <w:spacing w:val="-25"/>
        </w:rPr>
        <w:t>Q</w:t>
      </w:r>
      <w:r>
        <w:rPr>
          <w:i/>
          <w:iCs/>
          <w:vertAlign w:val="subscript"/>
        </w:rPr>
        <w:t>D</w:t>
      </w:r>
      <w:r>
        <w:t xml:space="preserve"> and solve.</w:t>
      </w:r>
    </w:p>
    <w:p w:rsidR="00507BD1" w:rsidRDefault="00507BD1" w:rsidP="00B03ADE">
      <w:pPr>
        <w:pStyle w:val="MCQList2"/>
        <w:keepLines w:val="0"/>
        <w:widowControl w:val="0"/>
        <w:ind w:left="1200" w:hanging="754"/>
      </w:pPr>
      <w:r>
        <w:rPr>
          <w:i/>
        </w:rPr>
        <w:tab/>
        <w:t>P</w:t>
      </w:r>
      <w:r>
        <w:rPr>
          <w:vertAlign w:val="superscript"/>
        </w:rPr>
        <w:t>*</w:t>
      </w:r>
      <w:r>
        <w:t xml:space="preserve"> </w:t>
      </w:r>
      <w:r>
        <w:rPr>
          <w:rFonts w:ascii="Symbol" w:hAnsi="Symbol"/>
        </w:rPr>
        <w:t></w:t>
      </w:r>
      <w:r>
        <w:t xml:space="preserve"> 30</w:t>
      </w:r>
    </w:p>
    <w:p w:rsidR="00507BD1" w:rsidRDefault="00507BD1" w:rsidP="00B03ADE">
      <w:pPr>
        <w:pStyle w:val="MCQList2"/>
        <w:keepLines w:val="0"/>
        <w:widowControl w:val="0"/>
        <w:ind w:left="1200" w:hanging="754"/>
      </w:pPr>
      <w:r>
        <w:rPr>
          <w:i/>
          <w:spacing w:val="-25"/>
        </w:rPr>
        <w:tab/>
        <w:t>Q</w:t>
      </w:r>
      <w:r>
        <w:rPr>
          <w:vertAlign w:val="superscript"/>
        </w:rPr>
        <w:t>*</w:t>
      </w:r>
      <w:r>
        <w:t xml:space="preserve"> </w:t>
      </w:r>
      <w:r>
        <w:rPr>
          <w:rFonts w:ascii="Symbol" w:hAnsi="Symbol"/>
        </w:rPr>
        <w:t></w:t>
      </w:r>
      <w:r>
        <w:t xml:space="preserve"> </w:t>
      </w:r>
      <w:r>
        <w:rPr>
          <w:rFonts w:ascii="Symbol" w:hAnsi="Symbol"/>
        </w:rPr>
        <w:t></w:t>
      </w:r>
      <w:r>
        <w:t>10</w:t>
      </w:r>
    </w:p>
    <w:p w:rsidR="00507BD1" w:rsidRDefault="00B03ADE" w:rsidP="00B03ADE">
      <w:pPr>
        <w:pStyle w:val="MCQList1"/>
        <w:keepLines w:val="0"/>
        <w:widowControl w:val="0"/>
      </w:pPr>
      <w:r>
        <w:tab/>
        <w:t>Equilibrium quantity is zero</w:t>
      </w:r>
      <w:r w:rsidR="00507BD1">
        <w:t xml:space="preserve"> because the demand curve lies below the supply curve at all prices where output is positive. </w:t>
      </w:r>
    </w:p>
    <w:p w:rsidR="00507BD1" w:rsidRDefault="0005623C">
      <w:pPr>
        <w:pStyle w:val="awTBfig"/>
        <w:keepNext w:val="0"/>
        <w:keepLines w:val="0"/>
        <w:widowControl w:val="0"/>
        <w:ind w:left="459"/>
      </w:pPr>
      <w:r w:rsidRPr="00A319F5">
        <w:rPr>
          <w:noProof/>
          <w:snapToGrid/>
        </w:rPr>
        <w:drawing>
          <wp:inline distT="0" distB="0" distL="0" distR="0" wp14:anchorId="6AFFE2E6" wp14:editId="75B08A7C">
            <wp:extent cx="2952750" cy="1981200"/>
            <wp:effectExtent l="0" t="0" r="0" b="0"/>
            <wp:docPr id="4" name="Picture 4" descr="02x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02x0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52750" cy="1981200"/>
                    </a:xfrm>
                    <a:prstGeom prst="rect">
                      <a:avLst/>
                    </a:prstGeom>
                    <a:noFill/>
                    <a:ln>
                      <a:noFill/>
                    </a:ln>
                  </pic:spPr>
                </pic:pic>
              </a:graphicData>
            </a:graphic>
          </wp:inline>
        </w:drawing>
      </w:r>
    </w:p>
    <w:p w:rsidR="00507BD1" w:rsidRDefault="00507BD1" w:rsidP="006B3F46">
      <w:pPr>
        <w:pStyle w:val="MCQList1a"/>
      </w:pPr>
      <w:r>
        <w:tab/>
        <w:t>8.</w:t>
      </w:r>
      <w:r>
        <w:tab/>
        <w:t xml:space="preserve">Set </w:t>
      </w:r>
      <w:r>
        <w:rPr>
          <w:i/>
          <w:spacing w:val="-25"/>
        </w:rPr>
        <w:t>Q</w:t>
      </w:r>
      <w:r>
        <w:rPr>
          <w:i/>
          <w:iCs/>
          <w:vertAlign w:val="subscript"/>
        </w:rPr>
        <w:t>D</w:t>
      </w:r>
      <w:r>
        <w:rPr>
          <w:vertAlign w:val="subscript"/>
        </w:rPr>
        <w:t xml:space="preserve"> </w:t>
      </w:r>
      <w:r>
        <w:rPr>
          <w:rFonts w:ascii="Symbol" w:hAnsi="Symbol"/>
        </w:rPr>
        <w:t></w:t>
      </w:r>
      <w:r>
        <w:t xml:space="preserve"> </w:t>
      </w:r>
      <w:r>
        <w:rPr>
          <w:i/>
          <w:spacing w:val="-25"/>
        </w:rPr>
        <w:t>Q</w:t>
      </w:r>
      <w:r>
        <w:rPr>
          <w:i/>
          <w:iCs/>
          <w:vertAlign w:val="subscript"/>
        </w:rPr>
        <w:t>S</w:t>
      </w:r>
      <w:r>
        <w:t xml:space="preserve"> and solve.</w:t>
      </w:r>
    </w:p>
    <w:p w:rsidR="00507BD1" w:rsidRDefault="00507BD1">
      <w:pPr>
        <w:pStyle w:val="MCQList2"/>
        <w:keepNext w:val="0"/>
        <w:keepLines w:val="0"/>
        <w:widowControl w:val="0"/>
        <w:tabs>
          <w:tab w:val="left" w:pos="1425"/>
        </w:tabs>
        <w:spacing w:before="120"/>
        <w:ind w:left="441" w:firstLine="5"/>
      </w:pPr>
      <w:r>
        <w:t>For</w:t>
      </w:r>
      <w:r>
        <w:tab/>
      </w:r>
      <w:r>
        <w:rPr>
          <w:i/>
          <w:spacing w:val="-25"/>
        </w:rPr>
        <w:t>Q</w:t>
      </w:r>
      <w:r>
        <w:rPr>
          <w:i/>
          <w:iCs/>
          <w:vertAlign w:val="subscript"/>
        </w:rPr>
        <w:t>D</w:t>
      </w:r>
      <w:r>
        <w:t xml:space="preserve"> </w:t>
      </w:r>
      <w:r>
        <w:rPr>
          <w:rFonts w:ascii="Symbol" w:hAnsi="Symbol"/>
        </w:rPr>
        <w:t></w:t>
      </w:r>
      <w:r>
        <w:t xml:space="preserve"> 300 </w:t>
      </w:r>
      <w:r>
        <w:rPr>
          <w:rFonts w:ascii="Symbol" w:hAnsi="Symbol"/>
        </w:rPr>
        <w:t></w:t>
      </w:r>
      <w:r>
        <w:t xml:space="preserve"> 5</w:t>
      </w:r>
      <w:r>
        <w:rPr>
          <w:i/>
          <w:spacing w:val="-25"/>
        </w:rPr>
        <w:t>p</w:t>
      </w:r>
    </w:p>
    <w:p w:rsidR="00507BD1" w:rsidRDefault="00507BD1">
      <w:pPr>
        <w:pStyle w:val="MCQList2"/>
        <w:keepNext w:val="0"/>
        <w:keepLines w:val="0"/>
        <w:widowControl w:val="0"/>
        <w:tabs>
          <w:tab w:val="left" w:pos="864"/>
        </w:tabs>
      </w:pPr>
      <w:r>
        <w:tab/>
      </w:r>
      <w:r>
        <w:tab/>
      </w:r>
      <w:proofErr w:type="gramStart"/>
      <w:r>
        <w:t xml:space="preserve">300 </w:t>
      </w:r>
      <w:r>
        <w:rPr>
          <w:rFonts w:ascii="Symbol" w:hAnsi="Symbol"/>
        </w:rPr>
        <w:t></w:t>
      </w:r>
      <w:proofErr w:type="gramEnd"/>
      <w:r>
        <w:t xml:space="preserve"> 5</w:t>
      </w:r>
      <w:r>
        <w:rPr>
          <w:i/>
        </w:rPr>
        <w:t xml:space="preserve">p </w:t>
      </w:r>
      <w:r>
        <w:rPr>
          <w:rFonts w:ascii="Symbol" w:hAnsi="Symbol"/>
        </w:rPr>
        <w:t></w:t>
      </w:r>
      <w:r>
        <w:t xml:space="preserve"> 60 </w:t>
      </w:r>
      <w:r>
        <w:rPr>
          <w:rFonts w:ascii="Symbol" w:hAnsi="Symbol"/>
        </w:rPr>
        <w:t></w:t>
      </w:r>
      <w:r>
        <w:t xml:space="preserve"> 3</w:t>
      </w:r>
      <w:r>
        <w:rPr>
          <w:i/>
          <w:spacing w:val="-25"/>
        </w:rPr>
        <w:t>p</w:t>
      </w:r>
    </w:p>
    <w:p w:rsidR="00507BD1" w:rsidRDefault="00507BD1">
      <w:pPr>
        <w:pStyle w:val="MCQList2"/>
        <w:keepNext w:val="0"/>
        <w:keepLines w:val="0"/>
        <w:widowControl w:val="0"/>
        <w:tabs>
          <w:tab w:val="left" w:pos="1503"/>
        </w:tabs>
      </w:pPr>
      <w:r>
        <w:rPr>
          <w:i/>
          <w:spacing w:val="-25"/>
        </w:rPr>
        <w:tab/>
      </w:r>
      <w:r>
        <w:rPr>
          <w:i/>
          <w:spacing w:val="-25"/>
        </w:rPr>
        <w:tab/>
      </w:r>
      <w:proofErr w:type="gramStart"/>
      <w:r>
        <w:rPr>
          <w:i/>
          <w:spacing w:val="-25"/>
        </w:rPr>
        <w:t>p</w:t>
      </w:r>
      <w:proofErr w:type="gramEnd"/>
      <w:r>
        <w:rPr>
          <w:vertAlign w:val="superscript"/>
        </w:rPr>
        <w:t>*</w:t>
      </w:r>
      <w:r>
        <w:t xml:space="preserve"> </w:t>
      </w:r>
      <w:r>
        <w:rPr>
          <w:rFonts w:ascii="Symbol" w:hAnsi="Symbol"/>
        </w:rPr>
        <w:t></w:t>
      </w:r>
      <w:r>
        <w:t xml:space="preserve"> 30</w:t>
      </w:r>
    </w:p>
    <w:p w:rsidR="00507BD1" w:rsidRDefault="00507BD1">
      <w:pPr>
        <w:pStyle w:val="MCQList2"/>
        <w:keepNext w:val="0"/>
        <w:keepLines w:val="0"/>
        <w:widowControl w:val="0"/>
        <w:tabs>
          <w:tab w:val="left" w:pos="1467"/>
        </w:tabs>
      </w:pPr>
      <w:r>
        <w:rPr>
          <w:i/>
          <w:spacing w:val="-25"/>
        </w:rPr>
        <w:tab/>
      </w:r>
      <w:r>
        <w:rPr>
          <w:i/>
          <w:spacing w:val="-25"/>
        </w:rPr>
        <w:tab/>
      </w:r>
      <w:proofErr w:type="gramStart"/>
      <w:r>
        <w:rPr>
          <w:i/>
          <w:spacing w:val="-25"/>
        </w:rPr>
        <w:t>Q</w:t>
      </w:r>
      <w:r>
        <w:rPr>
          <w:vertAlign w:val="superscript"/>
        </w:rPr>
        <w:t>*</w:t>
      </w:r>
      <w:r>
        <w:t xml:space="preserve"> </w:t>
      </w:r>
      <w:r>
        <w:rPr>
          <w:rFonts w:ascii="Symbol" w:hAnsi="Symbol"/>
        </w:rPr>
        <w:t></w:t>
      </w:r>
      <w:r>
        <w:t xml:space="preserve"> 150 units.</w:t>
      </w:r>
      <w:proofErr w:type="gramEnd"/>
    </w:p>
    <w:p w:rsidR="00507BD1" w:rsidRDefault="00507BD1">
      <w:pPr>
        <w:pStyle w:val="MCQList2"/>
        <w:keepNext w:val="0"/>
        <w:keepLines w:val="0"/>
        <w:widowControl w:val="0"/>
        <w:tabs>
          <w:tab w:val="left" w:pos="1425"/>
        </w:tabs>
        <w:spacing w:before="120"/>
        <w:ind w:left="441" w:firstLine="5"/>
      </w:pPr>
      <w:r>
        <w:t>For</w:t>
      </w:r>
      <w:r>
        <w:tab/>
      </w:r>
      <w:r>
        <w:rPr>
          <w:i/>
          <w:spacing w:val="-25"/>
        </w:rPr>
        <w:t>Q</w:t>
      </w:r>
      <w:r>
        <w:rPr>
          <w:i/>
          <w:iCs/>
          <w:spacing w:val="-25"/>
          <w:vertAlign w:val="subscript"/>
        </w:rPr>
        <w:t>D</w:t>
      </w:r>
      <w:r>
        <w:rPr>
          <w:rFonts w:ascii="Symbol" w:hAnsi="Symbol"/>
        </w:rPr>
        <w:sym w:font="Symbol" w:char="F0A2"/>
      </w:r>
      <w:r>
        <w:t xml:space="preserve"> </w:t>
      </w:r>
      <w:r>
        <w:rPr>
          <w:rFonts w:ascii="Symbol" w:hAnsi="Symbol"/>
        </w:rPr>
        <w:t></w:t>
      </w:r>
      <w:r>
        <w:t xml:space="preserve"> 220 </w:t>
      </w:r>
      <w:r>
        <w:rPr>
          <w:rFonts w:ascii="Symbol" w:hAnsi="Symbol"/>
        </w:rPr>
        <w:t></w:t>
      </w:r>
      <w:r>
        <w:t xml:space="preserve"> 5</w:t>
      </w:r>
      <w:r>
        <w:rPr>
          <w:i/>
          <w:spacing w:val="-25"/>
        </w:rPr>
        <w:t>p</w:t>
      </w:r>
    </w:p>
    <w:p w:rsidR="00507BD1" w:rsidRDefault="00507BD1">
      <w:pPr>
        <w:pStyle w:val="MCQList2"/>
        <w:keepNext w:val="0"/>
        <w:keepLines w:val="0"/>
        <w:widowControl w:val="0"/>
        <w:tabs>
          <w:tab w:val="left" w:pos="900"/>
        </w:tabs>
      </w:pPr>
      <w:r>
        <w:tab/>
      </w:r>
      <w:r>
        <w:tab/>
      </w:r>
      <w:proofErr w:type="gramStart"/>
      <w:r>
        <w:t xml:space="preserve">220 </w:t>
      </w:r>
      <w:r>
        <w:rPr>
          <w:rFonts w:ascii="Symbol" w:hAnsi="Symbol"/>
        </w:rPr>
        <w:t></w:t>
      </w:r>
      <w:proofErr w:type="gramEnd"/>
      <w:r>
        <w:t xml:space="preserve"> 5</w:t>
      </w:r>
      <w:r>
        <w:rPr>
          <w:i/>
        </w:rPr>
        <w:t xml:space="preserve">p </w:t>
      </w:r>
      <w:r>
        <w:rPr>
          <w:rFonts w:ascii="Symbol" w:hAnsi="Symbol"/>
        </w:rPr>
        <w:t></w:t>
      </w:r>
      <w:r>
        <w:t xml:space="preserve"> 60 </w:t>
      </w:r>
      <w:r>
        <w:rPr>
          <w:rFonts w:ascii="Symbol" w:hAnsi="Symbol"/>
        </w:rPr>
        <w:t></w:t>
      </w:r>
      <w:r>
        <w:t xml:space="preserve"> 3</w:t>
      </w:r>
      <w:r>
        <w:rPr>
          <w:i/>
          <w:spacing w:val="-25"/>
        </w:rPr>
        <w:t>p</w:t>
      </w:r>
    </w:p>
    <w:p w:rsidR="00507BD1" w:rsidRDefault="00507BD1">
      <w:pPr>
        <w:pStyle w:val="MCQList2"/>
        <w:keepNext w:val="0"/>
        <w:keepLines w:val="0"/>
        <w:widowControl w:val="0"/>
        <w:tabs>
          <w:tab w:val="left" w:pos="1548"/>
        </w:tabs>
      </w:pPr>
      <w:r>
        <w:rPr>
          <w:i/>
          <w:spacing w:val="-25"/>
        </w:rPr>
        <w:tab/>
      </w:r>
      <w:r>
        <w:rPr>
          <w:i/>
          <w:spacing w:val="-25"/>
        </w:rPr>
        <w:tab/>
      </w:r>
      <w:proofErr w:type="gramStart"/>
      <w:r>
        <w:rPr>
          <w:i/>
          <w:spacing w:val="-25"/>
        </w:rPr>
        <w:t>p</w:t>
      </w:r>
      <w:proofErr w:type="gramEnd"/>
      <w:r>
        <w:rPr>
          <w:vertAlign w:val="superscript"/>
        </w:rPr>
        <w:t>*</w:t>
      </w:r>
      <w:r>
        <w:t xml:space="preserve"> </w:t>
      </w:r>
      <w:r>
        <w:rPr>
          <w:rFonts w:ascii="Symbol" w:hAnsi="Symbol"/>
        </w:rPr>
        <w:t></w:t>
      </w:r>
      <w:r>
        <w:t xml:space="preserve"> 20</w:t>
      </w:r>
    </w:p>
    <w:p w:rsidR="00507BD1" w:rsidRDefault="00507BD1">
      <w:pPr>
        <w:pStyle w:val="MCQList2"/>
        <w:keepNext w:val="0"/>
        <w:keepLines w:val="0"/>
        <w:widowControl w:val="0"/>
        <w:tabs>
          <w:tab w:val="left" w:pos="1503"/>
        </w:tabs>
      </w:pPr>
      <w:r>
        <w:rPr>
          <w:i/>
          <w:spacing w:val="-25"/>
        </w:rPr>
        <w:tab/>
      </w:r>
      <w:r>
        <w:rPr>
          <w:i/>
          <w:spacing w:val="-25"/>
        </w:rPr>
        <w:tab/>
        <w:t>Q</w:t>
      </w:r>
      <w:r>
        <w:rPr>
          <w:vertAlign w:val="superscript"/>
        </w:rPr>
        <w:t>*</w:t>
      </w:r>
      <w:r>
        <w:t xml:space="preserve"> </w:t>
      </w:r>
      <w:r>
        <w:rPr>
          <w:rFonts w:ascii="Symbol" w:hAnsi="Symbol"/>
        </w:rPr>
        <w:t></w:t>
      </w:r>
      <w:r>
        <w:t xml:space="preserve"> 120</w:t>
      </w:r>
    </w:p>
    <w:p w:rsidR="00507BD1" w:rsidRDefault="00507BD1" w:rsidP="006B3F46">
      <w:pPr>
        <w:pStyle w:val="MCQList1a"/>
      </w:pPr>
      <w:r>
        <w:tab/>
        <w:t>9.</w:t>
      </w:r>
      <w:r>
        <w:tab/>
        <w:t>The equilibrium solution with no government intervention is</w:t>
      </w:r>
    </w:p>
    <w:p w:rsidR="00507BD1" w:rsidRDefault="00507BD1" w:rsidP="00B03ADE">
      <w:pPr>
        <w:pStyle w:val="equation"/>
        <w:widowControl w:val="0"/>
        <w:spacing w:after="0"/>
        <w:rPr>
          <w:i w:val="0"/>
          <w:iCs/>
        </w:rPr>
      </w:pPr>
      <w:proofErr w:type="gramStart"/>
      <w:r>
        <w:rPr>
          <w:i w:val="0"/>
          <w:iCs/>
        </w:rPr>
        <w:t>1</w:t>
      </w:r>
      <w:r w:rsidR="00B871EE">
        <w:rPr>
          <w:i w:val="0"/>
          <w:iCs/>
        </w:rPr>
        <w:t>,</w:t>
      </w:r>
      <w:r>
        <w:rPr>
          <w:i w:val="0"/>
          <w:iCs/>
        </w:rPr>
        <w:t>000</w:t>
      </w:r>
      <w:proofErr w:type="gramEnd"/>
      <w:r>
        <w:rPr>
          <w:i w:val="0"/>
          <w:iCs/>
        </w:rPr>
        <w:t xml:space="preserve"> </w:t>
      </w:r>
      <w:r>
        <w:rPr>
          <w:rFonts w:ascii="Symbol" w:hAnsi="Symbol"/>
          <w:i w:val="0"/>
          <w:iCs/>
        </w:rPr>
        <w:t></w:t>
      </w:r>
      <w:r>
        <w:rPr>
          <w:i w:val="0"/>
          <w:iCs/>
        </w:rPr>
        <w:t xml:space="preserve"> 2 </w:t>
      </w:r>
      <w:r>
        <w:t>p</w:t>
      </w:r>
      <w:r>
        <w:rPr>
          <w:i w:val="0"/>
          <w:iCs/>
        </w:rPr>
        <w:t xml:space="preserve"> </w:t>
      </w:r>
      <w:r>
        <w:rPr>
          <w:rFonts w:ascii="Symbol" w:hAnsi="Symbol"/>
          <w:i w:val="0"/>
          <w:iCs/>
        </w:rPr>
        <w:t></w:t>
      </w:r>
      <w:r>
        <w:rPr>
          <w:i w:val="0"/>
          <w:iCs/>
        </w:rPr>
        <w:t xml:space="preserve"> 100 </w:t>
      </w:r>
      <w:r>
        <w:rPr>
          <w:rFonts w:ascii="Symbol" w:hAnsi="Symbol"/>
          <w:i w:val="0"/>
          <w:iCs/>
        </w:rPr>
        <w:t></w:t>
      </w:r>
      <w:r>
        <w:rPr>
          <w:i w:val="0"/>
          <w:iCs/>
        </w:rPr>
        <w:t xml:space="preserve"> </w:t>
      </w:r>
      <w:r>
        <w:t>p</w:t>
      </w:r>
    </w:p>
    <w:p w:rsidR="00507BD1" w:rsidRDefault="00507BD1" w:rsidP="00B03ADE">
      <w:pPr>
        <w:pStyle w:val="equation"/>
        <w:widowControl w:val="0"/>
        <w:tabs>
          <w:tab w:val="clear" w:pos="3600"/>
          <w:tab w:val="left" w:pos="4563"/>
        </w:tabs>
        <w:spacing w:before="40" w:after="0"/>
        <w:jc w:val="left"/>
        <w:rPr>
          <w:i w:val="0"/>
          <w:iCs/>
        </w:rPr>
      </w:pPr>
      <w:r>
        <w:tab/>
      </w:r>
      <w:proofErr w:type="gramStart"/>
      <w:r>
        <w:t>p</w:t>
      </w:r>
      <w:proofErr w:type="gramEnd"/>
      <w:r>
        <w:rPr>
          <w:i w:val="0"/>
          <w:iCs/>
          <w:vertAlign w:val="superscript"/>
        </w:rPr>
        <w:t>*</w:t>
      </w:r>
      <w:r>
        <w:rPr>
          <w:i w:val="0"/>
          <w:iCs/>
        </w:rPr>
        <w:t xml:space="preserve"> </w:t>
      </w:r>
      <w:r>
        <w:rPr>
          <w:rFonts w:ascii="Symbol" w:hAnsi="Symbol"/>
          <w:i w:val="0"/>
          <w:iCs/>
        </w:rPr>
        <w:t></w:t>
      </w:r>
      <w:r>
        <w:rPr>
          <w:i w:val="0"/>
          <w:iCs/>
        </w:rPr>
        <w:t xml:space="preserve"> 300</w:t>
      </w:r>
    </w:p>
    <w:p w:rsidR="00507BD1" w:rsidRDefault="00507BD1" w:rsidP="00B03ADE">
      <w:pPr>
        <w:pStyle w:val="equation"/>
        <w:widowControl w:val="0"/>
        <w:tabs>
          <w:tab w:val="clear" w:pos="3600"/>
          <w:tab w:val="left" w:pos="4527"/>
        </w:tabs>
        <w:spacing w:before="40" w:after="0"/>
        <w:jc w:val="left"/>
        <w:rPr>
          <w:i w:val="0"/>
          <w:iCs/>
        </w:rPr>
      </w:pPr>
      <w:r>
        <w:tab/>
        <w:t>Q</w:t>
      </w:r>
      <w:r>
        <w:rPr>
          <w:i w:val="0"/>
          <w:iCs/>
          <w:vertAlign w:val="superscript"/>
        </w:rPr>
        <w:t>*</w:t>
      </w:r>
      <w:r>
        <w:rPr>
          <w:i w:val="0"/>
          <w:iCs/>
        </w:rPr>
        <w:t xml:space="preserve"> </w:t>
      </w:r>
      <w:r>
        <w:rPr>
          <w:rFonts w:ascii="Symbol" w:hAnsi="Symbol"/>
          <w:i w:val="0"/>
          <w:iCs/>
        </w:rPr>
        <w:t></w:t>
      </w:r>
      <w:r>
        <w:rPr>
          <w:i w:val="0"/>
          <w:iCs/>
        </w:rPr>
        <w:t xml:space="preserve"> 400</w:t>
      </w:r>
    </w:p>
    <w:p w:rsidR="00507BD1" w:rsidRDefault="00507BD1" w:rsidP="00B03ADE">
      <w:pPr>
        <w:pStyle w:val="MCQList1"/>
        <w:keepLines w:val="0"/>
        <w:widowControl w:val="0"/>
        <w:spacing w:before="0" w:after="0"/>
        <w:ind w:left="446" w:hanging="446"/>
      </w:pPr>
      <w:r>
        <w:tab/>
      </w:r>
      <w:r>
        <w:rPr>
          <w:spacing w:val="-2"/>
        </w:rPr>
        <w:t xml:space="preserve">When the quota </w:t>
      </w:r>
      <w:proofErr w:type="gramStart"/>
      <w:r>
        <w:rPr>
          <w:spacing w:val="-2"/>
        </w:rPr>
        <w:t>is imposed</w:t>
      </w:r>
      <w:proofErr w:type="gramEnd"/>
      <w:r>
        <w:rPr>
          <w:spacing w:val="-2"/>
        </w:rPr>
        <w:t xml:space="preserve"> at 300 units, supply cannot exceed that level, regardless of price. </w:t>
      </w:r>
      <w:proofErr w:type="gramStart"/>
      <w:r>
        <w:rPr>
          <w:spacing w:val="-2"/>
        </w:rPr>
        <w:t>Thus</w:t>
      </w:r>
      <w:proofErr w:type="gramEnd"/>
      <w:r>
        <w:rPr>
          <w:spacing w:val="-2"/>
        </w:rPr>
        <w:t xml:space="preserve"> the</w:t>
      </w:r>
      <w:r>
        <w:t xml:space="preserve"> </w:t>
      </w:r>
      <w:r>
        <w:rPr>
          <w:spacing w:val="-4"/>
        </w:rPr>
        <w:t>supply curve becomes vertical at 300 units. The new equilibrium quantity is 300</w:t>
      </w:r>
      <w:r w:rsidR="00B03ADE">
        <w:rPr>
          <w:spacing w:val="-4"/>
        </w:rPr>
        <w:t>,</w:t>
      </w:r>
      <w:r>
        <w:rPr>
          <w:spacing w:val="-4"/>
        </w:rPr>
        <w:t xml:space="preserve"> and price </w:t>
      </w:r>
      <w:proofErr w:type="gramStart"/>
      <w:r>
        <w:rPr>
          <w:spacing w:val="-4"/>
        </w:rPr>
        <w:t>is determined</w:t>
      </w:r>
      <w:proofErr w:type="gramEnd"/>
      <w:r>
        <w:t xml:space="preserve"> by where the supply curve with the quota (</w:t>
      </w:r>
      <w:proofErr w:type="spellStart"/>
      <w:r>
        <w:rPr>
          <w:i/>
        </w:rPr>
        <w:t>S</w:t>
      </w:r>
      <w:r>
        <w:rPr>
          <w:vertAlign w:val="subscript"/>
        </w:rPr>
        <w:t>quota</w:t>
      </w:r>
      <w:proofErr w:type="spellEnd"/>
      <w:r>
        <w:t>) intersects the demand curve. To solve for the price, plug the quota value (300) into the demand equation.</w:t>
      </w:r>
    </w:p>
    <w:p w:rsidR="00507BD1" w:rsidRDefault="00507BD1" w:rsidP="00B03ADE">
      <w:pPr>
        <w:pStyle w:val="equation"/>
        <w:widowControl w:val="0"/>
        <w:spacing w:after="0"/>
        <w:rPr>
          <w:i w:val="0"/>
          <w:iCs/>
        </w:rPr>
      </w:pPr>
      <w:proofErr w:type="gramStart"/>
      <w:r>
        <w:rPr>
          <w:i w:val="0"/>
          <w:iCs/>
        </w:rPr>
        <w:t>1</w:t>
      </w:r>
      <w:r w:rsidR="00B871EE">
        <w:rPr>
          <w:i w:val="0"/>
          <w:iCs/>
        </w:rPr>
        <w:t>,</w:t>
      </w:r>
      <w:r>
        <w:rPr>
          <w:i w:val="0"/>
          <w:iCs/>
        </w:rPr>
        <w:t xml:space="preserve">000 </w:t>
      </w:r>
      <w:r>
        <w:rPr>
          <w:rFonts w:ascii="Symbol" w:hAnsi="Symbol"/>
          <w:i w:val="0"/>
          <w:iCs/>
        </w:rPr>
        <w:t></w:t>
      </w:r>
      <w:proofErr w:type="gramEnd"/>
      <w:r>
        <w:rPr>
          <w:i w:val="0"/>
          <w:iCs/>
        </w:rPr>
        <w:t xml:space="preserve"> 2</w:t>
      </w:r>
      <w:r>
        <w:t>p</w:t>
      </w:r>
      <w:r>
        <w:rPr>
          <w:i w:val="0"/>
          <w:iCs/>
        </w:rPr>
        <w:t xml:space="preserve"> </w:t>
      </w:r>
      <w:r>
        <w:rPr>
          <w:rFonts w:ascii="Symbol" w:hAnsi="Symbol"/>
          <w:i w:val="0"/>
          <w:iCs/>
        </w:rPr>
        <w:t></w:t>
      </w:r>
      <w:r>
        <w:rPr>
          <w:i w:val="0"/>
          <w:iCs/>
        </w:rPr>
        <w:t xml:space="preserve"> 300</w:t>
      </w:r>
    </w:p>
    <w:p w:rsidR="00507BD1" w:rsidRDefault="00507BD1" w:rsidP="00B03ADE">
      <w:pPr>
        <w:pStyle w:val="equation"/>
        <w:widowControl w:val="0"/>
        <w:tabs>
          <w:tab w:val="clear" w:pos="3600"/>
          <w:tab w:val="left" w:pos="4725"/>
        </w:tabs>
        <w:spacing w:before="40" w:after="0"/>
        <w:jc w:val="left"/>
        <w:rPr>
          <w:i w:val="0"/>
          <w:iCs/>
        </w:rPr>
      </w:pPr>
      <w:r>
        <w:rPr>
          <w:spacing w:val="-25"/>
        </w:rPr>
        <w:tab/>
      </w:r>
      <w:proofErr w:type="gramStart"/>
      <w:r>
        <w:rPr>
          <w:spacing w:val="-25"/>
        </w:rPr>
        <w:t>p</w:t>
      </w:r>
      <w:proofErr w:type="gramEnd"/>
      <w:r>
        <w:rPr>
          <w:i w:val="0"/>
          <w:iCs/>
          <w:vertAlign w:val="superscript"/>
        </w:rPr>
        <w:t>*</w:t>
      </w:r>
      <w:r>
        <w:rPr>
          <w:i w:val="0"/>
          <w:iCs/>
        </w:rPr>
        <w:t xml:space="preserve"> </w:t>
      </w:r>
      <w:r>
        <w:rPr>
          <w:rFonts w:ascii="Symbol" w:hAnsi="Symbol"/>
          <w:i w:val="0"/>
          <w:iCs/>
        </w:rPr>
        <w:t></w:t>
      </w:r>
      <w:r>
        <w:rPr>
          <w:i w:val="0"/>
          <w:iCs/>
        </w:rPr>
        <w:t xml:space="preserve"> 350</w:t>
      </w:r>
    </w:p>
    <w:p w:rsidR="00507BD1" w:rsidRDefault="0005623C">
      <w:pPr>
        <w:pStyle w:val="awTBfig"/>
        <w:keepNext w:val="0"/>
        <w:keepLines w:val="0"/>
        <w:widowControl w:val="0"/>
        <w:ind w:left="459"/>
      </w:pPr>
      <w:r w:rsidRPr="00A319F5">
        <w:rPr>
          <w:noProof/>
          <w:snapToGrid/>
        </w:rPr>
        <w:drawing>
          <wp:inline distT="0" distB="0" distL="0" distR="0" wp14:anchorId="10BDBDD9" wp14:editId="5A28D89D">
            <wp:extent cx="2457450" cy="2171700"/>
            <wp:effectExtent l="0" t="0" r="0" b="0"/>
            <wp:docPr id="5" name="Picture 5" descr="02x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02x0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57450" cy="2171700"/>
                    </a:xfrm>
                    <a:prstGeom prst="rect">
                      <a:avLst/>
                    </a:prstGeom>
                    <a:noFill/>
                    <a:ln>
                      <a:noFill/>
                    </a:ln>
                  </pic:spPr>
                </pic:pic>
              </a:graphicData>
            </a:graphic>
          </wp:inline>
        </w:drawing>
      </w:r>
    </w:p>
    <w:p w:rsidR="00507BD1" w:rsidRDefault="00507BD1">
      <w:pPr>
        <w:pStyle w:val="MCQList1"/>
        <w:keepNext w:val="0"/>
        <w:keepLines w:val="0"/>
        <w:widowControl w:val="0"/>
      </w:pPr>
      <w:r>
        <w:t>10.</w:t>
      </w:r>
      <w:r>
        <w:tab/>
        <w:t xml:space="preserve">When park visits are free, the equilibrium quantity is 10,000 </w:t>
      </w:r>
      <w:r>
        <w:rPr>
          <w:rFonts w:ascii="Symbol" w:hAnsi="Symbol"/>
        </w:rPr>
        <w:t></w:t>
      </w:r>
      <w:r>
        <w:t xml:space="preserve"> 10,000 </w:t>
      </w:r>
      <w:r>
        <w:rPr>
          <w:rFonts w:ascii="Symbol" w:hAnsi="Symbol"/>
        </w:rPr>
        <w:t></w:t>
      </w:r>
      <w:r>
        <w:t xml:space="preserve"> 100(</w:t>
      </w:r>
      <w:r w:rsidR="00B871EE">
        <w:t>0</w:t>
      </w:r>
      <w:r>
        <w:t>). With a $20 entrance fee</w:t>
      </w:r>
      <w:r w:rsidR="00B871EE">
        <w:t>,</w:t>
      </w:r>
      <w:r>
        <w:t xml:space="preserve"> quantity falls to 8</w:t>
      </w:r>
      <w:r w:rsidR="00B871EE">
        <w:t>,</w:t>
      </w:r>
      <w:r>
        <w:t xml:space="preserve">000. </w:t>
      </w:r>
    </w:p>
    <w:p w:rsidR="00507BD1" w:rsidRDefault="0005623C">
      <w:pPr>
        <w:pStyle w:val="awTBfig"/>
        <w:keepNext w:val="0"/>
        <w:keepLines w:val="0"/>
        <w:widowControl w:val="0"/>
        <w:ind w:left="459"/>
        <w:rPr>
          <w:i/>
          <w:iCs/>
        </w:rPr>
      </w:pPr>
      <w:r w:rsidRPr="00A319F5">
        <w:rPr>
          <w:i/>
          <w:noProof/>
          <w:snapToGrid/>
        </w:rPr>
        <w:drawing>
          <wp:inline distT="0" distB="0" distL="0" distR="0" wp14:anchorId="6C0AF45F" wp14:editId="7B4DCB95">
            <wp:extent cx="2638425" cy="1638300"/>
            <wp:effectExtent l="0" t="0" r="9525" b="0"/>
            <wp:docPr id="6" name="Picture 6" descr="CH02_Q10_F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H02_Q10_F0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38425" cy="1638300"/>
                    </a:xfrm>
                    <a:prstGeom prst="rect">
                      <a:avLst/>
                    </a:prstGeom>
                    <a:noFill/>
                    <a:ln>
                      <a:noFill/>
                    </a:ln>
                  </pic:spPr>
                </pic:pic>
              </a:graphicData>
            </a:graphic>
          </wp:inline>
        </w:drawing>
      </w:r>
    </w:p>
    <w:p w:rsidR="00507BD1" w:rsidRDefault="00507BD1">
      <w:pPr>
        <w:pStyle w:val="MCQList1"/>
        <w:keepNext w:val="0"/>
        <w:keepLines w:val="0"/>
        <w:widowControl w:val="0"/>
      </w:pPr>
      <w:r>
        <w:t>11.</w:t>
      </w:r>
      <w:r>
        <w:tab/>
        <w:t>The demand curve of the previous model shifts to the right. If the new model is more expensive, the demand curve for the previous model shifts to the right still but with a smaller magnitude.</w:t>
      </w:r>
    </w:p>
    <w:p w:rsidR="00507BD1" w:rsidRDefault="00507BD1">
      <w:pPr>
        <w:pStyle w:val="MCQList1"/>
        <w:keepNext w:val="0"/>
        <w:keepLines w:val="0"/>
        <w:widowControl w:val="0"/>
      </w:pPr>
      <w:r>
        <w:t>12.</w:t>
      </w:r>
      <w:r>
        <w:tab/>
      </w:r>
      <w:proofErr w:type="gramStart"/>
      <w:r>
        <w:t>Without</w:t>
      </w:r>
      <w:proofErr w:type="gramEnd"/>
      <w:r>
        <w:t xml:space="preserve"> the wage ceiling, the equilibrium is given by</w:t>
      </w:r>
    </w:p>
    <w:p w:rsidR="00507BD1" w:rsidRDefault="00507BD1">
      <w:pPr>
        <w:pStyle w:val="equation"/>
        <w:keepNext w:val="0"/>
        <w:widowControl w:val="0"/>
        <w:spacing w:after="0"/>
        <w:rPr>
          <w:i w:val="0"/>
          <w:iCs/>
        </w:rPr>
      </w:pPr>
      <w:proofErr w:type="gramStart"/>
      <w:r>
        <w:rPr>
          <w:i w:val="0"/>
          <w:iCs/>
        </w:rPr>
        <w:t xml:space="preserve">10,000 </w:t>
      </w:r>
      <w:r>
        <w:rPr>
          <w:rFonts w:ascii="Symbol" w:hAnsi="Symbol"/>
          <w:i w:val="0"/>
          <w:iCs/>
        </w:rPr>
        <w:t></w:t>
      </w:r>
      <w:proofErr w:type="gramEnd"/>
      <w:r>
        <w:rPr>
          <w:i w:val="0"/>
          <w:iCs/>
        </w:rPr>
        <w:t xml:space="preserve"> 100</w:t>
      </w:r>
      <w:r>
        <w:t>W</w:t>
      </w:r>
      <w:r>
        <w:rPr>
          <w:i w:val="0"/>
          <w:iCs/>
        </w:rPr>
        <w:t xml:space="preserve"> </w:t>
      </w:r>
      <w:r>
        <w:rPr>
          <w:rFonts w:ascii="Symbol" w:hAnsi="Symbol"/>
          <w:i w:val="0"/>
          <w:iCs/>
        </w:rPr>
        <w:t></w:t>
      </w:r>
      <w:r>
        <w:rPr>
          <w:i w:val="0"/>
          <w:iCs/>
        </w:rPr>
        <w:t xml:space="preserve"> 2</w:t>
      </w:r>
      <w:r w:rsidR="00B871EE">
        <w:rPr>
          <w:i w:val="0"/>
          <w:iCs/>
        </w:rPr>
        <w:t>,</w:t>
      </w:r>
      <w:r>
        <w:rPr>
          <w:i w:val="0"/>
          <w:iCs/>
        </w:rPr>
        <w:t xml:space="preserve">000 </w:t>
      </w:r>
      <w:r>
        <w:rPr>
          <w:rFonts w:ascii="Symbol" w:hAnsi="Symbol"/>
          <w:i w:val="0"/>
          <w:iCs/>
        </w:rPr>
        <w:t></w:t>
      </w:r>
      <w:r>
        <w:rPr>
          <w:i w:val="0"/>
          <w:iCs/>
        </w:rPr>
        <w:t xml:space="preserve"> 1</w:t>
      </w:r>
      <w:r w:rsidR="00B871EE">
        <w:rPr>
          <w:i w:val="0"/>
          <w:iCs/>
        </w:rPr>
        <w:t>,</w:t>
      </w:r>
      <w:r>
        <w:rPr>
          <w:i w:val="0"/>
          <w:iCs/>
        </w:rPr>
        <w:t>900</w:t>
      </w:r>
      <w:r>
        <w:t>W</w:t>
      </w:r>
      <w:r>
        <w:rPr>
          <w:i w:val="0"/>
          <w:iCs/>
        </w:rPr>
        <w:t>,</w:t>
      </w:r>
    </w:p>
    <w:p w:rsidR="00507BD1" w:rsidRDefault="00507BD1">
      <w:pPr>
        <w:pStyle w:val="MCQList1"/>
        <w:keepNext w:val="0"/>
        <w:keepLines w:val="0"/>
        <w:widowControl w:val="0"/>
        <w:spacing w:before="120" w:after="0"/>
        <w:ind w:left="446" w:hanging="446"/>
      </w:pPr>
      <w:r>
        <w:tab/>
      </w:r>
      <w:proofErr w:type="gramStart"/>
      <w:r>
        <w:t>where</w:t>
      </w:r>
      <w:proofErr w:type="gramEnd"/>
      <w:r>
        <w:t xml:space="preserve"> </w:t>
      </w:r>
      <w:r>
        <w:rPr>
          <w:i/>
        </w:rPr>
        <w:t>W</w:t>
      </w:r>
      <w:r>
        <w:t xml:space="preserve"> </w:t>
      </w:r>
      <w:r>
        <w:rPr>
          <w:rFonts w:ascii="Symbol" w:hAnsi="Symbol"/>
        </w:rPr>
        <w:t></w:t>
      </w:r>
      <w:r>
        <w:t xml:space="preserve"> 4 and </w:t>
      </w:r>
      <w:r>
        <w:rPr>
          <w:i/>
        </w:rPr>
        <w:t>Q</w:t>
      </w:r>
      <w:r>
        <w:t xml:space="preserve"> </w:t>
      </w:r>
      <w:r>
        <w:rPr>
          <w:rFonts w:ascii="Symbol" w:hAnsi="Symbol"/>
        </w:rPr>
        <w:t></w:t>
      </w:r>
      <w:r>
        <w:t xml:space="preserve"> 9</w:t>
      </w:r>
      <w:r w:rsidR="00B871EE">
        <w:t>,</w:t>
      </w:r>
      <w:r>
        <w:t xml:space="preserve">600. With the wage ceiling of $3 per hour, the market wage rate will be </w:t>
      </w:r>
      <w:r>
        <w:br/>
      </w:r>
      <w:r>
        <w:rPr>
          <w:i/>
        </w:rPr>
        <w:t>W</w:t>
      </w:r>
      <w:r>
        <w:rPr>
          <w:iCs/>
        </w:rPr>
        <w:t xml:space="preserve"> </w:t>
      </w:r>
      <w:r>
        <w:rPr>
          <w:rFonts w:ascii="Symbol" w:hAnsi="Symbol"/>
          <w:iCs/>
        </w:rPr>
        <w:t></w:t>
      </w:r>
      <w:r>
        <w:rPr>
          <w:iCs/>
        </w:rPr>
        <w:t xml:space="preserve"> </w:t>
      </w:r>
      <w:r>
        <w:t>3, and the amount of labor employed will be 7</w:t>
      </w:r>
      <w:r w:rsidR="00B871EE">
        <w:t>,</w:t>
      </w:r>
      <w:r>
        <w:t>700.</w:t>
      </w:r>
    </w:p>
    <w:p w:rsidR="00B418E5" w:rsidRDefault="00B418E5">
      <w:pPr>
        <w:pStyle w:val="MCQList1"/>
        <w:keepNext w:val="0"/>
        <w:keepLines w:val="0"/>
        <w:widowControl w:val="0"/>
        <w:spacing w:before="120" w:after="0"/>
        <w:ind w:left="446" w:hanging="446"/>
      </w:pPr>
    </w:p>
    <w:p w:rsidR="00507BD1" w:rsidRDefault="00507BD1" w:rsidP="00B03ADE">
      <w:pPr>
        <w:pStyle w:val="MCQList1"/>
        <w:keepNext w:val="0"/>
        <w:keepLines w:val="0"/>
        <w:widowControl w:val="0"/>
        <w:spacing w:before="0" w:after="20"/>
        <w:ind w:left="446" w:hanging="446"/>
      </w:pPr>
      <w:r>
        <w:t>13.</w:t>
      </w:r>
      <w:r>
        <w:tab/>
      </w:r>
      <w:r>
        <w:rPr>
          <w:spacing w:val="-4"/>
        </w:rPr>
        <w:t>The demand for emeralds is elastic</w:t>
      </w:r>
      <w:r w:rsidR="00B03ADE">
        <w:rPr>
          <w:spacing w:val="-4"/>
        </w:rPr>
        <w:t xml:space="preserve"> because</w:t>
      </w:r>
      <w:r>
        <w:rPr>
          <w:spacing w:val="-4"/>
        </w:rPr>
        <w:t xml:space="preserve"> they </w:t>
      </w:r>
      <w:proofErr w:type="gramStart"/>
      <w:r>
        <w:rPr>
          <w:spacing w:val="-4"/>
        </w:rPr>
        <w:t>would be categorized</w:t>
      </w:r>
      <w:proofErr w:type="gramEnd"/>
      <w:r>
        <w:rPr>
          <w:spacing w:val="-4"/>
        </w:rPr>
        <w:t xml:space="preserve"> as luxury goods rather than necessities</w:t>
      </w:r>
      <w:r>
        <w:t xml:space="preserve">. Emeralds are also substitutable in most cases for other precious gems, which </w:t>
      </w:r>
      <w:proofErr w:type="gramStart"/>
      <w:r>
        <w:t>increases</w:t>
      </w:r>
      <w:proofErr w:type="gramEnd"/>
      <w:r>
        <w:t xml:space="preserve"> their elasticity. Supply is likely to be quite inelastic for two reasons. First, there are only a few places in the world </w:t>
      </w:r>
      <w:r>
        <w:rPr>
          <w:spacing w:val="-2"/>
        </w:rPr>
        <w:t xml:space="preserve">where emeralds </w:t>
      </w:r>
      <w:proofErr w:type="gramStart"/>
      <w:r>
        <w:rPr>
          <w:spacing w:val="-2"/>
        </w:rPr>
        <w:t>can be found</w:t>
      </w:r>
      <w:proofErr w:type="gramEnd"/>
      <w:r>
        <w:rPr>
          <w:spacing w:val="-2"/>
        </w:rPr>
        <w:t xml:space="preserve">. Second, of those found, only </w:t>
      </w:r>
      <w:proofErr w:type="gramStart"/>
      <w:r>
        <w:rPr>
          <w:spacing w:val="-2"/>
        </w:rPr>
        <w:t>a small percentage are</w:t>
      </w:r>
      <w:proofErr w:type="gramEnd"/>
      <w:r>
        <w:rPr>
          <w:spacing w:val="-2"/>
        </w:rPr>
        <w:t xml:space="preserve"> of sufficient quality</w:t>
      </w:r>
      <w:r>
        <w:t xml:space="preserve"> to be used in jewelry. Supply elasticity would be larger if extraction costs vary at different mines.</w:t>
      </w:r>
    </w:p>
    <w:p w:rsidR="00507BD1" w:rsidRDefault="00507BD1" w:rsidP="00B03ADE">
      <w:pPr>
        <w:pStyle w:val="MCQList1"/>
        <w:keepNext w:val="0"/>
        <w:keepLines w:val="0"/>
        <w:widowControl w:val="0"/>
        <w:spacing w:after="20"/>
        <w:ind w:left="446" w:hanging="446"/>
      </w:pPr>
      <w:r>
        <w:t>14.</w:t>
      </w:r>
      <w:r>
        <w:tab/>
      </w:r>
      <w:proofErr w:type="spellStart"/>
      <w:r>
        <w:t>Elasticities</w:t>
      </w:r>
      <w:proofErr w:type="spellEnd"/>
      <w:r>
        <w:t xml:space="preserve"> that </w:t>
      </w:r>
      <w:proofErr w:type="gramStart"/>
      <w:r>
        <w:t>are calculated</w:t>
      </w:r>
      <w:proofErr w:type="gramEnd"/>
      <w:r>
        <w:t xml:space="preserve"> from linear demand curves are a function of two things. The first is the slope of the curve, and the second is the ratio </w:t>
      </w:r>
      <w:r>
        <w:rPr>
          <w:i/>
        </w:rPr>
        <w:t>p</w:t>
      </w:r>
      <w:r>
        <w:rPr>
          <w:iCs/>
        </w:rPr>
        <w:t>/</w:t>
      </w:r>
      <w:r>
        <w:rPr>
          <w:i/>
        </w:rPr>
        <w:t>Q</w:t>
      </w:r>
      <w:r>
        <w:t xml:space="preserve">. While the slope of a linear demand curve remains </w:t>
      </w:r>
      <w:r>
        <w:rPr>
          <w:spacing w:val="-4"/>
        </w:rPr>
        <w:t>constant, the ratio of price to output varies along the curve due to the negative slope. The only exceptions</w:t>
      </w:r>
      <w:r>
        <w:t xml:space="preserve"> </w:t>
      </w:r>
      <w:r>
        <w:rPr>
          <w:spacing w:val="-2"/>
        </w:rPr>
        <w:t>are when the demand curve is flat, in which case price does not vary, and the demand curve is perfectly</w:t>
      </w:r>
      <w:r>
        <w:t xml:space="preserve"> elastic, and when the demand curve is vertical, in which case quantity does not vary and the demand curve is perfectly inelastic.</w:t>
      </w:r>
    </w:p>
    <w:p w:rsidR="00507BD1" w:rsidRDefault="00507BD1">
      <w:pPr>
        <w:pStyle w:val="MCQList1"/>
        <w:keepNext w:val="0"/>
        <w:keepLines w:val="0"/>
        <w:widowControl w:val="0"/>
        <w:spacing w:after="20"/>
        <w:ind w:left="446" w:hanging="446"/>
      </w:pPr>
      <w:r>
        <w:t>15.</w:t>
      </w:r>
      <w:r>
        <w:tab/>
      </w:r>
      <w:r>
        <w:rPr>
          <w:rFonts w:ascii="Symbol" w:hAnsi="Symbol"/>
          <w:i/>
          <w:iCs/>
        </w:rPr>
        <w:t></w:t>
      </w:r>
      <w:r>
        <w:rPr>
          <w:rFonts w:ascii="Symbol" w:hAnsi="Symbol"/>
        </w:rPr>
        <w:t></w:t>
      </w:r>
      <w:r>
        <w:rPr>
          <w:rFonts w:ascii="Symbol" w:hAnsi="Symbol"/>
        </w:rPr>
        <w:t></w:t>
      </w:r>
      <w:r>
        <w:t xml:space="preserve"> (</w:t>
      </w:r>
      <w:r>
        <w:rPr>
          <w:rFonts w:ascii="Symbol" w:hAnsi="Symbol"/>
        </w:rPr>
        <w:t></w:t>
      </w:r>
      <w:r>
        <w:t>5/0.25</w:t>
      </w:r>
      <w:proofErr w:type="gramStart"/>
      <w:r>
        <w:t>)(</w:t>
      </w:r>
      <w:proofErr w:type="gramEnd"/>
      <w:r>
        <w:t xml:space="preserve">1.5/25) </w:t>
      </w:r>
      <w:r>
        <w:rPr>
          <w:rFonts w:ascii="Symbol" w:hAnsi="Symbol"/>
        </w:rPr>
        <w:t></w:t>
      </w:r>
      <w:r>
        <w:t xml:space="preserve"> </w:t>
      </w:r>
      <w:r>
        <w:rPr>
          <w:rFonts w:ascii="Symbol" w:hAnsi="Symbol"/>
        </w:rPr>
        <w:t></w:t>
      </w:r>
      <w:r>
        <w:t>1.2</w:t>
      </w:r>
    </w:p>
    <w:p w:rsidR="00507BD1" w:rsidRDefault="00507BD1">
      <w:pPr>
        <w:pStyle w:val="MCQList1"/>
        <w:keepNext w:val="0"/>
        <w:keepLines w:val="0"/>
        <w:widowControl w:val="0"/>
        <w:spacing w:after="20"/>
        <w:ind w:left="446" w:hanging="446"/>
      </w:pPr>
      <w:r>
        <w:t>16.</w:t>
      </w:r>
      <w:r>
        <w:tab/>
      </w:r>
      <w:r>
        <w:rPr>
          <w:rFonts w:ascii="Symbol" w:hAnsi="Symbol"/>
          <w:i/>
          <w:iCs/>
        </w:rPr>
        <w:t></w:t>
      </w:r>
      <w:r>
        <w:rPr>
          <w:rFonts w:ascii="Symbol" w:hAnsi="Symbol"/>
        </w:rPr>
        <w:t></w:t>
      </w:r>
      <w:r>
        <w:rPr>
          <w:rFonts w:ascii="Symbol" w:hAnsi="Symbol"/>
        </w:rPr>
        <w:t></w:t>
      </w:r>
      <w:r>
        <w:t xml:space="preserve"> </w:t>
      </w:r>
      <w:r>
        <w:rPr>
          <w:rFonts w:ascii="Symbol" w:hAnsi="Symbol"/>
        </w:rPr>
        <w:t></w:t>
      </w:r>
      <w:proofErr w:type="gramStart"/>
      <w:r>
        <w:t>10(</w:t>
      </w:r>
      <w:proofErr w:type="gramEnd"/>
      <w:r>
        <w:t xml:space="preserve">10/100) </w:t>
      </w:r>
      <w:r>
        <w:rPr>
          <w:rFonts w:ascii="Symbol" w:hAnsi="Symbol"/>
        </w:rPr>
        <w:t></w:t>
      </w:r>
      <w:r>
        <w:t xml:space="preserve"> </w:t>
      </w:r>
      <w:r>
        <w:rPr>
          <w:rFonts w:ascii="Symbol" w:hAnsi="Symbol"/>
        </w:rPr>
        <w:t></w:t>
      </w:r>
      <w:r>
        <w:t>1</w:t>
      </w:r>
    </w:p>
    <w:p w:rsidR="00507BD1" w:rsidRDefault="00507BD1">
      <w:pPr>
        <w:pStyle w:val="MCQList1"/>
        <w:keepNext w:val="0"/>
        <w:keepLines w:val="0"/>
        <w:widowControl w:val="0"/>
        <w:spacing w:after="20"/>
        <w:ind w:left="446" w:hanging="446"/>
      </w:pPr>
      <w:r>
        <w:t>17.</w:t>
      </w:r>
      <w:r>
        <w:tab/>
      </w:r>
      <w:r>
        <w:rPr>
          <w:rFonts w:ascii="Symbol" w:hAnsi="Symbol"/>
          <w:i/>
          <w:iCs/>
        </w:rPr>
        <w:t></w:t>
      </w:r>
      <w:r>
        <w:t xml:space="preserve"> </w:t>
      </w:r>
      <w:r>
        <w:rPr>
          <w:rFonts w:ascii="Symbol" w:hAnsi="Symbol"/>
        </w:rPr>
        <w:t></w:t>
      </w:r>
      <w:r>
        <w:t xml:space="preserve"> (50/0.2</w:t>
      </w:r>
      <w:proofErr w:type="gramStart"/>
      <w:r>
        <w:t>)(</w:t>
      </w:r>
      <w:proofErr w:type="gramEnd"/>
      <w:r>
        <w:t xml:space="preserve">0.6/50) </w:t>
      </w:r>
      <w:r>
        <w:rPr>
          <w:rFonts w:ascii="Symbol" w:hAnsi="Symbol"/>
        </w:rPr>
        <w:t></w:t>
      </w:r>
      <w:r>
        <w:t xml:space="preserve"> 3</w:t>
      </w:r>
    </w:p>
    <w:p w:rsidR="00507BD1" w:rsidRDefault="00507BD1">
      <w:pPr>
        <w:pStyle w:val="MCQList1sub"/>
        <w:keepNext w:val="0"/>
        <w:keepLines w:val="0"/>
        <w:widowControl w:val="0"/>
      </w:pPr>
      <w:r>
        <w:t>18.</w:t>
      </w:r>
      <w:r>
        <w:tab/>
        <w:t>a.</w:t>
      </w:r>
      <w:r>
        <w:tab/>
      </w:r>
      <w:r>
        <w:rPr>
          <w:rFonts w:ascii="Symbol" w:hAnsi="Symbol"/>
          <w:i/>
          <w:iCs/>
        </w:rPr>
        <w:t></w:t>
      </w:r>
      <w:r>
        <w:rPr>
          <w:rFonts w:ascii="Symbol" w:hAnsi="Symbol"/>
        </w:rPr>
        <w:t></w:t>
      </w:r>
      <w:r>
        <w:rPr>
          <w:rFonts w:ascii="Symbol" w:hAnsi="Symbol"/>
        </w:rPr>
        <w:t></w:t>
      </w:r>
      <w:r>
        <w:t xml:space="preserve"> </w:t>
      </w:r>
      <w:r>
        <w:rPr>
          <w:rFonts w:ascii="Symbol" w:hAnsi="Symbol"/>
        </w:rPr>
        <w:t></w:t>
      </w:r>
      <w:r>
        <w:t>400/(1</w:t>
      </w:r>
      <w:r w:rsidR="00B871EE">
        <w:t>,</w:t>
      </w:r>
      <w:r>
        <w:t xml:space="preserve">000 </w:t>
      </w:r>
      <w:r>
        <w:rPr>
          <w:rFonts w:ascii="Symbol" w:hAnsi="Symbol"/>
        </w:rPr>
        <w:t></w:t>
      </w:r>
      <w:r>
        <w:t xml:space="preserve"> 500 </w:t>
      </w:r>
      <w:r>
        <w:rPr>
          <w:rFonts w:ascii="Symbol" w:hAnsi="Symbol"/>
        </w:rPr>
        <w:t></w:t>
      </w:r>
      <w:r>
        <w:t xml:space="preserve"> 300 </w:t>
      </w:r>
      <w:r>
        <w:rPr>
          <w:rFonts w:ascii="Symbol" w:hAnsi="Symbol"/>
        </w:rPr>
        <w:t></w:t>
      </w:r>
      <w:r>
        <w:t xml:space="preserve"> 2</w:t>
      </w:r>
      <w:r w:rsidR="00B871EE">
        <w:t>,</w:t>
      </w:r>
      <w:r>
        <w:t xml:space="preserve">000 </w:t>
      </w:r>
      <w:r>
        <w:rPr>
          <w:rFonts w:ascii="Symbol" w:hAnsi="Symbol"/>
        </w:rPr>
        <w:t></w:t>
      </w:r>
      <w:r>
        <w:t xml:space="preserve"> 400) </w:t>
      </w:r>
      <w:r>
        <w:rPr>
          <w:rFonts w:ascii="Symbol" w:hAnsi="Symbol"/>
        </w:rPr>
        <w:t></w:t>
      </w:r>
      <w:r>
        <w:t xml:space="preserve"> </w:t>
      </w:r>
      <w:r>
        <w:rPr>
          <w:rFonts w:ascii="Symbol" w:hAnsi="Symbol"/>
        </w:rPr>
        <w:t></w:t>
      </w:r>
      <w:r>
        <w:t>400/2</w:t>
      </w:r>
      <w:r w:rsidR="00B871EE">
        <w:t>,</w:t>
      </w:r>
      <w:r>
        <w:t xml:space="preserve">800 </w:t>
      </w:r>
      <w:r>
        <w:rPr>
          <w:rFonts w:ascii="Symbol" w:hAnsi="Symbol"/>
        </w:rPr>
        <w:t></w:t>
      </w:r>
      <w:r>
        <w:t xml:space="preserve"> </w:t>
      </w:r>
      <w:r>
        <w:rPr>
          <w:rFonts w:ascii="Symbol" w:hAnsi="Symbol"/>
        </w:rPr>
        <w:t></w:t>
      </w:r>
      <w:r>
        <w:t>0.143</w:t>
      </w:r>
    </w:p>
    <w:p w:rsidR="00507BD1" w:rsidRDefault="00507BD1">
      <w:pPr>
        <w:pStyle w:val="MCQList2"/>
        <w:keepNext w:val="0"/>
        <w:keepLines w:val="0"/>
        <w:widowControl w:val="0"/>
      </w:pPr>
      <w:proofErr w:type="gramStart"/>
      <w:r>
        <w:t>b</w:t>
      </w:r>
      <w:proofErr w:type="gramEnd"/>
      <w:r>
        <w:t>.</w:t>
      </w:r>
      <w:r>
        <w:tab/>
      </w:r>
      <w:r>
        <w:rPr>
          <w:rFonts w:ascii="Symbol" w:hAnsi="Symbol"/>
          <w:i/>
          <w:iCs/>
        </w:rPr>
        <w:t></w:t>
      </w:r>
      <w:r>
        <w:rPr>
          <w:i/>
          <w:iCs/>
          <w:vertAlign w:val="subscript"/>
        </w:rPr>
        <w:t>.X</w:t>
      </w:r>
      <w:r>
        <w:rPr>
          <w:rFonts w:ascii="Symbol" w:hAnsi="Symbol"/>
        </w:rPr>
        <w:t></w:t>
      </w:r>
      <w:r>
        <w:rPr>
          <w:rFonts w:ascii="Symbol" w:hAnsi="Symbol"/>
        </w:rPr>
        <w:t></w:t>
      </w:r>
      <w:r>
        <w:t xml:space="preserve"> 500/2</w:t>
      </w:r>
      <w:r w:rsidR="00B871EE">
        <w:t>,</w:t>
      </w:r>
      <w:r>
        <w:t xml:space="preserve">800 </w:t>
      </w:r>
      <w:r>
        <w:rPr>
          <w:rFonts w:ascii="Symbol" w:hAnsi="Symbol"/>
        </w:rPr>
        <w:t></w:t>
      </w:r>
      <w:r>
        <w:t xml:space="preserve"> 0.179</w:t>
      </w:r>
    </w:p>
    <w:p w:rsidR="00507BD1" w:rsidRDefault="00507BD1">
      <w:pPr>
        <w:pStyle w:val="MCQList2"/>
        <w:keepNext w:val="0"/>
        <w:keepLines w:val="0"/>
        <w:widowControl w:val="0"/>
      </w:pPr>
      <w:r>
        <w:t>c.</w:t>
      </w:r>
      <w:r>
        <w:tab/>
      </w:r>
      <w:r>
        <w:rPr>
          <w:rFonts w:ascii="Symbol" w:hAnsi="Symbol"/>
          <w:i/>
          <w:iCs/>
        </w:rPr>
        <w:t></w:t>
      </w:r>
      <w:r>
        <w:rPr>
          <w:i/>
          <w:iCs/>
          <w:vertAlign w:val="subscript"/>
        </w:rPr>
        <w:t>.Z</w:t>
      </w:r>
      <w:r>
        <w:rPr>
          <w:rFonts w:ascii="Symbol" w:hAnsi="Symbol"/>
        </w:rPr>
        <w:t></w:t>
      </w:r>
      <w:r>
        <w:rPr>
          <w:rFonts w:ascii="Symbol" w:hAnsi="Symbol"/>
        </w:rPr>
        <w:t></w:t>
      </w:r>
      <w:r>
        <w:t xml:space="preserve"> </w:t>
      </w:r>
      <w:r>
        <w:rPr>
          <w:rFonts w:ascii="Symbol" w:hAnsi="Symbol"/>
        </w:rPr>
        <w:t></w:t>
      </w:r>
      <w:r>
        <w:t>300/2</w:t>
      </w:r>
      <w:r w:rsidR="00B871EE">
        <w:t>,</w:t>
      </w:r>
      <w:r>
        <w:t xml:space="preserve">800 </w:t>
      </w:r>
      <w:r>
        <w:rPr>
          <w:rFonts w:ascii="Symbol" w:hAnsi="Symbol"/>
        </w:rPr>
        <w:t></w:t>
      </w:r>
      <w:r>
        <w:t xml:space="preserve"> </w:t>
      </w:r>
      <w:r>
        <w:rPr>
          <w:rFonts w:ascii="Symbol" w:hAnsi="Symbol"/>
        </w:rPr>
        <w:t></w:t>
      </w:r>
      <w:r>
        <w:t>0.107</w:t>
      </w:r>
    </w:p>
    <w:p w:rsidR="00507BD1" w:rsidRDefault="00507BD1">
      <w:pPr>
        <w:pStyle w:val="MCQList2"/>
        <w:keepNext w:val="0"/>
        <w:keepLines w:val="0"/>
        <w:widowControl w:val="0"/>
      </w:pPr>
      <w:r>
        <w:t>d.</w:t>
      </w:r>
      <w:r>
        <w:tab/>
      </w:r>
      <w:r>
        <w:rPr>
          <w:rFonts w:ascii="Symbol" w:hAnsi="Symbol"/>
          <w:i/>
          <w:iCs/>
        </w:rPr>
        <w:t></w:t>
      </w:r>
      <w:r>
        <w:t xml:space="preserve"> </w:t>
      </w:r>
      <w:r>
        <w:rPr>
          <w:rFonts w:ascii="Symbol" w:hAnsi="Symbol"/>
        </w:rPr>
        <w:t></w:t>
      </w:r>
      <w:r>
        <w:t xml:space="preserve"> 2</w:t>
      </w:r>
      <w:r w:rsidR="00B871EE">
        <w:t>,</w:t>
      </w:r>
      <w:r>
        <w:t>000/2</w:t>
      </w:r>
      <w:r w:rsidR="00B871EE">
        <w:t>,</w:t>
      </w:r>
      <w:r>
        <w:t xml:space="preserve">800 </w:t>
      </w:r>
      <w:r>
        <w:rPr>
          <w:rFonts w:ascii="Symbol" w:hAnsi="Symbol"/>
        </w:rPr>
        <w:t></w:t>
      </w:r>
      <w:r>
        <w:t xml:space="preserve"> 0.714</w:t>
      </w:r>
    </w:p>
    <w:p w:rsidR="00507BD1" w:rsidRDefault="00507BD1">
      <w:pPr>
        <w:pStyle w:val="MCQList1"/>
        <w:keepNext w:val="0"/>
        <w:keepLines w:val="0"/>
        <w:widowControl w:val="0"/>
        <w:spacing w:before="160" w:after="20"/>
      </w:pPr>
      <w:r>
        <w:t>19.</w:t>
      </w:r>
      <w:r>
        <w:tab/>
        <w:t>Because quantity does not depend on price, demand is perfectly inelastic, and the elasticity is zero. Consumers would bear the full burden of any specific tax.</w:t>
      </w:r>
    </w:p>
    <w:p w:rsidR="00507BD1" w:rsidRDefault="00507BD1" w:rsidP="00B03ADE">
      <w:pPr>
        <w:pStyle w:val="MCQList1"/>
        <w:keepNext w:val="0"/>
        <w:keepLines w:val="0"/>
        <w:widowControl w:val="0"/>
        <w:spacing w:before="160" w:after="20"/>
        <w:ind w:left="446" w:hanging="446"/>
      </w:pPr>
      <w:r>
        <w:t>20.</w:t>
      </w:r>
      <w:r>
        <w:tab/>
        <w:t xml:space="preserve">In </w:t>
      </w:r>
      <w:r w:rsidR="00B871EE">
        <w:t xml:space="preserve">the </w:t>
      </w:r>
      <w:r w:rsidR="00B03ADE">
        <w:t>following figure</w:t>
      </w:r>
      <w:r>
        <w:t xml:space="preserve">, the initial equilibrium is at </w:t>
      </w:r>
      <w:r>
        <w:rPr>
          <w:i/>
          <w:iCs/>
        </w:rPr>
        <w:t>e</w:t>
      </w:r>
      <w:r>
        <w:rPr>
          <w:vertAlign w:val="subscript"/>
        </w:rPr>
        <w:t>1</w:t>
      </w:r>
      <w:r>
        <w:t>. A tax of $1/l</w:t>
      </w:r>
      <w:r w:rsidRPr="00B871EE">
        <w:rPr>
          <w:iCs/>
        </w:rPr>
        <w:t>b</w:t>
      </w:r>
      <w:r w:rsidR="00B871EE">
        <w:rPr>
          <w:iCs/>
        </w:rPr>
        <w:t>.</w:t>
      </w:r>
      <w:r>
        <w:t xml:space="preserve"> </w:t>
      </w:r>
      <w:proofErr w:type="gramStart"/>
      <w:r>
        <w:t>can be shown</w:t>
      </w:r>
      <w:proofErr w:type="gramEnd"/>
      <w:r>
        <w:t xml:space="preserve"> by shifting the supply curve </w:t>
      </w:r>
      <w:r>
        <w:rPr>
          <w:spacing w:val="-2"/>
        </w:rPr>
        <w:t>up by $1 (</w:t>
      </w:r>
      <w:r>
        <w:rPr>
          <w:i/>
          <w:iCs/>
          <w:spacing w:val="-2"/>
        </w:rPr>
        <w:t>S</w:t>
      </w:r>
      <w:r>
        <w:rPr>
          <w:spacing w:val="-2"/>
          <w:vertAlign w:val="superscript"/>
        </w:rPr>
        <w:t>2</w:t>
      </w:r>
      <w:r>
        <w:rPr>
          <w:spacing w:val="-2"/>
        </w:rPr>
        <w:t>) or by shifting the demand curve down by $1(</w:t>
      </w:r>
      <w:r>
        <w:rPr>
          <w:i/>
          <w:iCs/>
          <w:spacing w:val="-2"/>
        </w:rPr>
        <w:t>D</w:t>
      </w:r>
      <w:r>
        <w:rPr>
          <w:spacing w:val="-2"/>
          <w:vertAlign w:val="superscript"/>
        </w:rPr>
        <w:t>2</w:t>
      </w:r>
      <w:r>
        <w:rPr>
          <w:spacing w:val="-2"/>
        </w:rPr>
        <w:t>). In either case, price paid by consumers</w:t>
      </w:r>
      <w:r>
        <w:t xml:space="preserve"> is the same (</w:t>
      </w:r>
      <w:r>
        <w:rPr>
          <w:i/>
        </w:rPr>
        <w:t>p</w:t>
      </w:r>
      <w:r>
        <w:rPr>
          <w:vertAlign w:val="subscript"/>
        </w:rPr>
        <w:t>2</w:t>
      </w:r>
      <w:r>
        <w:t>). The upper shaded area is the incidence on consumers</w:t>
      </w:r>
      <w:r w:rsidR="00B871EE">
        <w:t xml:space="preserve">; </w:t>
      </w:r>
      <w:r>
        <w:t xml:space="preserve">the lower shaded area is the incidence on suppliers. Using Equation </w:t>
      </w:r>
      <w:r w:rsidR="00B871EE">
        <w:t>2</w:t>
      </w:r>
      <w:r>
        <w:t>.</w:t>
      </w:r>
      <w:r w:rsidR="004536DB">
        <w:t>2</w:t>
      </w:r>
      <w:r>
        <w:t xml:space="preserve">7, if the supply elasticity is equal to the demand elasticity, the incidence would fall equally on buyers and sellers. </w:t>
      </w:r>
    </w:p>
    <w:p w:rsidR="00507BD1" w:rsidRDefault="0005623C">
      <w:pPr>
        <w:pStyle w:val="awTBfig"/>
        <w:keepNext w:val="0"/>
        <w:keepLines w:val="0"/>
        <w:widowControl w:val="0"/>
        <w:spacing w:before="160" w:after="0"/>
        <w:ind w:left="461"/>
        <w:rPr>
          <w:i/>
          <w:iCs/>
        </w:rPr>
      </w:pPr>
      <w:r w:rsidRPr="00A319F5">
        <w:rPr>
          <w:i/>
          <w:noProof/>
          <w:snapToGrid/>
        </w:rPr>
        <w:drawing>
          <wp:inline distT="0" distB="0" distL="0" distR="0" wp14:anchorId="728802B2" wp14:editId="66DC5255">
            <wp:extent cx="2714625" cy="2114550"/>
            <wp:effectExtent l="0" t="0" r="9525" b="0"/>
            <wp:docPr id="7" name="Picture 7" descr="03x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3x0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14625" cy="2114550"/>
                    </a:xfrm>
                    <a:prstGeom prst="rect">
                      <a:avLst/>
                    </a:prstGeom>
                    <a:noFill/>
                    <a:ln>
                      <a:noFill/>
                    </a:ln>
                  </pic:spPr>
                </pic:pic>
              </a:graphicData>
            </a:graphic>
          </wp:inline>
        </w:drawing>
      </w:r>
    </w:p>
    <w:p w:rsidR="00507BD1" w:rsidRDefault="00507BD1" w:rsidP="00B03ADE">
      <w:pPr>
        <w:pStyle w:val="MCQList1"/>
        <w:widowControl w:val="0"/>
        <w:ind w:left="446" w:hanging="446"/>
      </w:pPr>
      <w:r>
        <w:t>21.</w:t>
      </w:r>
      <w:r>
        <w:tab/>
        <w:t xml:space="preserve">The incidence on consumers is </w:t>
      </w:r>
      <w:r>
        <w:rPr>
          <w:rFonts w:ascii="Symbol" w:hAnsi="Symbol"/>
          <w:i/>
          <w:iCs/>
        </w:rPr>
        <w:t></w:t>
      </w:r>
      <w:r>
        <w:rPr>
          <w:i/>
          <w:iCs/>
        </w:rPr>
        <w:t xml:space="preserve"> </w:t>
      </w:r>
      <w:r>
        <w:rPr>
          <w:rFonts w:ascii="Symbol" w:hAnsi="Symbol"/>
        </w:rPr>
        <w:t></w:t>
      </w:r>
      <w:r>
        <w:t xml:space="preserve"> 0.02/0.05 </w:t>
      </w:r>
      <w:r>
        <w:rPr>
          <w:rFonts w:ascii="Symbol" w:hAnsi="Symbol"/>
        </w:rPr>
        <w:t></w:t>
      </w:r>
      <w:r>
        <w:t xml:space="preserve"> 0.4. </w:t>
      </w:r>
      <w:proofErr w:type="gramStart"/>
      <w:r>
        <w:t>Thus</w:t>
      </w:r>
      <w:proofErr w:type="gramEnd"/>
      <w:r>
        <w:t xml:space="preserve"> the incidence on firms is 0.6. If the supply elasticity is 0.6, using formula (</w:t>
      </w:r>
      <w:r w:rsidR="00B871EE">
        <w:t>2</w:t>
      </w:r>
      <w:r>
        <w:t>.</w:t>
      </w:r>
      <w:r w:rsidR="004536DB">
        <w:t>2</w:t>
      </w:r>
      <w:r>
        <w:t xml:space="preserve">6), the demand elasticity must be </w:t>
      </w:r>
      <w:r>
        <w:rPr>
          <w:rFonts w:ascii="Symbol" w:hAnsi="Symbol"/>
          <w:spacing w:val="20"/>
        </w:rPr>
        <w:t></w:t>
      </w:r>
      <w:r>
        <w:t>0.9.</w:t>
      </w:r>
    </w:p>
    <w:p w:rsidR="00507BD1" w:rsidRDefault="00507BD1">
      <w:pPr>
        <w:pStyle w:val="MCQList1"/>
        <w:keepNext w:val="0"/>
        <w:keepLines w:val="0"/>
        <w:widowControl w:val="0"/>
      </w:pPr>
      <w:proofErr w:type="gramStart"/>
      <w:r>
        <w:t>22.</w:t>
      </w:r>
      <w:r>
        <w:tab/>
      </w:r>
      <w:r>
        <w:rPr>
          <w:rFonts w:ascii="Symbol" w:hAnsi="Symbol"/>
          <w:i/>
          <w:iCs/>
        </w:rPr>
        <w:t></w:t>
      </w:r>
      <w:r>
        <w:rPr>
          <w:rFonts w:ascii="Symbol" w:hAnsi="Symbol"/>
        </w:rPr>
        <w:t></w:t>
      </w:r>
      <w:r>
        <w:rPr>
          <w:rFonts w:ascii="Symbol" w:hAnsi="Symbol"/>
        </w:rPr>
        <w:t></w:t>
      </w:r>
      <w:r>
        <w:t xml:space="preserve"> </w:t>
      </w:r>
      <w:r>
        <w:rPr>
          <w:rFonts w:ascii="Symbol" w:hAnsi="Symbol"/>
          <w:caps/>
        </w:rPr>
        <w:t></w:t>
      </w:r>
      <w:r>
        <w:t xml:space="preserve">32/28 </w:t>
      </w:r>
      <w:r>
        <w:rPr>
          <w:rFonts w:ascii="Symbol" w:hAnsi="Symbol"/>
        </w:rPr>
        <w:t></w:t>
      </w:r>
      <w:r>
        <w:t xml:space="preserve"> </w:t>
      </w:r>
      <w:r>
        <w:rPr>
          <w:rFonts w:ascii="Symbol" w:hAnsi="Symbol"/>
        </w:rPr>
        <w:t></w:t>
      </w:r>
      <w:r>
        <w:t>1.143.</w:t>
      </w:r>
      <w:proofErr w:type="gramEnd"/>
    </w:p>
    <w:p w:rsidR="00EB691C" w:rsidRDefault="00EB691C">
      <w:pPr>
        <w:pStyle w:val="MCQList1"/>
        <w:keepNext w:val="0"/>
        <w:keepLines w:val="0"/>
        <w:widowControl w:val="0"/>
        <w:spacing w:before="0"/>
        <w:ind w:left="446" w:hanging="446"/>
      </w:pPr>
    </w:p>
    <w:p w:rsidR="00507BD1" w:rsidRDefault="00507BD1">
      <w:pPr>
        <w:pStyle w:val="MCQList1"/>
        <w:keepNext w:val="0"/>
        <w:keepLines w:val="0"/>
        <w:widowControl w:val="0"/>
        <w:spacing w:before="0"/>
        <w:ind w:left="446" w:hanging="446"/>
      </w:pPr>
      <w:r>
        <w:t>23.</w:t>
      </w:r>
      <w:r>
        <w:tab/>
      </w:r>
      <w:proofErr w:type="spellStart"/>
      <w:r>
        <w:rPr>
          <w:i/>
          <w:iCs/>
        </w:rPr>
        <w:t>dS</w:t>
      </w:r>
      <w:proofErr w:type="spellEnd"/>
      <w:r>
        <w:t>/</w:t>
      </w:r>
      <w:proofErr w:type="spellStart"/>
      <w:r>
        <w:rPr>
          <w:i/>
          <w:iCs/>
        </w:rPr>
        <w:t>dp</w:t>
      </w:r>
      <w:proofErr w:type="spellEnd"/>
      <w:r>
        <w:t xml:space="preserve"> </w:t>
      </w:r>
      <w:r>
        <w:rPr>
          <w:rFonts w:ascii="Symbol" w:hAnsi="Symbol"/>
        </w:rPr>
        <w:t></w:t>
      </w:r>
      <w:r>
        <w:t xml:space="preserve"> </w:t>
      </w:r>
      <w:r>
        <w:rPr>
          <w:i/>
        </w:rPr>
        <w:t>p</w:t>
      </w:r>
      <w:proofErr w:type="gramStart"/>
      <w:r>
        <w:t>.</w:t>
      </w:r>
      <w:proofErr w:type="gramEnd"/>
      <w:r>
        <w:t> </w:t>
      </w:r>
      <w:proofErr w:type="spellStart"/>
      <w:r>
        <w:rPr>
          <w:i/>
          <w:iCs/>
        </w:rPr>
        <w:t>dD</w:t>
      </w:r>
      <w:proofErr w:type="spellEnd"/>
      <w:r>
        <w:t>/</w:t>
      </w:r>
      <w:proofErr w:type="spellStart"/>
      <w:r>
        <w:rPr>
          <w:i/>
          <w:iCs/>
        </w:rPr>
        <w:t>dp</w:t>
      </w:r>
      <w:proofErr w:type="spellEnd"/>
      <w:r>
        <w:t xml:space="preserve"> </w:t>
      </w:r>
      <w:r>
        <w:rPr>
          <w:rFonts w:ascii="Symbol" w:hAnsi="Symbol"/>
        </w:rPr>
        <w:t></w:t>
      </w:r>
      <w:r>
        <w:t xml:space="preserve"> </w:t>
      </w:r>
      <w:r>
        <w:rPr>
          <w:rFonts w:ascii="Symbol" w:hAnsi="Symbol"/>
        </w:rPr>
        <w:t></w:t>
      </w:r>
      <w:r>
        <w:t>4</w:t>
      </w:r>
      <w:r>
        <w:rPr>
          <w:i/>
        </w:rPr>
        <w:t>p</w:t>
      </w:r>
      <w:r>
        <w:t>.</w:t>
      </w:r>
      <w:r>
        <w:t> </w:t>
      </w:r>
      <w:r>
        <w:t xml:space="preserve">Thus </w:t>
      </w:r>
      <w:proofErr w:type="spellStart"/>
      <w:r>
        <w:rPr>
          <w:i/>
          <w:iCs/>
        </w:rPr>
        <w:t>dp</w:t>
      </w:r>
      <w:proofErr w:type="spellEnd"/>
      <w:r>
        <w:t>/</w:t>
      </w:r>
      <w:r>
        <w:rPr>
          <w:i/>
          <w:iCs/>
        </w:rPr>
        <w:t>d</w:t>
      </w:r>
      <w:r>
        <w:rPr>
          <w:rFonts w:ascii="Symbol" w:hAnsi="Symbol"/>
          <w:i/>
          <w:iCs/>
        </w:rPr>
        <w:t></w:t>
      </w:r>
      <w:r>
        <w:t xml:space="preserve"> </w:t>
      </w:r>
      <w:r>
        <w:rPr>
          <w:rFonts w:ascii="Symbol" w:hAnsi="Symbol"/>
        </w:rPr>
        <w:t></w:t>
      </w:r>
      <w:r>
        <w:t xml:space="preserve"> </w:t>
      </w:r>
      <w:r>
        <w:rPr>
          <w:i/>
        </w:rPr>
        <w:t>p</w:t>
      </w:r>
      <w:proofErr w:type="gramStart"/>
      <w:r>
        <w:rPr>
          <w:iCs/>
        </w:rPr>
        <w:t>/</w:t>
      </w:r>
      <w:r>
        <w:t>[</w:t>
      </w:r>
      <w:proofErr w:type="gramEnd"/>
      <w:r>
        <w:rPr>
          <w:i/>
        </w:rPr>
        <w:t xml:space="preserve">p </w:t>
      </w:r>
      <w:r>
        <w:rPr>
          <w:rFonts w:ascii="Symbol" w:hAnsi="Symbol"/>
        </w:rPr>
        <w:t></w:t>
      </w:r>
      <w:r>
        <w:t xml:space="preserve"> </w:t>
      </w:r>
      <w:r>
        <w:rPr>
          <w:spacing w:val="-10"/>
        </w:rPr>
        <w:t>(</w:t>
      </w:r>
      <w:r>
        <w:rPr>
          <w:rFonts w:ascii="Symbol" w:hAnsi="Symbol"/>
          <w:spacing w:val="20"/>
        </w:rPr>
        <w:t></w:t>
      </w:r>
      <w:r>
        <w:t>4</w:t>
      </w:r>
      <w:r>
        <w:rPr>
          <w:i/>
        </w:rPr>
        <w:t>p</w:t>
      </w:r>
      <w:r>
        <w:t xml:space="preserve">)] </w:t>
      </w:r>
      <w:r>
        <w:rPr>
          <w:rFonts w:ascii="Symbol" w:hAnsi="Symbol"/>
        </w:rPr>
        <w:t></w:t>
      </w:r>
      <w:r>
        <w:t xml:space="preserve"> 1/5.</w:t>
      </w:r>
    </w:p>
    <w:p w:rsidR="00507BD1" w:rsidRDefault="00507BD1">
      <w:pPr>
        <w:pStyle w:val="MCQList1"/>
        <w:keepNext w:val="0"/>
        <w:keepLines w:val="0"/>
        <w:widowControl w:val="0"/>
      </w:pPr>
      <w:r>
        <w:t>24.</w:t>
      </w:r>
      <w:r>
        <w:tab/>
      </w:r>
      <w:r>
        <w:rPr>
          <w:spacing w:val="-2"/>
        </w:rPr>
        <w:t xml:space="preserve">The tax incidence is calculated as </w:t>
      </w:r>
      <w:r>
        <w:rPr>
          <w:rFonts w:ascii="Symbol" w:hAnsi="Symbol"/>
          <w:i/>
          <w:iCs/>
          <w:spacing w:val="-2"/>
        </w:rPr>
        <w:t></w:t>
      </w:r>
      <w:proofErr w:type="gramStart"/>
      <w:r>
        <w:rPr>
          <w:spacing w:val="-2"/>
        </w:rPr>
        <w:t>/(</w:t>
      </w:r>
      <w:proofErr w:type="gramEnd"/>
      <w:r>
        <w:rPr>
          <w:rFonts w:ascii="Symbol" w:hAnsi="Symbol"/>
          <w:i/>
          <w:iCs/>
          <w:spacing w:val="-2"/>
        </w:rPr>
        <w:t></w:t>
      </w:r>
      <w:r>
        <w:rPr>
          <w:spacing w:val="-2"/>
        </w:rPr>
        <w:t xml:space="preserve"> </w:t>
      </w:r>
      <w:r>
        <w:rPr>
          <w:rFonts w:ascii="Symbol" w:hAnsi="Symbol"/>
          <w:spacing w:val="-2"/>
        </w:rPr>
        <w:t></w:t>
      </w:r>
      <w:r>
        <w:rPr>
          <w:spacing w:val="-2"/>
        </w:rPr>
        <w:t xml:space="preserve"> </w:t>
      </w:r>
      <w:r>
        <w:rPr>
          <w:rFonts w:ascii="Symbol" w:hAnsi="Symbol"/>
          <w:i/>
          <w:iCs/>
          <w:spacing w:val="-2"/>
        </w:rPr>
        <w:t></w:t>
      </w:r>
      <w:r>
        <w:rPr>
          <w:spacing w:val="-2"/>
        </w:rPr>
        <w:t xml:space="preserve">). For perfectly elastic demand, </w:t>
      </w:r>
      <w:r>
        <w:rPr>
          <w:rFonts w:ascii="Symbol" w:hAnsi="Symbol"/>
          <w:i/>
          <w:iCs/>
          <w:spacing w:val="-2"/>
        </w:rPr>
        <w:t></w:t>
      </w:r>
      <w:r>
        <w:rPr>
          <w:spacing w:val="-2"/>
        </w:rPr>
        <w:t xml:space="preserve"> is negative infinity. </w:t>
      </w:r>
      <w:proofErr w:type="gramStart"/>
      <w:r>
        <w:rPr>
          <w:spacing w:val="-2"/>
        </w:rPr>
        <w:t>Hence</w:t>
      </w:r>
      <w:proofErr w:type="gramEnd"/>
      <w:r>
        <w:t xml:space="preserve"> the </w:t>
      </w:r>
      <w:r w:rsidR="00B418E5">
        <w:t xml:space="preserve">consumer </w:t>
      </w:r>
      <w:r>
        <w:t>tax incidence is zero.</w:t>
      </w:r>
    </w:p>
    <w:p w:rsidR="00507BD1" w:rsidRDefault="00507BD1">
      <w:pPr>
        <w:pStyle w:val="MCQList1"/>
        <w:keepNext w:val="0"/>
        <w:keepLines w:val="0"/>
        <w:widowControl w:val="0"/>
      </w:pPr>
      <w:proofErr w:type="gramStart"/>
      <w:r>
        <w:t>25.</w:t>
      </w:r>
      <w:r>
        <w:tab/>
      </w:r>
      <w:proofErr w:type="spellStart"/>
      <w:r>
        <w:rPr>
          <w:i/>
          <w:iCs/>
        </w:rPr>
        <w:t>dQ</w:t>
      </w:r>
      <w:proofErr w:type="spellEnd"/>
      <w:r>
        <w:t>/</w:t>
      </w:r>
      <w:proofErr w:type="spellStart"/>
      <w:r>
        <w:rPr>
          <w:i/>
          <w:iCs/>
        </w:rPr>
        <w:t>dp</w:t>
      </w:r>
      <w:proofErr w:type="spellEnd"/>
      <w:r>
        <w:t xml:space="preserve"> </w:t>
      </w:r>
      <w:r>
        <w:rPr>
          <w:rFonts w:ascii="Symbol" w:hAnsi="Symbol"/>
        </w:rPr>
        <w:t></w:t>
      </w:r>
      <w:r>
        <w:t xml:space="preserve"> </w:t>
      </w:r>
      <w:proofErr w:type="spellStart"/>
      <w:r>
        <w:rPr>
          <w:i/>
          <w:iCs/>
        </w:rPr>
        <w:t>A</w:t>
      </w:r>
      <w:r>
        <w:rPr>
          <w:rFonts w:ascii="Symbol" w:hAnsi="Symbol"/>
          <w:i/>
          <w:iCs/>
          <w:spacing w:val="20"/>
        </w:rPr>
        <w:t></w:t>
      </w:r>
      <w:r>
        <w:rPr>
          <w:i/>
          <w:iCs/>
        </w:rPr>
        <w:t>p</w:t>
      </w:r>
      <w:proofErr w:type="spellEnd"/>
      <w:r>
        <w:rPr>
          <w:rFonts w:ascii="Symbol" w:hAnsi="Symbol"/>
          <w:i/>
          <w:iCs/>
          <w:vertAlign w:val="superscript"/>
        </w:rPr>
        <w:t></w:t>
      </w:r>
      <w:r>
        <w:rPr>
          <w:vertAlign w:val="superscript"/>
        </w:rPr>
        <w:t xml:space="preserve"> </w:t>
      </w:r>
      <w:r>
        <w:rPr>
          <w:rFonts w:ascii="Symbol" w:hAnsi="Symbol"/>
          <w:vertAlign w:val="superscript"/>
        </w:rPr>
        <w:t></w:t>
      </w:r>
      <w:r>
        <w:rPr>
          <w:vertAlign w:val="superscript"/>
        </w:rPr>
        <w:t xml:space="preserve"> 1</w:t>
      </w:r>
      <w:r>
        <w:t>.</w:t>
      </w:r>
      <w:proofErr w:type="gramEnd"/>
      <w:r>
        <w:t xml:space="preserve"> Hence (</w:t>
      </w:r>
      <w:proofErr w:type="spellStart"/>
      <w:r>
        <w:rPr>
          <w:i/>
          <w:iCs/>
        </w:rPr>
        <w:t>dQ</w:t>
      </w:r>
      <w:proofErr w:type="spellEnd"/>
      <w:r>
        <w:t>/</w:t>
      </w:r>
      <w:proofErr w:type="spellStart"/>
      <w:r>
        <w:rPr>
          <w:i/>
          <w:iCs/>
        </w:rPr>
        <w:t>dp</w:t>
      </w:r>
      <w:proofErr w:type="spellEnd"/>
      <w:proofErr w:type="gramStart"/>
      <w:r>
        <w:t>)(</w:t>
      </w:r>
      <w:proofErr w:type="gramEnd"/>
      <w:r>
        <w:rPr>
          <w:i/>
          <w:iCs/>
        </w:rPr>
        <w:t>p</w:t>
      </w:r>
      <w:r>
        <w:t>/</w:t>
      </w:r>
      <w:r>
        <w:rPr>
          <w:i/>
          <w:iCs/>
        </w:rPr>
        <w:t>Q</w:t>
      </w:r>
      <w:r>
        <w:t xml:space="preserve">) </w:t>
      </w:r>
      <w:r>
        <w:rPr>
          <w:rFonts w:ascii="Symbol" w:hAnsi="Symbol"/>
        </w:rPr>
        <w:t></w:t>
      </w:r>
      <w:r>
        <w:rPr>
          <w:rFonts w:ascii="Symbol" w:hAnsi="Symbol"/>
        </w:rPr>
        <w:t></w:t>
      </w:r>
      <w:proofErr w:type="spellStart"/>
      <w:r>
        <w:rPr>
          <w:i/>
          <w:iCs/>
        </w:rPr>
        <w:t>A</w:t>
      </w:r>
      <w:r>
        <w:rPr>
          <w:rFonts w:ascii="Symbol" w:hAnsi="Symbol"/>
          <w:i/>
          <w:iCs/>
          <w:spacing w:val="20"/>
        </w:rPr>
        <w:t></w:t>
      </w:r>
      <w:r>
        <w:rPr>
          <w:i/>
          <w:iCs/>
        </w:rPr>
        <w:t>p</w:t>
      </w:r>
      <w:proofErr w:type="spellEnd"/>
      <w:r>
        <w:rPr>
          <w:rFonts w:ascii="Symbol" w:hAnsi="Symbol"/>
          <w:i/>
          <w:iCs/>
          <w:vertAlign w:val="superscript"/>
        </w:rPr>
        <w:t></w:t>
      </w:r>
      <w:r>
        <w:rPr>
          <w:vertAlign w:val="superscript"/>
        </w:rPr>
        <w:t xml:space="preserve"> </w:t>
      </w:r>
      <w:r>
        <w:rPr>
          <w:rFonts w:ascii="Symbol" w:hAnsi="Symbol"/>
          <w:vertAlign w:val="superscript"/>
        </w:rPr>
        <w:t></w:t>
      </w:r>
      <w:r>
        <w:rPr>
          <w:vertAlign w:val="superscript"/>
        </w:rPr>
        <w:t xml:space="preserve"> 1</w:t>
      </w:r>
      <w:r>
        <w:rPr>
          <w:i/>
          <w:iCs/>
        </w:rPr>
        <w:t>p</w:t>
      </w:r>
      <w:r>
        <w:t>/(</w:t>
      </w:r>
      <w:proofErr w:type="spellStart"/>
      <w:r>
        <w:rPr>
          <w:i/>
          <w:iCs/>
        </w:rPr>
        <w:t>Ap</w:t>
      </w:r>
      <w:proofErr w:type="spellEnd"/>
      <w:r>
        <w:rPr>
          <w:rFonts w:ascii="Symbol" w:hAnsi="Symbol"/>
          <w:i/>
          <w:iCs/>
          <w:spacing w:val="20"/>
          <w:vertAlign w:val="superscript"/>
        </w:rPr>
        <w:t></w:t>
      </w:r>
      <w:r>
        <w:t xml:space="preserve">) </w:t>
      </w:r>
      <w:r>
        <w:rPr>
          <w:rFonts w:ascii="Symbol" w:hAnsi="Symbol"/>
        </w:rPr>
        <w:t></w:t>
      </w:r>
      <w:r>
        <w:t xml:space="preserve"> </w:t>
      </w:r>
      <w:r>
        <w:rPr>
          <w:rFonts w:ascii="Symbol" w:hAnsi="Symbol"/>
          <w:i/>
          <w:iCs/>
        </w:rPr>
        <w:t></w:t>
      </w:r>
      <w:r>
        <w:t>, which is a constant.</w:t>
      </w:r>
    </w:p>
    <w:p w:rsidR="00507BD1" w:rsidRDefault="00507BD1" w:rsidP="00BE21B0">
      <w:pPr>
        <w:pStyle w:val="awTB01questionHead"/>
      </w:pPr>
      <w:r w:rsidRPr="006C0372">
        <w:sym w:font="Wingdings" w:char="F06E"/>
      </w:r>
      <w:r w:rsidRPr="006C0372">
        <w:t> </w:t>
      </w:r>
      <w:r w:rsidRPr="006C0372">
        <w:t xml:space="preserve">Answers to </w:t>
      </w:r>
      <w:r w:rsidR="00B871EE" w:rsidRPr="006C0372">
        <w:t>Exercises</w:t>
      </w:r>
      <w:r w:rsidRPr="006C0372">
        <w:t xml:space="preserve"> in the Text</w:t>
      </w:r>
    </w:p>
    <w:p w:rsidR="00991F5E" w:rsidRPr="00991F5E" w:rsidRDefault="00991F5E" w:rsidP="00991F5E">
      <w:pPr>
        <w:pStyle w:val="MCQList1"/>
        <w:spacing w:before="160"/>
        <w:ind w:left="0" w:firstLine="0"/>
        <w:rPr>
          <w:i/>
        </w:rPr>
      </w:pPr>
      <w:r w:rsidRPr="00BE21B0">
        <w:rPr>
          <w:rFonts w:ascii="Times New Roman" w:hAnsi="Times New Roman"/>
        </w:rPr>
        <w:t>1.1</w:t>
      </w:r>
      <w:r w:rsidR="00B03ADE" w:rsidRPr="00BE21B0">
        <w:rPr>
          <w:rFonts w:ascii="Times New Roman" w:hAnsi="Times New Roman"/>
        </w:rPr>
        <w:t xml:space="preserve"> </w:t>
      </w:r>
      <w:r w:rsidRPr="00BE21B0">
        <w:rPr>
          <w:rFonts w:ascii="Times New Roman" w:hAnsi="Times New Roman"/>
          <w:i/>
        </w:rPr>
        <w:t>Q</w:t>
      </w:r>
      <w:r>
        <w:t xml:space="preserve"> </w:t>
      </w:r>
      <w:r>
        <w:rPr>
          <w:rFonts w:ascii="Symbol" w:hAnsi="Symbol"/>
        </w:rPr>
        <w:t></w:t>
      </w:r>
      <w:r>
        <w:t xml:space="preserve"> 171 </w:t>
      </w:r>
      <w:r>
        <w:rPr>
          <w:rFonts w:ascii="Symbol" w:hAnsi="Symbol"/>
        </w:rPr>
        <w:t></w:t>
      </w:r>
      <w:r>
        <w:t xml:space="preserve"> 20</w:t>
      </w:r>
      <w:r>
        <w:rPr>
          <w:i/>
        </w:rPr>
        <w:t>p</w:t>
      </w:r>
      <w:r>
        <w:t xml:space="preserve"> </w:t>
      </w:r>
      <w:r>
        <w:rPr>
          <w:rFonts w:ascii="Symbol" w:hAnsi="Symbol"/>
        </w:rPr>
        <w:t></w:t>
      </w:r>
      <w:r>
        <w:t xml:space="preserve"> 20</w:t>
      </w:r>
      <w:r>
        <w:rPr>
          <w:i/>
        </w:rPr>
        <w:t>p</w:t>
      </w:r>
      <w:r>
        <w:rPr>
          <w:i/>
          <w:vertAlign w:val="subscript"/>
        </w:rPr>
        <w:t>b</w:t>
      </w:r>
      <w:r>
        <w:t xml:space="preserve"> </w:t>
      </w:r>
      <w:r>
        <w:rPr>
          <w:rFonts w:ascii="Symbol" w:hAnsi="Symbol"/>
        </w:rPr>
        <w:t></w:t>
      </w:r>
      <w:r>
        <w:t xml:space="preserve"> 3</w:t>
      </w:r>
      <w:r>
        <w:rPr>
          <w:i/>
        </w:rPr>
        <w:t>p</w:t>
      </w:r>
      <w:r>
        <w:rPr>
          <w:i/>
          <w:vertAlign w:val="subscript"/>
        </w:rPr>
        <w:t>c</w:t>
      </w:r>
      <w:r>
        <w:t xml:space="preserve"> </w:t>
      </w:r>
      <w:r>
        <w:rPr>
          <w:rFonts w:ascii="Symbol" w:hAnsi="Symbol"/>
        </w:rPr>
        <w:t></w:t>
      </w:r>
      <w:r>
        <w:t xml:space="preserve"> 2</w:t>
      </w:r>
      <w:r>
        <w:rPr>
          <w:i/>
        </w:rPr>
        <w:t xml:space="preserve">Y </w:t>
      </w:r>
      <w:r>
        <w:t>= 171 – 20</w:t>
      </w:r>
      <w:r>
        <w:rPr>
          <w:i/>
        </w:rPr>
        <w:t>p</w:t>
      </w:r>
      <w:r>
        <w:t xml:space="preserve"> + 20(3) + 3(3</w:t>
      </w:r>
      <w:r w:rsidR="006B3F46" w:rsidRPr="006B3F46">
        <w:rPr>
          <w:position w:val="-12"/>
        </w:rPr>
        <w:object w:dxaOrig="1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9" type="#_x0000_t75" style="width:9.2pt;height:17.85pt" o:ole="">
            <v:imagedata r:id="rId16" o:title=""/>
          </v:shape>
          <o:OLEObject Type="Embed" ProgID="Equation.DSMT4" ShapeID="_x0000_i1119" DrawAspect="Content" ObjectID="_1524556667" r:id="rId17"/>
        </w:object>
      </w:r>
      <w:r>
        <w:t>) + 2(12.5) = 266 – 20</w:t>
      </w:r>
      <w:r>
        <w:rPr>
          <w:i/>
        </w:rPr>
        <w:t>p.</w:t>
      </w:r>
    </w:p>
    <w:p w:rsidR="00C86CE5" w:rsidRDefault="00D92ADF" w:rsidP="00D92ADF">
      <w:pPr>
        <w:pStyle w:val="MCQList1"/>
        <w:spacing w:before="160"/>
        <w:ind w:left="360" w:hanging="360"/>
      </w:pPr>
      <w:r>
        <w:t>1.2</w:t>
      </w:r>
      <w:r>
        <w:tab/>
      </w:r>
      <w:r w:rsidR="00991F5E">
        <w:t xml:space="preserve"> T</w:t>
      </w:r>
      <w:r w:rsidR="00C86CE5">
        <w:t xml:space="preserve">he demand curve for pork is </w:t>
      </w:r>
      <w:r w:rsidR="00C86CE5">
        <w:rPr>
          <w:i/>
        </w:rPr>
        <w:t>Q</w:t>
      </w:r>
      <w:r w:rsidR="00C86CE5">
        <w:t xml:space="preserve"> </w:t>
      </w:r>
      <w:r w:rsidR="00C86CE5">
        <w:rPr>
          <w:rFonts w:ascii="Symbol" w:hAnsi="Symbol"/>
        </w:rPr>
        <w:t></w:t>
      </w:r>
      <w:r w:rsidR="00C86CE5">
        <w:t xml:space="preserve"> 171 </w:t>
      </w:r>
      <w:r w:rsidR="00C86CE5">
        <w:rPr>
          <w:rFonts w:ascii="Symbol" w:hAnsi="Symbol"/>
        </w:rPr>
        <w:t></w:t>
      </w:r>
      <w:r w:rsidR="00C86CE5">
        <w:t xml:space="preserve"> 20</w:t>
      </w:r>
      <w:r w:rsidR="00C86CE5">
        <w:rPr>
          <w:i/>
        </w:rPr>
        <w:t>p</w:t>
      </w:r>
      <w:r w:rsidR="00C86CE5">
        <w:t xml:space="preserve"> </w:t>
      </w:r>
      <w:r w:rsidR="00C86CE5">
        <w:rPr>
          <w:rFonts w:ascii="Symbol" w:hAnsi="Symbol"/>
        </w:rPr>
        <w:t></w:t>
      </w:r>
      <w:r w:rsidR="00C86CE5">
        <w:t xml:space="preserve"> 20</w:t>
      </w:r>
      <w:r w:rsidR="00C86CE5">
        <w:rPr>
          <w:i/>
        </w:rPr>
        <w:t>p</w:t>
      </w:r>
      <w:r w:rsidR="00C86CE5">
        <w:rPr>
          <w:i/>
          <w:vertAlign w:val="subscript"/>
        </w:rPr>
        <w:t>b</w:t>
      </w:r>
      <w:r w:rsidR="00C86CE5">
        <w:t xml:space="preserve"> </w:t>
      </w:r>
      <w:r w:rsidR="00C86CE5">
        <w:rPr>
          <w:rFonts w:ascii="Symbol" w:hAnsi="Symbol"/>
        </w:rPr>
        <w:t></w:t>
      </w:r>
      <w:r w:rsidR="00C86CE5">
        <w:t xml:space="preserve"> 3</w:t>
      </w:r>
      <w:r w:rsidR="00C86CE5">
        <w:rPr>
          <w:i/>
        </w:rPr>
        <w:t>p</w:t>
      </w:r>
      <w:r w:rsidR="00C86CE5">
        <w:rPr>
          <w:i/>
          <w:vertAlign w:val="subscript"/>
        </w:rPr>
        <w:t>c</w:t>
      </w:r>
      <w:r w:rsidR="00C86CE5">
        <w:t xml:space="preserve"> </w:t>
      </w:r>
      <w:r w:rsidR="00C86CE5">
        <w:rPr>
          <w:rFonts w:ascii="Symbol" w:hAnsi="Symbol"/>
        </w:rPr>
        <w:t></w:t>
      </w:r>
      <w:r w:rsidR="00C86CE5">
        <w:t xml:space="preserve"> 2</w:t>
      </w:r>
      <w:r w:rsidR="00C86CE5">
        <w:rPr>
          <w:i/>
        </w:rPr>
        <w:t>Y</w:t>
      </w:r>
      <w:r w:rsidR="00C86CE5">
        <w:t xml:space="preserve">. </w:t>
      </w:r>
      <w:proofErr w:type="gramStart"/>
      <w:r w:rsidR="00C86CE5">
        <w:t xml:space="preserve">As a result, </w:t>
      </w:r>
      <w:r w:rsidR="00C86CE5">
        <w:rPr>
          <w:rFonts w:ascii="Symbol" w:hAnsi="Symbol"/>
        </w:rPr>
        <w:sym w:font="Symbol" w:char="F0B6"/>
      </w:r>
      <w:r w:rsidR="00C86CE5">
        <w:rPr>
          <w:i/>
        </w:rPr>
        <w:t>Q</w:t>
      </w:r>
      <w:r w:rsidR="00C86CE5">
        <w:t>/</w:t>
      </w:r>
      <w:r w:rsidR="00C86CE5">
        <w:rPr>
          <w:rFonts w:ascii="Symbol" w:hAnsi="Symbol"/>
        </w:rPr>
        <w:sym w:font="Symbol" w:char="F0B6"/>
      </w:r>
      <w:r w:rsidR="00C86CE5">
        <w:rPr>
          <w:i/>
        </w:rPr>
        <w:t>Y</w:t>
      </w:r>
      <w:r w:rsidR="00C86CE5">
        <w:t xml:space="preserve"> </w:t>
      </w:r>
      <w:r w:rsidR="00C86CE5">
        <w:rPr>
          <w:rFonts w:ascii="Symbol" w:hAnsi="Symbol"/>
        </w:rPr>
        <w:t></w:t>
      </w:r>
      <w:r w:rsidR="00C86CE5">
        <w:t xml:space="preserve"> 2.</w:t>
      </w:r>
      <w:proofErr w:type="gramEnd"/>
      <w:r w:rsidR="00C86CE5">
        <w:t xml:space="preserve"> A $100 increase in income causes the quantity demanded to increase by 0.2 million kg per year.</w:t>
      </w:r>
    </w:p>
    <w:p w:rsidR="008D4F0B" w:rsidRDefault="00991F5E" w:rsidP="008D4F0B">
      <w:pPr>
        <w:pStyle w:val="MCQList1"/>
        <w:keepNext w:val="0"/>
        <w:keepLines w:val="0"/>
      </w:pPr>
      <w:r>
        <w:t>1.3</w:t>
      </w:r>
      <w:r w:rsidR="00B03ADE">
        <w:t xml:space="preserve"> </w:t>
      </w:r>
      <w:r w:rsidR="008D4F0B">
        <w:t xml:space="preserve">The derivative of demand with respect to income </w:t>
      </w:r>
      <w:proofErr w:type="gramStart"/>
      <w:r w:rsidR="008D4F0B">
        <w:t xml:space="preserve">is </w:t>
      </w:r>
      <w:proofErr w:type="gramEnd"/>
      <w:r w:rsidR="006B3F46" w:rsidRPr="006B3F46">
        <w:rPr>
          <w:position w:val="-22"/>
        </w:rPr>
        <w:object w:dxaOrig="960" w:dyaOrig="580">
          <v:shape id="_x0000_i1122" type="#_x0000_t75" style="width:48.2pt;height:29.25pt" o:ole="">
            <v:imagedata r:id="rId18" o:title=""/>
          </v:shape>
          <o:OLEObject Type="Embed" ProgID="Equation.DSMT4" ShapeID="_x0000_i1122" DrawAspect="Content" ObjectID="_1524556668" r:id="rId19"/>
        </w:object>
      </w:r>
      <w:r w:rsidR="008D4F0B">
        <w:t>.</w:t>
      </w:r>
      <w:r w:rsidR="00B03ADE">
        <w:t xml:space="preserve"> </w:t>
      </w:r>
      <w:proofErr w:type="gramStart"/>
      <w:r w:rsidR="008D4F0B">
        <w:t>Thus</w:t>
      </w:r>
      <w:proofErr w:type="gramEnd"/>
      <w:r w:rsidR="008D4F0B">
        <w:t xml:space="preserve"> a $1,000 increase in income results a 10 unit increase in avocadoes demanded.</w:t>
      </w:r>
      <w:r w:rsidR="00B03ADE">
        <w:t xml:space="preserve"> </w:t>
      </w:r>
      <w:r w:rsidR="008D4F0B">
        <w:t>Graphically, this would be a parallel shift of the demand curve rightward.</w:t>
      </w:r>
      <w:r w:rsidR="00B03ADE">
        <w:t xml:space="preserve"> </w:t>
      </w:r>
    </w:p>
    <w:p w:rsidR="00876BBF" w:rsidRDefault="00991F5E" w:rsidP="0031139A">
      <w:pPr>
        <w:pStyle w:val="MCQList1"/>
      </w:pPr>
      <w:r>
        <w:t>1.4</w:t>
      </w:r>
      <w:r w:rsidR="00876BBF">
        <w:t xml:space="preserve"> </w:t>
      </w:r>
      <w:r w:rsidR="00B871EE">
        <w:tab/>
      </w:r>
      <w:r w:rsidR="00876BBF">
        <w:t xml:space="preserve">In the figure below, </w:t>
      </w:r>
      <w:r w:rsidR="00876BBF">
        <w:rPr>
          <w:i/>
          <w:iCs/>
        </w:rPr>
        <w:t>ac</w:t>
      </w:r>
      <w:r w:rsidR="00876BBF">
        <w:t xml:space="preserve"> is the demand function for college students, and line </w:t>
      </w:r>
      <w:r w:rsidR="00876BBF">
        <w:rPr>
          <w:i/>
          <w:iCs/>
        </w:rPr>
        <w:t>ab</w:t>
      </w:r>
      <w:r w:rsidR="00876BBF">
        <w:t xml:space="preserve"> is the demand function for other town residents. Line </w:t>
      </w:r>
      <w:r w:rsidR="00876BBF">
        <w:rPr>
          <w:i/>
          <w:iCs/>
        </w:rPr>
        <w:t>ad</w:t>
      </w:r>
      <w:r w:rsidR="00876BBF">
        <w:t xml:space="preserve"> is the total demand function.</w:t>
      </w:r>
    </w:p>
    <w:p w:rsidR="00876BBF" w:rsidRDefault="0005623C" w:rsidP="0031139A">
      <w:pPr>
        <w:pStyle w:val="awTBfig"/>
        <w:keepNext w:val="0"/>
        <w:keepLines w:val="0"/>
        <w:widowControl w:val="0"/>
        <w:ind w:left="459"/>
        <w:jc w:val="center"/>
      </w:pPr>
      <w:r w:rsidRPr="00A319F5">
        <w:rPr>
          <w:noProof/>
          <w:snapToGrid/>
        </w:rPr>
        <w:drawing>
          <wp:inline distT="0" distB="0" distL="0" distR="0" wp14:anchorId="39BC16B4" wp14:editId="7FBFD439">
            <wp:extent cx="2457450" cy="2428875"/>
            <wp:effectExtent l="0" t="0" r="0" b="9525"/>
            <wp:docPr id="8" name="Picture 8"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457450" cy="2428875"/>
                    </a:xfrm>
                    <a:prstGeom prst="rect">
                      <a:avLst/>
                    </a:prstGeom>
                    <a:noFill/>
                    <a:ln>
                      <a:noFill/>
                    </a:ln>
                  </pic:spPr>
                </pic:pic>
              </a:graphicData>
            </a:graphic>
          </wp:inline>
        </w:drawing>
      </w:r>
    </w:p>
    <w:p w:rsidR="008D4F0B" w:rsidRDefault="008D4F0B" w:rsidP="006B3F46">
      <w:pPr>
        <w:pStyle w:val="MCQList1"/>
        <w:keepLines w:val="0"/>
      </w:pPr>
      <w:r>
        <w:t>1.5</w:t>
      </w:r>
      <w:r w:rsidR="00B871EE">
        <w:tab/>
      </w:r>
      <w:r>
        <w:t>Summing the demand curves yields the total demand for corn:</w:t>
      </w:r>
    </w:p>
    <w:p w:rsidR="008D4F0B" w:rsidRPr="008D4F0B" w:rsidRDefault="00661456" w:rsidP="00661456">
      <w:pPr>
        <w:pStyle w:val="MTDisplayEquation"/>
        <w:rPr>
          <w:i/>
        </w:rPr>
      </w:pPr>
      <w:r>
        <w:tab/>
      </w:r>
      <w:r w:rsidR="006B3F46" w:rsidRPr="006B3F46">
        <w:rPr>
          <w:position w:val="-28"/>
        </w:rPr>
        <w:object w:dxaOrig="3060" w:dyaOrig="680">
          <v:shape id="_x0000_i1125" type="#_x0000_t75" style="width:153.2pt;height:34.1pt" o:ole="">
            <v:imagedata r:id="rId21" o:title=""/>
          </v:shape>
          <o:OLEObject Type="Embed" ProgID="Equation.DSMT4" ShapeID="_x0000_i1125" DrawAspect="Content" ObjectID="_1524556669" r:id="rId22"/>
        </w:object>
      </w:r>
    </w:p>
    <w:p w:rsidR="00B37577" w:rsidRPr="00B37577" w:rsidRDefault="008D4F0B" w:rsidP="00197D43">
      <w:pPr>
        <w:pStyle w:val="MCQList1"/>
        <w:keepNext w:val="0"/>
        <w:keepLines w:val="0"/>
      </w:pPr>
      <w:r>
        <w:t>1.6</w:t>
      </w:r>
      <w:r w:rsidR="00B03ADE">
        <w:t xml:space="preserve"> </w:t>
      </w:r>
      <w:r>
        <w:t>T</w:t>
      </w:r>
      <w:r w:rsidR="00197D43">
        <w:t>he total demand function is</w:t>
      </w:r>
      <w:r w:rsidR="00461A48">
        <w:t xml:space="preserve"> </w:t>
      </w:r>
      <w:r w:rsidR="00B37577">
        <w:rPr>
          <w:i/>
        </w:rPr>
        <w:t>Q</w:t>
      </w:r>
      <w:r w:rsidR="00461A48">
        <w:t xml:space="preserve"> = </w:t>
      </w:r>
      <w:r w:rsidR="006B3F46" w:rsidRPr="006B3F46">
        <w:rPr>
          <w:position w:val="-10"/>
        </w:rPr>
        <w:object w:dxaOrig="1640" w:dyaOrig="360">
          <v:shape id="_x0000_i1128" type="#_x0000_t75" style="width:81.75pt;height:17.85pt" o:ole="">
            <v:imagedata r:id="rId23" o:title=""/>
          </v:shape>
          <o:OLEObject Type="Embed" ProgID="Equation.DSMT4" ShapeID="_x0000_i1128" DrawAspect="Content" ObjectID="_1524556670" r:id="rId24"/>
        </w:object>
      </w:r>
      <w:r w:rsidR="00B03ADE">
        <w:t xml:space="preserve"> </w:t>
      </w:r>
      <w:r w:rsidR="00B37577">
        <w:t>At a price of $1.0</w:t>
      </w:r>
      <w:r w:rsidR="00197D43">
        <w:t>0</w:t>
      </w:r>
      <w:r w:rsidR="006C0372">
        <w:t>,</w:t>
      </w:r>
      <w:r w:rsidR="00197D43">
        <w:t xml:space="preserve"> </w:t>
      </w:r>
      <w:r w:rsidR="00B37577">
        <w:t>Apple</w:t>
      </w:r>
      <w:r w:rsidR="00EE0686">
        <w:t xml:space="preserve"> Store</w:t>
      </w:r>
      <w:r w:rsidR="00B37577">
        <w:t xml:space="preserve"> customers </w:t>
      </w:r>
      <w:proofErr w:type="gramStart"/>
      <w:r w:rsidR="00B37577">
        <w:t>demand</w:t>
      </w:r>
      <w:r w:rsidR="00B03ADE">
        <w:t xml:space="preserve"> </w:t>
      </w:r>
      <w:proofErr w:type="gramEnd"/>
      <w:r w:rsidR="006B3F46" w:rsidRPr="006B3F46">
        <w:rPr>
          <w:position w:val="-10"/>
        </w:rPr>
        <w:object w:dxaOrig="2120" w:dyaOrig="360">
          <v:shape id="_x0000_i1131" type="#_x0000_t75" style="width:106.1pt;height:17.85pt" o:ole="">
            <v:imagedata r:id="rId25" o:title=""/>
          </v:shape>
          <o:OLEObject Type="Embed" ProgID="Equation.DSMT4" ShapeID="_x0000_i1131" DrawAspect="Content" ObjectID="_1524556671" r:id="rId26"/>
        </w:object>
      </w:r>
      <w:r w:rsidR="00B37577">
        <w:t xml:space="preserve">, and </w:t>
      </w:r>
      <w:r w:rsidR="00EE0686">
        <w:t>Google Play</w:t>
      </w:r>
      <w:r w:rsidR="00B37577">
        <w:t xml:space="preserve"> customers demand </w:t>
      </w:r>
      <w:r w:rsidR="006B3F46" w:rsidRPr="006B3F46">
        <w:rPr>
          <w:position w:val="-10"/>
        </w:rPr>
        <w:object w:dxaOrig="2220" w:dyaOrig="360">
          <v:shape id="_x0000_i1134" type="#_x0000_t75" style="width:111pt;height:17.85pt" o:ole="">
            <v:imagedata r:id="rId27" o:title=""/>
          </v:shape>
          <o:OLEObject Type="Embed" ProgID="Equation.DSMT4" ShapeID="_x0000_i1134" DrawAspect="Content" ObjectID="_1524556672" r:id="rId28"/>
        </w:object>
      </w:r>
      <w:r w:rsidR="00B37577">
        <w:t>,</w:t>
      </w:r>
      <w:r w:rsidR="0051280D">
        <w:t xml:space="preserve"> for a total of 2.8 million apps.</w:t>
      </w:r>
    </w:p>
    <w:p w:rsidR="00D05D8B" w:rsidRDefault="004F3DD2" w:rsidP="00D05D8B">
      <w:pPr>
        <w:pStyle w:val="MCQList1"/>
        <w:keepNext w:val="0"/>
        <w:keepLines w:val="0"/>
      </w:pPr>
      <w:r>
        <w:t>2.1</w:t>
      </w:r>
      <w:r w:rsidR="00B871EE">
        <w:tab/>
      </w:r>
      <w:r w:rsidR="00D05D8B">
        <w:t xml:space="preserve">Supply: </w:t>
      </w:r>
      <w:r w:rsidR="00D05D8B">
        <w:rPr>
          <w:i/>
          <w:iCs/>
        </w:rPr>
        <w:t>Q</w:t>
      </w:r>
      <w:r w:rsidR="00D05D8B">
        <w:t xml:space="preserve"> </w:t>
      </w:r>
      <w:r w:rsidR="00D05D8B">
        <w:rPr>
          <w:rFonts w:ascii="Symbol" w:hAnsi="Symbol"/>
        </w:rPr>
        <w:t></w:t>
      </w:r>
      <w:r w:rsidR="00D05D8B">
        <w:t xml:space="preserve"> </w:t>
      </w:r>
      <w:proofErr w:type="gramStart"/>
      <w:r w:rsidR="00D05D8B">
        <w:t xml:space="preserve">178 </w:t>
      </w:r>
      <w:r w:rsidR="00D05D8B">
        <w:rPr>
          <w:rFonts w:ascii="Symbol" w:hAnsi="Symbol"/>
        </w:rPr>
        <w:t></w:t>
      </w:r>
      <w:proofErr w:type="gramEnd"/>
      <w:r w:rsidR="00D05D8B">
        <w:t xml:space="preserve"> 40</w:t>
      </w:r>
      <w:r w:rsidR="00D05D8B">
        <w:rPr>
          <w:i/>
          <w:iCs/>
        </w:rPr>
        <w:t>p</w:t>
      </w:r>
      <w:r w:rsidR="00D05D8B">
        <w:t xml:space="preserve"> </w:t>
      </w:r>
      <w:r w:rsidR="00D05D8B">
        <w:rPr>
          <w:rFonts w:ascii="Symbol" w:hAnsi="Symbol"/>
        </w:rPr>
        <w:t></w:t>
      </w:r>
      <w:r w:rsidR="00D05D8B">
        <w:t xml:space="preserve"> 60</w:t>
      </w:r>
      <w:r w:rsidR="00D05D8B">
        <w:rPr>
          <w:i/>
          <w:iCs/>
        </w:rPr>
        <w:t>p</w:t>
      </w:r>
      <w:r w:rsidR="00D05D8B">
        <w:rPr>
          <w:i/>
          <w:iCs/>
          <w:vertAlign w:val="subscript"/>
        </w:rPr>
        <w:t>h</w:t>
      </w:r>
      <w:r w:rsidR="00D05D8B">
        <w:t xml:space="preserve">. Replacing </w:t>
      </w:r>
      <w:proofErr w:type="spellStart"/>
      <w:r w:rsidR="00D05D8B">
        <w:rPr>
          <w:i/>
          <w:iCs/>
        </w:rPr>
        <w:t>p</w:t>
      </w:r>
      <w:r w:rsidR="00D05D8B">
        <w:rPr>
          <w:i/>
          <w:iCs/>
          <w:vertAlign w:val="subscript"/>
        </w:rPr>
        <w:t>h</w:t>
      </w:r>
      <w:proofErr w:type="spellEnd"/>
      <w:r w:rsidR="00B03ADE">
        <w:rPr>
          <w:i/>
          <w:iCs/>
          <w:vertAlign w:val="subscript"/>
        </w:rPr>
        <w:t xml:space="preserve"> </w:t>
      </w:r>
      <w:r w:rsidR="00D05D8B">
        <w:t xml:space="preserve">with $3 per kg gives us a supply function </w:t>
      </w:r>
      <w:r w:rsidR="00D05D8B">
        <w:rPr>
          <w:i/>
          <w:iCs/>
        </w:rPr>
        <w:t>Q</w:t>
      </w:r>
      <w:r w:rsidR="00D05D8B">
        <w:t xml:space="preserve"> </w:t>
      </w:r>
      <w:r w:rsidR="00D05D8B">
        <w:rPr>
          <w:rFonts w:ascii="Symbol" w:hAnsi="Symbol"/>
        </w:rPr>
        <w:t></w:t>
      </w:r>
      <w:r w:rsidR="00D05D8B">
        <w:t xml:space="preserve"> 178 </w:t>
      </w:r>
      <w:r w:rsidR="00D05D8B">
        <w:rPr>
          <w:rFonts w:ascii="Symbol" w:hAnsi="Symbol"/>
        </w:rPr>
        <w:t></w:t>
      </w:r>
      <w:r w:rsidR="00D05D8B">
        <w:t xml:space="preserve"> 40</w:t>
      </w:r>
      <w:r w:rsidR="00D05D8B">
        <w:rPr>
          <w:i/>
          <w:iCs/>
        </w:rPr>
        <w:t>p</w:t>
      </w:r>
      <w:r w:rsidR="00D05D8B">
        <w:t xml:space="preserve"> </w:t>
      </w:r>
      <w:r w:rsidR="00D05D8B">
        <w:rPr>
          <w:rFonts w:ascii="Symbol" w:hAnsi="Symbol"/>
        </w:rPr>
        <w:t></w:t>
      </w:r>
      <w:r w:rsidR="00D05D8B">
        <w:t xml:space="preserve"> 60 </w:t>
      </w:r>
      <w:r w:rsidR="00D05D8B">
        <w:rPr>
          <w:rFonts w:ascii="Symbol" w:hAnsi="Symbol"/>
        </w:rPr>
        <w:sym w:font="Symbol" w:char="F0B4"/>
      </w:r>
      <w:r w:rsidR="00D05D8B">
        <w:t xml:space="preserve"> $3 </w:t>
      </w:r>
      <w:r w:rsidR="00D05D8B">
        <w:rPr>
          <w:rFonts w:ascii="Symbol" w:hAnsi="Symbol"/>
        </w:rPr>
        <w:t></w:t>
      </w:r>
      <w:r w:rsidR="00D05D8B">
        <w:t xml:space="preserve"> 40</w:t>
      </w:r>
      <w:r w:rsidR="00D05D8B">
        <w:rPr>
          <w:i/>
          <w:iCs/>
        </w:rPr>
        <w:t xml:space="preserve">p </w:t>
      </w:r>
      <w:r w:rsidR="00D05D8B">
        <w:rPr>
          <w:rFonts w:ascii="Symbol" w:hAnsi="Symbol"/>
        </w:rPr>
        <w:t></w:t>
      </w:r>
      <w:r w:rsidR="00D05D8B">
        <w:t xml:space="preserve"> 2. That is, the slope of the supply curve does not change from Equation 2.7, but the whole supply curve shifts to the left.</w:t>
      </w:r>
    </w:p>
    <w:p w:rsidR="0051280D" w:rsidRDefault="00C21380" w:rsidP="0051280D">
      <w:pPr>
        <w:pStyle w:val="MCQList1"/>
        <w:keepNext w:val="0"/>
        <w:keepLines w:val="0"/>
      </w:pPr>
      <w:r>
        <w:t>2.2</w:t>
      </w:r>
      <w:r w:rsidR="00B03ADE">
        <w:t xml:space="preserve"> </w:t>
      </w:r>
      <w:r w:rsidR="006B3F46">
        <w:tab/>
      </w:r>
      <w:r w:rsidR="0051280D">
        <w:t xml:space="preserve">The derivative of supply with respect to the price of fertilizer </w:t>
      </w:r>
      <w:proofErr w:type="gramStart"/>
      <w:r w:rsidR="0051280D">
        <w:t xml:space="preserve">is </w:t>
      </w:r>
      <w:proofErr w:type="gramEnd"/>
      <w:r w:rsidR="006B3F46" w:rsidRPr="006B3F46">
        <w:rPr>
          <w:position w:val="-30"/>
        </w:rPr>
        <w:object w:dxaOrig="999" w:dyaOrig="660">
          <v:shape id="_x0000_i1137" type="#_x0000_t75" style="width:49.8pt;height:33pt" o:ole="">
            <v:imagedata r:id="rId29" o:title=""/>
          </v:shape>
          <o:OLEObject Type="Embed" ProgID="Equation.DSMT4" ShapeID="_x0000_i1137" DrawAspect="Content" ObjectID="_1524556673" r:id="rId30"/>
        </w:object>
      </w:r>
      <w:r w:rsidR="0051280D">
        <w:t>.</w:t>
      </w:r>
      <w:r w:rsidR="00B03ADE">
        <w:t xml:space="preserve"> </w:t>
      </w:r>
      <w:r w:rsidR="0051280D">
        <w:t>Thus</w:t>
      </w:r>
      <w:r w:rsidR="006B3F46">
        <w:t>,</w:t>
      </w:r>
      <w:r w:rsidR="0051280D">
        <w:t xml:space="preserve"> a $1.10 increase in income results a </w:t>
      </w:r>
      <w:proofErr w:type="gramStart"/>
      <w:r w:rsidR="0051280D">
        <w:t>22 unit</w:t>
      </w:r>
      <w:proofErr w:type="gramEnd"/>
      <w:r w:rsidR="0051280D">
        <w:t xml:space="preserve"> decrease in avocadoes supplied.</w:t>
      </w:r>
      <w:r w:rsidR="00B03ADE">
        <w:t xml:space="preserve"> </w:t>
      </w:r>
      <w:r w:rsidR="0051280D">
        <w:t>Graphically, this would be a parallel shift of the supply curve.</w:t>
      </w:r>
      <w:r w:rsidR="00B03ADE">
        <w:t xml:space="preserve"> </w:t>
      </w:r>
    </w:p>
    <w:p w:rsidR="00D05D8B" w:rsidRDefault="00C21380" w:rsidP="00C907E6">
      <w:pPr>
        <w:pStyle w:val="MCQList1"/>
        <w:keepLines w:val="0"/>
      </w:pPr>
      <w:r>
        <w:t>2.3</w:t>
      </w:r>
      <w:r w:rsidR="00B871EE" w:rsidRPr="00470B47">
        <w:tab/>
      </w:r>
      <w:r w:rsidR="004F3DD2" w:rsidRPr="00470B47">
        <w:t xml:space="preserve"> </w:t>
      </w:r>
      <w:r w:rsidR="00D05D8B" w:rsidRPr="00470B47">
        <w:t>The world supply is:</w:t>
      </w:r>
    </w:p>
    <w:p w:rsidR="00D05D8B" w:rsidRDefault="00D05D8B" w:rsidP="00DC4316">
      <w:pPr>
        <w:pStyle w:val="EQalt"/>
      </w:pPr>
      <w:r>
        <w:rPr>
          <w:i/>
          <w:iCs/>
        </w:rPr>
        <w:t>Q</w:t>
      </w:r>
      <w:r>
        <w:t xml:space="preserve"> = </w:t>
      </w:r>
      <w:r>
        <w:rPr>
          <w:i/>
          <w:iCs/>
        </w:rPr>
        <w:t>Q</w:t>
      </w:r>
      <w:r>
        <w:rPr>
          <w:i/>
          <w:iCs/>
          <w:vertAlign w:val="subscript"/>
        </w:rPr>
        <w:t>a</w:t>
      </w:r>
      <w:r>
        <w:t xml:space="preserve"> + </w:t>
      </w:r>
      <w:r>
        <w:rPr>
          <w:i/>
          <w:iCs/>
        </w:rPr>
        <w:t>Q</w:t>
      </w:r>
      <w:r>
        <w:rPr>
          <w:i/>
          <w:iCs/>
          <w:vertAlign w:val="subscript"/>
        </w:rPr>
        <w:t>r</w:t>
      </w:r>
      <w:r>
        <w:t xml:space="preserve"> = (</w:t>
      </w:r>
      <w:r w:rsidR="00C851B4">
        <w:t>10</w:t>
      </w:r>
      <w:r>
        <w:t xml:space="preserve"> + </w:t>
      </w:r>
      <w:r w:rsidR="00C851B4">
        <w:t>10</w:t>
      </w:r>
      <w:r w:rsidR="00C851B4">
        <w:rPr>
          <w:i/>
        </w:rPr>
        <w:t>p</w:t>
      </w:r>
      <w:r w:rsidRPr="00DC4316">
        <w:t xml:space="preserve">) </w:t>
      </w:r>
      <w:r w:rsidRPr="00DC4316">
        <w:rPr>
          <w:rFonts w:ascii="Symbol" w:hAnsi="Symbol"/>
        </w:rPr>
        <w:t></w:t>
      </w:r>
      <w:r w:rsidRPr="00DC4316">
        <w:t xml:space="preserve"> (</w:t>
      </w:r>
      <w:r w:rsidR="00C851B4">
        <w:t>5</w:t>
      </w:r>
      <w:r>
        <w:t xml:space="preserve"> + </w:t>
      </w:r>
      <w:r w:rsidR="00C851B4">
        <w:t>20</w:t>
      </w:r>
      <w:r w:rsidR="00C851B4">
        <w:rPr>
          <w:i/>
        </w:rPr>
        <w:t>p</w:t>
      </w:r>
      <w:r>
        <w:t>)</w:t>
      </w:r>
      <w:r w:rsidR="00C851B4">
        <w:t xml:space="preserve"> = 15 + 30</w:t>
      </w:r>
      <w:r w:rsidR="00C851B4">
        <w:rPr>
          <w:i/>
        </w:rPr>
        <w:t>p</w:t>
      </w:r>
      <w:r>
        <w:t>.</w:t>
      </w:r>
    </w:p>
    <w:p w:rsidR="00C86CE5" w:rsidRPr="0031139A" w:rsidRDefault="00C21380" w:rsidP="006B3F46">
      <w:pPr>
        <w:pStyle w:val="MCQList1"/>
        <w:spacing w:line="300" w:lineRule="exact"/>
        <w:ind w:left="446" w:hanging="446"/>
      </w:pPr>
      <w:r>
        <w:t>2.4</w:t>
      </w:r>
      <w:r w:rsidR="00B871EE">
        <w:tab/>
      </w:r>
      <w:r w:rsidR="00C86CE5" w:rsidRPr="00C86CE5">
        <w:t xml:space="preserve">In the </w:t>
      </w:r>
      <w:r w:rsidR="006B3F46">
        <w:t>following figure</w:t>
      </w:r>
      <w:r w:rsidR="00C86CE5" w:rsidRPr="00C86CE5">
        <w:t xml:space="preserve">, the no-quota total supply curve, </w:t>
      </w:r>
      <w:r w:rsidR="00C86CE5" w:rsidRPr="00C86CE5">
        <w:rPr>
          <w:i/>
        </w:rPr>
        <w:t>S</w:t>
      </w:r>
      <w:r w:rsidR="00C86CE5" w:rsidRPr="00C86CE5">
        <w:t xml:space="preserve"> in panel c, is the horizontal sum of the U.S. domestic supply curve, </w:t>
      </w:r>
      <w:proofErr w:type="spellStart"/>
      <w:proofErr w:type="gramStart"/>
      <w:r w:rsidR="00C86CE5" w:rsidRPr="00C86CE5">
        <w:rPr>
          <w:i/>
        </w:rPr>
        <w:t>S</w:t>
      </w:r>
      <w:r w:rsidR="00C86CE5" w:rsidRPr="00C86CE5">
        <w:rPr>
          <w:i/>
          <w:vertAlign w:val="superscript"/>
        </w:rPr>
        <w:t>d</w:t>
      </w:r>
      <w:proofErr w:type="spellEnd"/>
      <w:proofErr w:type="gramEnd"/>
      <w:r w:rsidR="00C86CE5" w:rsidRPr="00C86CE5">
        <w:t xml:space="preserve">, and the no-quota foreign supply curve, </w:t>
      </w:r>
      <w:r w:rsidR="00C86CE5" w:rsidRPr="00C86CE5">
        <w:rPr>
          <w:i/>
        </w:rPr>
        <w:t>S</w:t>
      </w:r>
      <w:r w:rsidR="00C86CE5" w:rsidRPr="00C86CE5">
        <w:rPr>
          <w:i/>
          <w:vertAlign w:val="superscript"/>
        </w:rPr>
        <w:t>f</w:t>
      </w:r>
      <w:r w:rsidR="00C86CE5" w:rsidRPr="00C86CE5">
        <w:t xml:space="preserve">. </w:t>
      </w:r>
      <w:proofErr w:type="gramStart"/>
      <w:r w:rsidR="00C86CE5" w:rsidRPr="00C86CE5">
        <w:t xml:space="preserve">At prices less than </w:t>
      </w:r>
      <w:r w:rsidR="006B3F46" w:rsidRPr="006B3F46">
        <w:rPr>
          <w:position w:val="-10"/>
        </w:rPr>
        <w:object w:dxaOrig="279" w:dyaOrig="300">
          <v:shape id="_x0000_i1140" type="#_x0000_t75" style="width:14.1pt;height:15.15pt" o:ole="">
            <v:imagedata r:id="rId31" o:title=""/>
          </v:shape>
          <o:OLEObject Type="Embed" ProgID="Equation.DSMT4" ShapeID="_x0000_i1140" DrawAspect="Content" ObjectID="_1524556674" r:id="rId32"/>
        </w:object>
      </w:r>
      <w:r w:rsidR="00C86CE5" w:rsidRPr="00C86CE5">
        <w:t xml:space="preserve"> foreign suppliers want to supply quantities less than the quota, </w:t>
      </w:r>
      <w:r w:rsidR="006B3F46" w:rsidRPr="006B3F46">
        <w:rPr>
          <w:position w:val="-10"/>
        </w:rPr>
        <w:object w:dxaOrig="279" w:dyaOrig="340">
          <v:shape id="_x0000_i1143" type="#_x0000_t75" style="width:14.1pt;height:16.8pt" o:ole="">
            <v:imagedata r:id="rId33" o:title=""/>
          </v:shape>
          <o:OLEObject Type="Embed" ProgID="Equation.DSMT4" ShapeID="_x0000_i1143" DrawAspect="Content" ObjectID="_1524556675" r:id="rId34"/>
        </w:object>
      </w:r>
      <w:r w:rsidR="00C86CE5" w:rsidRPr="00C86CE5">
        <w:t xml:space="preserve"> As a result, the foreign supply curve under the quota, </w:t>
      </w:r>
      <w:r w:rsidR="006B3F46" w:rsidRPr="006B3F46">
        <w:rPr>
          <w:position w:val="-8"/>
        </w:rPr>
        <w:object w:dxaOrig="400" w:dyaOrig="340">
          <v:shape id="_x0000_i1146" type="#_x0000_t75" style="width:20.05pt;height:16.8pt" o:ole="">
            <v:imagedata r:id="rId35" o:title=""/>
          </v:shape>
          <o:OLEObject Type="Embed" ProgID="Equation.DSMT4" ShapeID="_x0000_i1146" DrawAspect="Content" ObjectID="_1524556676" r:id="rId36"/>
        </w:object>
      </w:r>
      <w:r w:rsidR="00C86CE5" w:rsidRPr="00C86CE5">
        <w:t xml:space="preserve"> is the same as the no-quota foreign supply curve, </w:t>
      </w:r>
      <w:r w:rsidR="00C86CE5" w:rsidRPr="00C86CE5">
        <w:rPr>
          <w:i/>
        </w:rPr>
        <w:t>S</w:t>
      </w:r>
      <w:r w:rsidR="00C86CE5" w:rsidRPr="00C86CE5">
        <w:rPr>
          <w:i/>
          <w:vertAlign w:val="superscript"/>
        </w:rPr>
        <w:t>f</w:t>
      </w:r>
      <w:r w:rsidR="00C86CE5" w:rsidRPr="00C86CE5">
        <w:t xml:space="preserve">, for prices less than </w:t>
      </w:r>
      <w:r w:rsidR="006B3F46" w:rsidRPr="006B3F46">
        <w:rPr>
          <w:position w:val="-10"/>
        </w:rPr>
        <w:object w:dxaOrig="260" w:dyaOrig="300">
          <v:shape id="_x0000_i1149" type="#_x0000_t75" style="width:13pt;height:15.15pt" o:ole="">
            <v:imagedata r:id="rId37" o:title=""/>
          </v:shape>
          <o:OLEObject Type="Embed" ProgID="Equation.DSMT4" ShapeID="_x0000_i1149" DrawAspect="Content" ObjectID="_1524556677" r:id="rId38"/>
        </w:object>
      </w:r>
      <w:r w:rsidR="00C86CE5" w:rsidRPr="00C86CE5">
        <w:t xml:space="preserve"> At prices above </w:t>
      </w:r>
      <w:r w:rsidR="006B3F46" w:rsidRPr="006B3F46">
        <w:rPr>
          <w:position w:val="-10"/>
        </w:rPr>
        <w:object w:dxaOrig="279" w:dyaOrig="300">
          <v:shape id="_x0000_i1152" type="#_x0000_t75" style="width:14.1pt;height:15.15pt" o:ole="">
            <v:imagedata r:id="rId39" o:title=""/>
          </v:shape>
          <o:OLEObject Type="Embed" ProgID="Equation.DSMT4" ShapeID="_x0000_i1152" DrawAspect="Content" ObjectID="_1524556678" r:id="rId40"/>
        </w:object>
      </w:r>
      <w:r w:rsidR="00C86CE5" w:rsidRPr="00C86CE5">
        <w:t xml:space="preserve"> foreign suppliers want to supply more but are limited to </w:t>
      </w:r>
      <w:r w:rsidR="006B3F46" w:rsidRPr="006B3F46">
        <w:rPr>
          <w:position w:val="-10"/>
        </w:rPr>
        <w:object w:dxaOrig="279" w:dyaOrig="340">
          <v:shape id="_x0000_i1155" type="#_x0000_t75" style="width:14.1pt;height:16.8pt" o:ole="">
            <v:imagedata r:id="rId41" o:title=""/>
          </v:shape>
          <o:OLEObject Type="Embed" ProgID="Equation.DSMT4" ShapeID="_x0000_i1155" DrawAspect="Content" ObjectID="_1524556679" r:id="rId42"/>
        </w:object>
      </w:r>
      <w:r w:rsidR="00C86CE5" w:rsidRPr="00C86CE5">
        <w:t xml:space="preserve"> Thus the foreign supply curve with a quota, </w:t>
      </w:r>
      <w:r w:rsidR="006B3F46" w:rsidRPr="006B3F46">
        <w:rPr>
          <w:position w:val="-8"/>
        </w:rPr>
        <w:object w:dxaOrig="400" w:dyaOrig="340">
          <v:shape id="_x0000_i1158" type="#_x0000_t75" style="width:20.05pt;height:16.8pt" o:ole="">
            <v:imagedata r:id="rId43" o:title=""/>
          </v:shape>
          <o:OLEObject Type="Embed" ProgID="Equation.DSMT4" ShapeID="_x0000_i1158" DrawAspect="Content" ObjectID="_1524556680" r:id="rId44"/>
        </w:object>
      </w:r>
      <w:r w:rsidR="00C86CE5" w:rsidRPr="00C86CE5">
        <w:t xml:space="preserve"> is vertical at </w:t>
      </w:r>
      <w:r w:rsidR="006B3F46" w:rsidRPr="006B3F46">
        <w:rPr>
          <w:position w:val="-10"/>
        </w:rPr>
        <w:object w:dxaOrig="240" w:dyaOrig="340">
          <v:shape id="_x0000_i1161" type="#_x0000_t75" style="width:11.9pt;height:16.8pt" o:ole="">
            <v:imagedata r:id="rId45" o:title=""/>
          </v:shape>
          <o:OLEObject Type="Embed" ProgID="Equation.DSMT4" ShapeID="_x0000_i1161" DrawAspect="Content" ObjectID="_1524556681" r:id="rId46"/>
        </w:object>
      </w:r>
      <w:r w:rsidR="00C86CE5" w:rsidRPr="00C86CE5">
        <w:t xml:space="preserve"> for prices above </w:t>
      </w:r>
      <w:r w:rsidR="006B3F46" w:rsidRPr="006B3F46">
        <w:rPr>
          <w:position w:val="-10"/>
        </w:rPr>
        <w:object w:dxaOrig="260" w:dyaOrig="300">
          <v:shape id="_x0000_i1164" type="#_x0000_t75" style="width:13pt;height:15.15pt" o:ole="">
            <v:imagedata r:id="rId47" o:title=""/>
          </v:shape>
          <o:OLEObject Type="Embed" ProgID="Equation.DSMT4" ShapeID="_x0000_i1164" DrawAspect="Content" ObjectID="_1524556682" r:id="rId48"/>
        </w:object>
      </w:r>
      <w:r w:rsidR="00C86CE5" w:rsidRPr="00C86CE5">
        <w:t xml:space="preserve"> The total supply curve with the quota, </w:t>
      </w:r>
      <w:r w:rsidR="006B3F46" w:rsidRPr="006B3F46">
        <w:rPr>
          <w:position w:val="-8"/>
        </w:rPr>
        <w:object w:dxaOrig="279" w:dyaOrig="320">
          <v:shape id="_x0000_i1167" type="#_x0000_t75" style="width:14.1pt;height:16.25pt" o:ole="">
            <v:imagedata r:id="rId49" o:title=""/>
          </v:shape>
          <o:OLEObject Type="Embed" ProgID="Equation.DSMT4" ShapeID="_x0000_i1167" DrawAspect="Content" ObjectID="_1524556683" r:id="rId50"/>
        </w:object>
      </w:r>
      <w:r w:rsidR="00C86CE5" w:rsidRPr="00C86CE5">
        <w:t xml:space="preserve"> is the horizontal sum of </w:t>
      </w:r>
      <w:proofErr w:type="spellStart"/>
      <w:r w:rsidR="00C86CE5" w:rsidRPr="00C86CE5">
        <w:rPr>
          <w:i/>
        </w:rPr>
        <w:t>S</w:t>
      </w:r>
      <w:r w:rsidR="00C86CE5" w:rsidRPr="00C86CE5">
        <w:rPr>
          <w:i/>
          <w:vertAlign w:val="superscript"/>
        </w:rPr>
        <w:t>d</w:t>
      </w:r>
      <w:proofErr w:type="spellEnd"/>
      <w:r w:rsidR="00C86CE5" w:rsidRPr="00C86CE5">
        <w:t xml:space="preserve"> and </w:t>
      </w:r>
      <w:r w:rsidR="006B3F46" w:rsidRPr="006B3F46">
        <w:rPr>
          <w:position w:val="-6"/>
        </w:rPr>
        <w:object w:dxaOrig="380" w:dyaOrig="320">
          <v:shape id="_x0000_i1170" type="#_x0000_t75" style="width:18.95pt;height:16.25pt" o:ole="">
            <v:imagedata r:id="rId51" o:title=""/>
          </v:shape>
          <o:OLEObject Type="Embed" ProgID="Equation.DSMT4" ShapeID="_x0000_i1170" DrawAspect="Content" ObjectID="_1524556684" r:id="rId52"/>
        </w:object>
      </w:r>
      <w:r w:rsidR="00C86CE5" w:rsidRPr="00C86CE5">
        <w:t xml:space="preserve"> At any price above </w:t>
      </w:r>
      <w:r w:rsidR="006B3F46" w:rsidRPr="006B3F46">
        <w:rPr>
          <w:position w:val="-10"/>
        </w:rPr>
        <w:object w:dxaOrig="279" w:dyaOrig="300">
          <v:shape id="_x0000_i1173" type="#_x0000_t75" style="width:14.1pt;height:15.15pt" o:ole="">
            <v:imagedata r:id="rId53" o:title=""/>
          </v:shape>
          <o:OLEObject Type="Embed" ProgID="Equation.DSMT4" ShapeID="_x0000_i1173" DrawAspect="Content" ObjectID="_1524556685" r:id="rId54"/>
        </w:object>
      </w:r>
      <w:r w:rsidR="00C86CE5" w:rsidRPr="00C86CE5">
        <w:t xml:space="preserve"> the total supply equals the quota plus the domestic supply.</w:t>
      </w:r>
      <w:proofErr w:type="gramEnd"/>
      <w:r w:rsidR="00C86CE5" w:rsidRPr="00C86CE5">
        <w:t xml:space="preserve"> For example, at </w:t>
      </w:r>
      <w:r w:rsidR="00C86CE5" w:rsidRPr="00C86CE5">
        <w:rPr>
          <w:i/>
        </w:rPr>
        <w:t>p</w:t>
      </w:r>
      <w:r w:rsidR="00C86CE5" w:rsidRPr="00C86CE5">
        <w:t xml:space="preserve">*, the domestic supply is </w:t>
      </w:r>
      <w:r w:rsidR="006B3F46" w:rsidRPr="006B3F46">
        <w:rPr>
          <w:position w:val="-10"/>
        </w:rPr>
        <w:object w:dxaOrig="300" w:dyaOrig="360">
          <v:shape id="_x0000_i1176" type="#_x0000_t75" style="width:15.15pt;height:17.85pt" o:ole="">
            <v:imagedata r:id="rId55" o:title=""/>
          </v:shape>
          <o:OLEObject Type="Embed" ProgID="Equation.DSMT4" ShapeID="_x0000_i1176" DrawAspect="Content" ObjectID="_1524556686" r:id="rId56"/>
        </w:object>
      </w:r>
      <w:r w:rsidR="00C86CE5" w:rsidRPr="00C86CE5">
        <w:t xml:space="preserve"> and the foreign supply is </w:t>
      </w:r>
      <w:r w:rsidR="006B3F46" w:rsidRPr="006B3F46">
        <w:rPr>
          <w:position w:val="-14"/>
        </w:rPr>
        <w:object w:dxaOrig="400" w:dyaOrig="380">
          <v:shape id="_x0000_i1179" type="#_x0000_t75" style="width:20.05pt;height:18.95pt" o:ole="">
            <v:imagedata r:id="rId57" o:title=""/>
          </v:shape>
          <o:OLEObject Type="Embed" ProgID="Equation.DSMT4" ShapeID="_x0000_i1179" DrawAspect="Content" ObjectID="_1524556687" r:id="rId58"/>
        </w:object>
      </w:r>
      <w:r w:rsidR="00C86CE5" w:rsidRPr="00C86CE5">
        <w:t xml:space="preserve"> so the total supply is </w:t>
      </w:r>
      <w:r w:rsidR="006B3F46" w:rsidRPr="006B3F46">
        <w:rPr>
          <w:position w:val="-14"/>
        </w:rPr>
        <w:object w:dxaOrig="859" w:dyaOrig="400">
          <v:shape id="_x0000_i1182" type="#_x0000_t75" style="width:42.75pt;height:20.05pt" o:ole="">
            <v:imagedata r:id="rId59" o:title=""/>
          </v:shape>
          <o:OLEObject Type="Embed" ProgID="Equation.DSMT4" ShapeID="_x0000_i1182" DrawAspect="Content" ObjectID="_1524556688" r:id="rId60"/>
        </w:object>
      </w:r>
      <w:r w:rsidR="00C86CE5" w:rsidRPr="00C86CE5">
        <w:t xml:space="preserve"> </w:t>
      </w:r>
      <w:proofErr w:type="gramStart"/>
      <w:r w:rsidR="00C86CE5" w:rsidRPr="00C86CE5">
        <w:t>Above</w:t>
      </w:r>
      <w:proofErr w:type="gramEnd"/>
      <w:r w:rsidR="00C86CE5" w:rsidRPr="00C86CE5">
        <w:t xml:space="preserve"> </w:t>
      </w:r>
      <w:r w:rsidR="006B3F46" w:rsidRPr="006B3F46">
        <w:rPr>
          <w:position w:val="-10"/>
        </w:rPr>
        <w:object w:dxaOrig="460" w:dyaOrig="340">
          <v:shape id="_x0000_i1185" type="#_x0000_t75" style="width:22.75pt;height:16.8pt" o:ole="">
            <v:imagedata r:id="rId61" o:title=""/>
          </v:shape>
          <o:OLEObject Type="Embed" ProgID="Equation.DSMT4" ShapeID="_x0000_i1185" DrawAspect="Content" ObjectID="_1524556689" r:id="rId62"/>
        </w:object>
      </w:r>
      <w:r w:rsidR="00C86CE5" w:rsidRPr="00C86CE5">
        <w:t xml:space="preserve"> is the domestic supply curve shifted </w:t>
      </w:r>
      <w:r w:rsidR="006B3F46" w:rsidRPr="006B3F46">
        <w:rPr>
          <w:position w:val="-10"/>
        </w:rPr>
        <w:object w:dxaOrig="240" w:dyaOrig="340">
          <v:shape id="_x0000_i1188" type="#_x0000_t75" style="width:11.9pt;height:16.8pt" o:ole="">
            <v:imagedata r:id="rId63" o:title=""/>
          </v:shape>
          <o:OLEObject Type="Embed" ProgID="Equation.DSMT4" ShapeID="_x0000_i1188" DrawAspect="Content" ObjectID="_1524556690" r:id="rId64"/>
        </w:object>
      </w:r>
      <w:r w:rsidR="00C86CE5" w:rsidRPr="00C86CE5">
        <w:t xml:space="preserve"> units to the right. As a result, the portion of </w:t>
      </w:r>
      <w:r w:rsidR="006B3F46" w:rsidRPr="006B3F46">
        <w:rPr>
          <w:position w:val="-6"/>
        </w:rPr>
        <w:object w:dxaOrig="220" w:dyaOrig="300">
          <v:shape id="_x0000_i1191" type="#_x0000_t75" style="width:10.85pt;height:15.15pt" o:ole="">
            <v:imagedata r:id="rId65" o:title=""/>
          </v:shape>
          <o:OLEObject Type="Embed" ProgID="Equation.DSMT4" ShapeID="_x0000_i1191" DrawAspect="Content" ObjectID="_1524556691" r:id="rId66"/>
        </w:object>
      </w:r>
      <w:r w:rsidR="00C86CE5" w:rsidRPr="00C86CE5">
        <w:t xml:space="preserve"> above </w:t>
      </w:r>
      <w:r w:rsidR="006B3F46" w:rsidRPr="006B3F46">
        <w:rPr>
          <w:position w:val="-10"/>
        </w:rPr>
        <w:object w:dxaOrig="220" w:dyaOrig="300">
          <v:shape id="_x0000_i1194" type="#_x0000_t75" style="width:10.85pt;height:15.15pt" o:ole="">
            <v:imagedata r:id="rId67" o:title=""/>
          </v:shape>
          <o:OLEObject Type="Embed" ProgID="Equation.DSMT4" ShapeID="_x0000_i1194" DrawAspect="Content" ObjectID="_1524556692" r:id="rId68"/>
        </w:object>
      </w:r>
      <w:r w:rsidR="00C86CE5" w:rsidRPr="00C86CE5">
        <w:t xml:space="preserve"> has the same slope as </w:t>
      </w:r>
      <w:r w:rsidR="00C86CE5" w:rsidRPr="00C86CE5">
        <w:rPr>
          <w:i/>
        </w:rPr>
        <w:t>S</w:t>
      </w:r>
      <w:r w:rsidR="00C86CE5" w:rsidRPr="00C86CE5">
        <w:rPr>
          <w:i/>
          <w:vertAlign w:val="superscript"/>
        </w:rPr>
        <w:t>d</w:t>
      </w:r>
      <w:r w:rsidR="00C86CE5" w:rsidRPr="00C86CE5">
        <w:t xml:space="preserve">. At prices less than or equal to </w:t>
      </w:r>
      <w:r w:rsidR="006B3F46" w:rsidRPr="006B3F46">
        <w:rPr>
          <w:position w:val="-10"/>
        </w:rPr>
        <w:object w:dxaOrig="279" w:dyaOrig="300">
          <v:shape id="_x0000_i1197" type="#_x0000_t75" style="width:14.1pt;height:15.15pt" o:ole="">
            <v:imagedata r:id="rId69" o:title=""/>
          </v:shape>
          <o:OLEObject Type="Embed" ProgID="Equation.DSMT4" ShapeID="_x0000_i1197" DrawAspect="Content" ObjectID="_1524556693" r:id="rId70"/>
        </w:object>
      </w:r>
      <w:r w:rsidR="00C86CE5" w:rsidRPr="00C86CE5">
        <w:t xml:space="preserve"> the same quantity is supplied with and without the quota, so </w:t>
      </w:r>
      <w:r w:rsidR="006B3F46" w:rsidRPr="006B3F46">
        <w:rPr>
          <w:position w:val="-6"/>
        </w:rPr>
        <w:object w:dxaOrig="220" w:dyaOrig="300">
          <v:shape id="_x0000_i1200" type="#_x0000_t75" style="width:10.85pt;height:15.15pt" o:ole="">
            <v:imagedata r:id="rId71" o:title=""/>
          </v:shape>
          <o:OLEObject Type="Embed" ProgID="Equation.DSMT4" ShapeID="_x0000_i1200" DrawAspect="Content" ObjectID="_1524556694" r:id="rId72"/>
        </w:object>
      </w:r>
      <w:r w:rsidR="00C86CE5" w:rsidRPr="00C86CE5">
        <w:t xml:space="preserve"> is the same as </w:t>
      </w:r>
      <w:r w:rsidR="00C86CE5" w:rsidRPr="00C86CE5">
        <w:rPr>
          <w:i/>
        </w:rPr>
        <w:t>S</w:t>
      </w:r>
      <w:r w:rsidR="00C86CE5" w:rsidRPr="00C86CE5">
        <w:t xml:space="preserve">. At prices above </w:t>
      </w:r>
      <w:r w:rsidR="006B3F46" w:rsidRPr="006B3F46">
        <w:rPr>
          <w:position w:val="-10"/>
        </w:rPr>
        <w:object w:dxaOrig="279" w:dyaOrig="300">
          <v:shape id="_x0000_i1203" type="#_x0000_t75" style="width:14.1pt;height:15.15pt" o:ole="">
            <v:imagedata r:id="rId73" o:title=""/>
          </v:shape>
          <o:OLEObject Type="Embed" ProgID="Equation.DSMT4" ShapeID="_x0000_i1203" DrawAspect="Content" ObjectID="_1524556695" r:id="rId74"/>
        </w:object>
      </w:r>
      <w:r w:rsidR="00C86CE5" w:rsidRPr="00C86CE5">
        <w:t xml:space="preserve"> less is supplied with the quota than without one, so </w:t>
      </w:r>
      <w:r w:rsidR="006B3F46" w:rsidRPr="006B3F46">
        <w:rPr>
          <w:position w:val="-6"/>
        </w:rPr>
        <w:object w:dxaOrig="220" w:dyaOrig="300">
          <v:shape id="_x0000_i1206" type="#_x0000_t75" style="width:10.85pt;height:15.15pt" o:ole="">
            <v:imagedata r:id="rId75" o:title=""/>
          </v:shape>
          <o:OLEObject Type="Embed" ProgID="Equation.DSMT4" ShapeID="_x0000_i1206" DrawAspect="Content" ObjectID="_1524556696" r:id="rId76"/>
        </w:object>
      </w:r>
      <w:r w:rsidR="00C86CE5" w:rsidRPr="00C86CE5">
        <w:t xml:space="preserve"> is steeper than </w:t>
      </w:r>
      <w:r w:rsidR="00C86CE5" w:rsidRPr="00C86CE5">
        <w:rPr>
          <w:i/>
        </w:rPr>
        <w:t>S</w:t>
      </w:r>
      <w:r w:rsidR="00C86CE5" w:rsidRPr="00C86CE5">
        <w:t>, indicating that a given increase in price raises the quantity supplied by less with a quota than without one.</w:t>
      </w:r>
    </w:p>
    <w:p w:rsidR="00C86CE5" w:rsidRDefault="0005623C" w:rsidP="0031139A">
      <w:pPr>
        <w:pStyle w:val="awTBfig"/>
        <w:spacing w:before="160"/>
        <w:ind w:left="446"/>
        <w:jc w:val="center"/>
      </w:pPr>
      <w:r w:rsidRPr="00A319F5">
        <w:rPr>
          <w:noProof/>
          <w:snapToGrid/>
        </w:rPr>
        <w:drawing>
          <wp:inline distT="0" distB="0" distL="0" distR="0" wp14:anchorId="7D3D90EE" wp14:editId="3DEDEED3">
            <wp:extent cx="4400550" cy="2057400"/>
            <wp:effectExtent l="0" t="0" r="0" b="0"/>
            <wp:docPr id="34" name="Picture 33" descr="2x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2x13"/>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4400550" cy="2057400"/>
                    </a:xfrm>
                    <a:prstGeom prst="rect">
                      <a:avLst/>
                    </a:prstGeom>
                    <a:noFill/>
                    <a:ln>
                      <a:noFill/>
                    </a:ln>
                  </pic:spPr>
                </pic:pic>
              </a:graphicData>
            </a:graphic>
          </wp:inline>
        </w:drawing>
      </w:r>
    </w:p>
    <w:p w:rsidR="00C86CE5" w:rsidRDefault="0031139A" w:rsidP="0031139A">
      <w:pPr>
        <w:pStyle w:val="MCQList1"/>
      </w:pPr>
      <w:r>
        <w:rPr>
          <w:rFonts w:ascii="Times New Roman" w:hAnsi="Times New Roman"/>
          <w:szCs w:val="22"/>
        </w:rPr>
        <w:t>3.1</w:t>
      </w:r>
      <w:r w:rsidR="00B871EE">
        <w:rPr>
          <w:rFonts w:ascii="Times New Roman" w:hAnsi="Times New Roman"/>
          <w:szCs w:val="22"/>
        </w:rPr>
        <w:tab/>
      </w:r>
      <w:r w:rsidR="00C86CE5">
        <w:t xml:space="preserve">The statement “Talk is cheap because supply exceeds demand” makes sense if we interpret it to mean </w:t>
      </w:r>
      <w:r w:rsidR="00C86CE5">
        <w:rPr>
          <w:spacing w:val="-3"/>
        </w:rPr>
        <w:t>that the quantity supplied of talk exceeds the quantity demanded at a price of zero. Imagine a downward-</w:t>
      </w:r>
      <w:r w:rsidR="00C86CE5">
        <w:t>sloping demand curve that hits the horizontal, quantity, axis to the left of where the upward-sloping supply curve hits the axis. (The correct aphorism is “Talk is cheap until you hire a lawyer.”)</w:t>
      </w:r>
    </w:p>
    <w:p w:rsidR="004A2784" w:rsidRPr="00B66700" w:rsidRDefault="00E76AB5" w:rsidP="00B871EE">
      <w:pPr>
        <w:pStyle w:val="MCQList1"/>
        <w:rPr>
          <w:szCs w:val="22"/>
          <w:lang w:val="x-none"/>
        </w:rPr>
      </w:pPr>
      <w:r w:rsidRPr="00B66700">
        <w:rPr>
          <w:szCs w:val="22"/>
        </w:rPr>
        <w:t>3.2</w:t>
      </w:r>
      <w:r w:rsidR="00B871EE">
        <w:rPr>
          <w:szCs w:val="22"/>
        </w:rPr>
        <w:tab/>
      </w:r>
      <w:r w:rsidR="004A2784" w:rsidRPr="00B66700">
        <w:rPr>
          <w:szCs w:val="22"/>
          <w:lang w:val="x-none"/>
        </w:rPr>
        <w:t xml:space="preserve">The equilibrium price is that price where </w:t>
      </w:r>
      <w:r w:rsidR="00B62529">
        <w:rPr>
          <w:szCs w:val="22"/>
        </w:rPr>
        <w:t>quantity demanded equals quantity supplied</w:t>
      </w:r>
      <w:r w:rsidR="004A2784" w:rsidRPr="00B66700">
        <w:rPr>
          <w:szCs w:val="22"/>
          <w:lang w:val="x-none"/>
        </w:rPr>
        <w:t>:</w:t>
      </w:r>
    </w:p>
    <w:p w:rsidR="004A2784" w:rsidRPr="00B66700" w:rsidRDefault="004A2784" w:rsidP="00B871EE">
      <w:pPr>
        <w:pStyle w:val="EQalt"/>
      </w:pPr>
      <w:r w:rsidRPr="00B66700">
        <w:t>110</w:t>
      </w:r>
      <w:r w:rsidR="00DC4316">
        <w:t xml:space="preserve"> – </w:t>
      </w:r>
      <w:r w:rsidRPr="00B66700">
        <w:t>20</w:t>
      </w:r>
      <w:r w:rsidRPr="00915181">
        <w:rPr>
          <w:i/>
        </w:rPr>
        <w:t>p</w:t>
      </w:r>
      <w:r w:rsidR="00DC4316">
        <w:t xml:space="preserve"> </w:t>
      </w:r>
      <w:r w:rsidRPr="00B66700">
        <w:t>=</w:t>
      </w:r>
      <w:r w:rsidR="00DC4316">
        <w:t xml:space="preserve"> </w:t>
      </w:r>
      <w:r w:rsidRPr="00B66700">
        <w:t>20</w:t>
      </w:r>
      <w:r w:rsidR="00DC4316">
        <w:t xml:space="preserve"> </w:t>
      </w:r>
      <w:r w:rsidRPr="00B66700">
        <w:t>+</w:t>
      </w:r>
      <w:r w:rsidR="00DC4316">
        <w:t xml:space="preserve"> </w:t>
      </w:r>
      <w:r w:rsidRPr="00B66700">
        <w:t>10</w:t>
      </w:r>
      <w:r w:rsidRPr="00915181">
        <w:rPr>
          <w:i/>
        </w:rPr>
        <w:t>p</w:t>
      </w:r>
    </w:p>
    <w:p w:rsidR="004A2784" w:rsidRPr="00B66700" w:rsidRDefault="004A2784" w:rsidP="00B871EE">
      <w:pPr>
        <w:pStyle w:val="EQalt"/>
      </w:pPr>
      <w:r w:rsidRPr="00B66700">
        <w:t>90</w:t>
      </w:r>
      <w:r w:rsidR="00DC4316">
        <w:t xml:space="preserve"> </w:t>
      </w:r>
      <w:r w:rsidRPr="00B66700">
        <w:t>=</w:t>
      </w:r>
      <w:r w:rsidR="00DC4316">
        <w:t xml:space="preserve"> </w:t>
      </w:r>
      <w:r w:rsidRPr="00B66700">
        <w:t>30</w:t>
      </w:r>
      <w:r w:rsidRPr="00915181">
        <w:rPr>
          <w:i/>
        </w:rPr>
        <w:t>p</w:t>
      </w:r>
    </w:p>
    <w:p w:rsidR="004A2784" w:rsidRPr="00B66700" w:rsidRDefault="004A2784" w:rsidP="00B871EE">
      <w:pPr>
        <w:pStyle w:val="EQalt"/>
      </w:pPr>
      <w:r w:rsidRPr="00915181">
        <w:rPr>
          <w:i/>
        </w:rPr>
        <w:t>p</w:t>
      </w:r>
      <w:r w:rsidR="00DC4316">
        <w:t xml:space="preserve"> </w:t>
      </w:r>
      <w:r w:rsidRPr="00B66700">
        <w:t>=</w:t>
      </w:r>
      <w:r w:rsidR="00DC4316">
        <w:t xml:space="preserve"> </w:t>
      </w:r>
      <w:r w:rsidRPr="00B66700">
        <w:t>3.</w:t>
      </w:r>
    </w:p>
    <w:p w:rsidR="004A2784" w:rsidRPr="00B66700" w:rsidRDefault="00B871EE" w:rsidP="00B871EE">
      <w:pPr>
        <w:pStyle w:val="MCQList1"/>
      </w:pPr>
      <w:r>
        <w:tab/>
      </w:r>
      <w:r w:rsidR="004A2784" w:rsidRPr="00B66700">
        <w:t xml:space="preserve">The equilibrium price is </w:t>
      </w:r>
      <w:r w:rsidR="004A2784" w:rsidRPr="00915181">
        <w:rPr>
          <w:i/>
        </w:rPr>
        <w:t>p</w:t>
      </w:r>
      <w:r w:rsidR="00915181">
        <w:t xml:space="preserve"> </w:t>
      </w:r>
      <w:r w:rsidR="004A2784" w:rsidRPr="00B66700">
        <w:t>=</w:t>
      </w:r>
      <w:r w:rsidR="00915181">
        <w:t xml:space="preserve"> </w:t>
      </w:r>
      <w:proofErr w:type="gramStart"/>
      <w:r w:rsidR="004A2784" w:rsidRPr="00B66700">
        <w:t>3</w:t>
      </w:r>
      <w:proofErr w:type="gramEnd"/>
      <w:r w:rsidR="004A2784" w:rsidRPr="00B66700">
        <w:t>.</w:t>
      </w:r>
      <w:r w:rsidR="00B03ADE">
        <w:t xml:space="preserve"> </w:t>
      </w:r>
      <w:proofErr w:type="gramStart"/>
      <w:r w:rsidR="004A2784" w:rsidRPr="00B66700">
        <w:t>Substitute this into either</w:t>
      </w:r>
      <w:proofErr w:type="gramEnd"/>
      <w:r w:rsidR="004A2784" w:rsidRPr="00B66700">
        <w:t xml:space="preserve"> the demand or supply equation to find the equilibrium quantity.</w:t>
      </w:r>
      <w:r w:rsidR="00B03ADE">
        <w:t xml:space="preserve"> </w:t>
      </w:r>
      <w:r w:rsidR="004A2784" w:rsidRPr="00B66700">
        <w:t>For example, substituting into the demand equation,</w:t>
      </w:r>
    </w:p>
    <w:p w:rsidR="004A2784" w:rsidRPr="00B66700" w:rsidRDefault="004A2784" w:rsidP="00B871EE">
      <w:pPr>
        <w:pStyle w:val="EQalt"/>
      </w:pPr>
      <w:r w:rsidRPr="00B66700">
        <w:t>Q</w:t>
      </w:r>
      <w:r w:rsidR="00915181">
        <w:t xml:space="preserve"> </w:t>
      </w:r>
      <w:r w:rsidRPr="00B66700">
        <w:t>=</w:t>
      </w:r>
      <w:r w:rsidR="00915181">
        <w:t xml:space="preserve"> </w:t>
      </w:r>
      <w:r w:rsidRPr="00B66700">
        <w:t>110</w:t>
      </w:r>
      <w:r w:rsidR="00915181">
        <w:t xml:space="preserve"> – </w:t>
      </w:r>
      <w:r w:rsidRPr="00B66700">
        <w:t>20</w:t>
      </w:r>
      <w:r w:rsidRPr="00915181">
        <w:rPr>
          <w:i/>
        </w:rPr>
        <w:t>p</w:t>
      </w:r>
    </w:p>
    <w:p w:rsidR="004A2784" w:rsidRPr="00B66700" w:rsidRDefault="004A2784" w:rsidP="00B871EE">
      <w:pPr>
        <w:pStyle w:val="EQalt"/>
      </w:pPr>
      <w:r w:rsidRPr="00915181">
        <w:rPr>
          <w:i/>
        </w:rPr>
        <w:t>Q</w:t>
      </w:r>
      <w:r w:rsidR="00915181">
        <w:t xml:space="preserve"> = </w:t>
      </w:r>
      <w:r w:rsidRPr="00B66700">
        <w:t>110</w:t>
      </w:r>
      <w:r w:rsidR="00915181">
        <w:t xml:space="preserve"> – </w:t>
      </w:r>
      <w:r w:rsidRPr="00B66700">
        <w:t>20(3)</w:t>
      </w:r>
    </w:p>
    <w:p w:rsidR="004A2784" w:rsidRPr="00B66700" w:rsidRDefault="004A2784" w:rsidP="00B871EE">
      <w:pPr>
        <w:pStyle w:val="EQalt"/>
      </w:pPr>
      <w:r w:rsidRPr="00915181">
        <w:rPr>
          <w:i/>
        </w:rPr>
        <w:t>Q</w:t>
      </w:r>
      <w:r w:rsidR="00915181">
        <w:t xml:space="preserve"> = </w:t>
      </w:r>
      <w:r w:rsidRPr="00B66700">
        <w:t>110</w:t>
      </w:r>
      <w:r w:rsidR="00915181">
        <w:t xml:space="preserve"> – </w:t>
      </w:r>
      <w:r w:rsidRPr="00B66700">
        <w:t>60</w:t>
      </w:r>
    </w:p>
    <w:p w:rsidR="004A2784" w:rsidRPr="00B66700" w:rsidRDefault="004A2784" w:rsidP="00B871EE">
      <w:pPr>
        <w:pStyle w:val="EQalt"/>
      </w:pPr>
      <w:r w:rsidRPr="00915181">
        <w:rPr>
          <w:i/>
        </w:rPr>
        <w:t>Q</w:t>
      </w:r>
      <w:r w:rsidR="00915181">
        <w:t xml:space="preserve"> = </w:t>
      </w:r>
      <w:r w:rsidRPr="00B66700">
        <w:t>50 units.</w:t>
      </w:r>
    </w:p>
    <w:p w:rsidR="00C86CE5" w:rsidRDefault="00E76AB5" w:rsidP="00C86CE5">
      <w:pPr>
        <w:pStyle w:val="MCQList1"/>
        <w:keepNext w:val="0"/>
        <w:keepLines w:val="0"/>
      </w:pPr>
      <w:r w:rsidRPr="00B66700">
        <w:rPr>
          <w:rFonts w:ascii="Times New Roman" w:hAnsi="Times New Roman"/>
          <w:szCs w:val="22"/>
        </w:rPr>
        <w:t>3.3</w:t>
      </w:r>
      <w:r w:rsidR="00B871EE">
        <w:rPr>
          <w:rFonts w:ascii="Times New Roman" w:hAnsi="Times New Roman"/>
          <w:szCs w:val="22"/>
        </w:rPr>
        <w:tab/>
      </w:r>
      <w:r w:rsidR="00C86CE5">
        <w:t>Equating the right sides of the supply and demand functions and using algebra, we find:</w:t>
      </w:r>
    </w:p>
    <w:p w:rsidR="00C86CE5" w:rsidRDefault="00C86CE5" w:rsidP="00B871EE">
      <w:pPr>
        <w:pStyle w:val="EQalt"/>
      </w:pPr>
      <w:r>
        <w:t>0.7</w:t>
      </w:r>
      <w:r>
        <w:rPr>
          <w:spacing w:val="30"/>
        </w:rPr>
        <w:t xml:space="preserve">5 </w:t>
      </w:r>
      <w:r>
        <w:t>ln(</w:t>
      </w:r>
      <w:r w:rsidRPr="00915181">
        <w:rPr>
          <w:i/>
        </w:rPr>
        <w:t>p</w:t>
      </w:r>
      <w:r>
        <w:t xml:space="preserve">) </w:t>
      </w:r>
      <w:r>
        <w:rPr>
          <w:rFonts w:ascii="Symbol" w:hAnsi="Symbol"/>
        </w:rPr>
        <w:t></w:t>
      </w:r>
      <w:r>
        <w:t xml:space="preserve"> 2.4 </w:t>
      </w:r>
      <w:r>
        <w:rPr>
          <w:rFonts w:ascii="Symbol" w:hAnsi="Symbol"/>
        </w:rPr>
        <w:t></w:t>
      </w:r>
      <w:r>
        <w:t xml:space="preserve"> 0.1</w:t>
      </w:r>
      <w:r>
        <w:rPr>
          <w:spacing w:val="30"/>
        </w:rPr>
        <w:t xml:space="preserve">5 </w:t>
      </w:r>
      <w:r>
        <w:t>ln(</w:t>
      </w:r>
      <w:r w:rsidRPr="00915181">
        <w:rPr>
          <w:i/>
        </w:rPr>
        <w:t>p</w:t>
      </w:r>
      <w:r w:rsidRPr="00915181">
        <w:rPr>
          <w:i/>
          <w:vertAlign w:val="subscript"/>
        </w:rPr>
        <w:t>t</w:t>
      </w:r>
      <w:r>
        <w:t>)</w:t>
      </w:r>
    </w:p>
    <w:p w:rsidR="005D4B30" w:rsidRDefault="00C86CE5" w:rsidP="006B3F46">
      <w:pPr>
        <w:pStyle w:val="EQalt"/>
      </w:pPr>
      <w:r>
        <w:tab/>
        <w:t>ln(</w:t>
      </w:r>
      <w:r w:rsidRPr="00915181">
        <w:rPr>
          <w:i/>
        </w:rPr>
        <w:t>p</w:t>
      </w:r>
      <w:r>
        <w:t xml:space="preserve">) </w:t>
      </w:r>
      <w:r>
        <w:rPr>
          <w:rFonts w:ascii="Symbol" w:hAnsi="Symbol"/>
        </w:rPr>
        <w:t></w:t>
      </w:r>
      <w:r>
        <w:t xml:space="preserve"> 3.2 </w:t>
      </w:r>
      <w:r>
        <w:rPr>
          <w:rFonts w:ascii="Symbol" w:hAnsi="Symbol"/>
        </w:rPr>
        <w:t></w:t>
      </w:r>
      <w:r>
        <w:t xml:space="preserve"> 0.</w:t>
      </w:r>
      <w:r>
        <w:rPr>
          <w:spacing w:val="30"/>
        </w:rPr>
        <w:t xml:space="preserve">2 </w:t>
      </w:r>
      <w:r>
        <w:t>ln(</w:t>
      </w:r>
      <w:r w:rsidRPr="00915181">
        <w:rPr>
          <w:i/>
        </w:rPr>
        <w:t>p</w:t>
      </w:r>
      <w:r w:rsidRPr="00915181">
        <w:rPr>
          <w:i/>
          <w:vertAlign w:val="subscript"/>
        </w:rPr>
        <w:t>t</w:t>
      </w:r>
      <w:r>
        <w:t>).</w:t>
      </w:r>
    </w:p>
    <w:p w:rsidR="00C86CE5" w:rsidRDefault="006B3F46" w:rsidP="006B3F46">
      <w:pPr>
        <w:pStyle w:val="MCQList1"/>
        <w:keepNext w:val="0"/>
      </w:pPr>
      <w:r>
        <w:tab/>
      </w:r>
      <w:r w:rsidR="00C86CE5" w:rsidRPr="005D4B30">
        <w:t xml:space="preserve">We then set </w:t>
      </w:r>
      <w:r w:rsidR="00C86CE5" w:rsidRPr="005D4B30">
        <w:rPr>
          <w:i/>
          <w:iCs/>
        </w:rPr>
        <w:t>p</w:t>
      </w:r>
      <w:r w:rsidR="00C86CE5" w:rsidRPr="005D4B30">
        <w:rPr>
          <w:i/>
          <w:iCs/>
          <w:vertAlign w:val="subscript"/>
        </w:rPr>
        <w:t>t</w:t>
      </w:r>
      <w:r w:rsidR="00C86CE5" w:rsidRPr="005D4B30">
        <w:rPr>
          <w:spacing w:val="20"/>
        </w:rPr>
        <w:t xml:space="preserve"> </w:t>
      </w:r>
      <w:r w:rsidR="005D4B30">
        <w:t xml:space="preserve">= </w:t>
      </w:r>
      <w:r w:rsidR="00C86CE5" w:rsidRPr="005D4B30">
        <w:t xml:space="preserve">110, </w:t>
      </w:r>
      <w:r w:rsidR="005D4B30">
        <w:t xml:space="preserve">and </w:t>
      </w:r>
      <w:r w:rsidR="00C86CE5" w:rsidRPr="005D4B30">
        <w:t xml:space="preserve">solve for </w:t>
      </w:r>
      <w:proofErr w:type="gramStart"/>
      <w:r w:rsidR="00C86CE5" w:rsidRPr="005D4B30">
        <w:t>ln(</w:t>
      </w:r>
      <w:proofErr w:type="gramEnd"/>
      <w:r w:rsidR="00C86CE5" w:rsidRPr="005D4B30">
        <w:rPr>
          <w:i/>
          <w:iCs/>
        </w:rPr>
        <w:t>p</w:t>
      </w:r>
      <w:r w:rsidR="00C86CE5" w:rsidRPr="005D4B30">
        <w:t>)</w:t>
      </w:r>
      <w:r w:rsidR="005D4B30">
        <w:t>:</w:t>
      </w:r>
    </w:p>
    <w:p w:rsidR="00C86CE5" w:rsidRDefault="00C86CE5" w:rsidP="00C86CE5">
      <w:pPr>
        <w:pStyle w:val="equation"/>
        <w:rPr>
          <w:i w:val="0"/>
          <w:iCs/>
        </w:rPr>
      </w:pPr>
      <w:proofErr w:type="spellStart"/>
      <w:proofErr w:type="gramStart"/>
      <w:r>
        <w:rPr>
          <w:i w:val="0"/>
          <w:iCs/>
        </w:rPr>
        <w:t>ln</w:t>
      </w:r>
      <w:proofErr w:type="spellEnd"/>
      <w:r>
        <w:rPr>
          <w:i w:val="0"/>
          <w:iCs/>
        </w:rPr>
        <w:t>(</w:t>
      </w:r>
      <w:proofErr w:type="gramEnd"/>
      <w:r>
        <w:t>p</w:t>
      </w:r>
      <w:r>
        <w:rPr>
          <w:i w:val="0"/>
          <w:iCs/>
        </w:rPr>
        <w:t xml:space="preserve">) </w:t>
      </w:r>
      <w:r>
        <w:rPr>
          <w:rFonts w:ascii="Symbol" w:hAnsi="Symbol"/>
          <w:i w:val="0"/>
          <w:iCs/>
        </w:rPr>
        <w:t></w:t>
      </w:r>
      <w:r>
        <w:rPr>
          <w:i w:val="0"/>
          <w:iCs/>
        </w:rPr>
        <w:t xml:space="preserve"> 3.2 </w:t>
      </w:r>
      <w:r>
        <w:rPr>
          <w:rFonts w:ascii="Symbol" w:hAnsi="Symbol"/>
          <w:i w:val="0"/>
          <w:iCs/>
        </w:rPr>
        <w:t></w:t>
      </w:r>
      <w:r>
        <w:rPr>
          <w:i w:val="0"/>
          <w:iCs/>
        </w:rPr>
        <w:t xml:space="preserve"> 0.2(4.7),</w:t>
      </w:r>
    </w:p>
    <w:p w:rsidR="00C86CE5" w:rsidRDefault="00B871EE" w:rsidP="00C86CE5">
      <w:pPr>
        <w:pStyle w:val="MCQList1"/>
        <w:spacing w:before="60"/>
        <w:ind w:left="446" w:hanging="446"/>
      </w:pPr>
      <w:r>
        <w:tab/>
      </w:r>
      <w:proofErr w:type="gramStart"/>
      <w:r w:rsidR="00C86CE5">
        <w:t>and</w:t>
      </w:r>
      <w:proofErr w:type="gramEnd"/>
      <w:r w:rsidR="00C86CE5">
        <w:t xml:space="preserve"> </w:t>
      </w:r>
      <w:proofErr w:type="spellStart"/>
      <w:r w:rsidR="00C86CE5">
        <w:t>exponentiate</w:t>
      </w:r>
      <w:proofErr w:type="spellEnd"/>
      <w:r w:rsidR="00C86CE5">
        <w:t xml:space="preserve"> </w:t>
      </w:r>
      <w:proofErr w:type="spellStart"/>
      <w:r w:rsidR="00C86CE5">
        <w:t>ln</w:t>
      </w:r>
      <w:proofErr w:type="spellEnd"/>
      <w:r w:rsidR="00C86CE5">
        <w:t>(</w:t>
      </w:r>
      <w:r w:rsidR="00C86CE5">
        <w:rPr>
          <w:i/>
          <w:iCs/>
        </w:rPr>
        <w:t>p</w:t>
      </w:r>
      <w:r w:rsidR="00C86CE5">
        <w:t xml:space="preserve">) to obtain the equilibrium price: </w:t>
      </w:r>
    </w:p>
    <w:p w:rsidR="00C86CE5" w:rsidRDefault="00C86CE5" w:rsidP="00C86CE5">
      <w:pPr>
        <w:pStyle w:val="equation"/>
        <w:tabs>
          <w:tab w:val="clear" w:pos="3600"/>
          <w:tab w:val="left" w:pos="4185"/>
        </w:tabs>
        <w:jc w:val="left"/>
        <w:rPr>
          <w:i w:val="0"/>
          <w:iCs/>
        </w:rPr>
      </w:pPr>
      <w:r>
        <w:rPr>
          <w:i w:val="0"/>
          <w:iCs/>
        </w:rPr>
        <w:tab/>
      </w:r>
      <w:proofErr w:type="gramStart"/>
      <w:r>
        <w:t>p</w:t>
      </w:r>
      <w:proofErr w:type="gramEnd"/>
      <w:r>
        <w:t xml:space="preserve"> </w:t>
      </w:r>
      <w:r>
        <w:rPr>
          <w:rFonts w:ascii="Symbol" w:hAnsi="Symbol"/>
          <w:i w:val="0"/>
          <w:iCs/>
        </w:rPr>
        <w:sym w:font="Symbol" w:char="F0BB"/>
      </w:r>
      <w:r>
        <w:t xml:space="preserve"> </w:t>
      </w:r>
      <w:r>
        <w:rPr>
          <w:i w:val="0"/>
          <w:iCs/>
        </w:rPr>
        <w:t>$62.80/ton.</w:t>
      </w:r>
    </w:p>
    <w:p w:rsidR="00C86CE5" w:rsidRDefault="00B871EE" w:rsidP="00C86CE5">
      <w:pPr>
        <w:pStyle w:val="MCQList1"/>
        <w:spacing w:before="60"/>
        <w:ind w:left="446" w:hanging="446"/>
      </w:pPr>
      <w:r>
        <w:tab/>
      </w:r>
      <w:r w:rsidR="00C86CE5">
        <w:t xml:space="preserve">Substituting </w:t>
      </w:r>
      <w:r w:rsidR="00C86CE5">
        <w:rPr>
          <w:i/>
          <w:iCs/>
        </w:rPr>
        <w:t>p</w:t>
      </w:r>
      <w:r w:rsidR="00C86CE5">
        <w:t xml:space="preserve"> into the</w:t>
      </w:r>
      <w:r w:rsidR="00C21380">
        <w:t xml:space="preserve"> supply curve</w:t>
      </w:r>
      <w:r w:rsidR="00C86CE5">
        <w:t xml:space="preserve">, we determine the equilibrium quantity: </w:t>
      </w:r>
    </w:p>
    <w:p w:rsidR="00C86CE5" w:rsidRDefault="00C86CE5" w:rsidP="00C86CE5">
      <w:pPr>
        <w:pStyle w:val="equation"/>
        <w:rPr>
          <w:i w:val="0"/>
          <w:iCs/>
        </w:rPr>
      </w:pPr>
      <w:proofErr w:type="gramStart"/>
      <w:r>
        <w:t xml:space="preserve">Q </w:t>
      </w:r>
      <w:r>
        <w:rPr>
          <w:rFonts w:ascii="Symbol" w:hAnsi="Symbol"/>
          <w:i w:val="0"/>
          <w:iCs/>
        </w:rPr>
        <w:sym w:font="Symbol" w:char="F0BB"/>
      </w:r>
      <w:r>
        <w:rPr>
          <w:i w:val="0"/>
          <w:iCs/>
        </w:rPr>
        <w:t xml:space="preserve"> 11.91 million short tons/year.</w:t>
      </w:r>
      <w:proofErr w:type="gramEnd"/>
    </w:p>
    <w:p w:rsidR="00C21380" w:rsidRDefault="00C21380" w:rsidP="006B3F46">
      <w:pPr>
        <w:pStyle w:val="MCQList1"/>
        <w:rPr>
          <w:i/>
        </w:rPr>
      </w:pPr>
      <w:r>
        <w:t>3.4</w:t>
      </w:r>
      <w:r w:rsidR="006B3F46">
        <w:rPr>
          <w:i/>
        </w:rPr>
        <w:tab/>
      </w:r>
      <w:r w:rsidR="00C73412">
        <w:t>Set quantity demanded equal to quantity supplied:</w:t>
      </w:r>
    </w:p>
    <w:p w:rsidR="00C73412" w:rsidRDefault="00C73412" w:rsidP="00C73412">
      <w:pPr>
        <w:pStyle w:val="equation"/>
        <w:ind w:left="720"/>
        <w:jc w:val="left"/>
      </w:pPr>
      <w:r w:rsidRPr="00C73412">
        <w:rPr>
          <w:i w:val="0"/>
        </w:rPr>
        <w:t xml:space="preserve">171 </w:t>
      </w:r>
      <w:r>
        <w:rPr>
          <w:rFonts w:ascii="Symbol" w:hAnsi="Symbol"/>
        </w:rPr>
        <w:t></w:t>
      </w:r>
      <w:r>
        <w:t xml:space="preserve"> </w:t>
      </w:r>
      <w:r w:rsidRPr="00C73412">
        <w:rPr>
          <w:i w:val="0"/>
        </w:rPr>
        <w:t>20</w:t>
      </w:r>
      <w:r w:rsidRPr="00C73412">
        <w:t>p</w:t>
      </w:r>
      <w:r>
        <w:t xml:space="preserve"> </w:t>
      </w:r>
      <w:r>
        <w:rPr>
          <w:rFonts w:ascii="Symbol" w:hAnsi="Symbol"/>
        </w:rPr>
        <w:t></w:t>
      </w:r>
      <w:r>
        <w:t xml:space="preserve"> </w:t>
      </w:r>
      <w:r w:rsidRPr="00C73412">
        <w:rPr>
          <w:i w:val="0"/>
        </w:rPr>
        <w:t>20</w:t>
      </w:r>
      <w:r w:rsidRPr="00C73412">
        <w:t>p</w:t>
      </w:r>
      <w:r w:rsidRPr="00C73412">
        <w:rPr>
          <w:vertAlign w:val="subscript"/>
        </w:rPr>
        <w:t>b</w:t>
      </w:r>
      <w:r>
        <w:t xml:space="preserve"> </w:t>
      </w:r>
      <w:r>
        <w:rPr>
          <w:rFonts w:ascii="Symbol" w:hAnsi="Symbol"/>
        </w:rPr>
        <w:t></w:t>
      </w:r>
      <w:r>
        <w:t xml:space="preserve"> </w:t>
      </w:r>
      <w:r w:rsidRPr="00C73412">
        <w:rPr>
          <w:i w:val="0"/>
        </w:rPr>
        <w:t>3</w:t>
      </w:r>
      <w:r w:rsidRPr="00C73412">
        <w:t>p</w:t>
      </w:r>
      <w:r w:rsidRPr="00C73412">
        <w:rPr>
          <w:vertAlign w:val="subscript"/>
        </w:rPr>
        <w:t>c</w:t>
      </w:r>
      <w:r>
        <w:t xml:space="preserve"> </w:t>
      </w:r>
      <w:r>
        <w:rPr>
          <w:rFonts w:ascii="Symbol" w:hAnsi="Symbol"/>
        </w:rPr>
        <w:t></w:t>
      </w:r>
      <w:r>
        <w:t xml:space="preserve"> </w:t>
      </w:r>
      <w:r w:rsidRPr="00C73412">
        <w:rPr>
          <w:i w:val="0"/>
        </w:rPr>
        <w:t>2</w:t>
      </w:r>
      <w:r w:rsidRPr="00C73412">
        <w:t>Y</w:t>
      </w:r>
      <w:r>
        <w:rPr>
          <w:i w:val="0"/>
        </w:rPr>
        <w:t xml:space="preserve"> = 178 + 40</w:t>
      </w:r>
      <w:r>
        <w:t>p</w:t>
      </w:r>
      <w:r>
        <w:rPr>
          <w:i w:val="0"/>
        </w:rPr>
        <w:t xml:space="preserve"> – 60</w:t>
      </w:r>
      <w:r>
        <w:t>p</w:t>
      </w:r>
      <w:r>
        <w:rPr>
          <w:vertAlign w:val="subscript"/>
        </w:rPr>
        <w:t>h</w:t>
      </w:r>
      <w:r w:rsidR="00B03ADE">
        <w:rPr>
          <w:i w:val="0"/>
        </w:rPr>
        <w:t xml:space="preserve"> </w:t>
      </w:r>
    </w:p>
    <w:p w:rsidR="00C73412" w:rsidRDefault="00CF6E4A" w:rsidP="006B3F46">
      <w:pPr>
        <w:pStyle w:val="MCQList2"/>
        <w:rPr>
          <w:i/>
        </w:rPr>
      </w:pPr>
      <w:r>
        <w:t>Solving for p yields:</w:t>
      </w:r>
    </w:p>
    <w:p w:rsidR="00CF6E4A" w:rsidRPr="00CF6E4A" w:rsidRDefault="00661456" w:rsidP="00661456">
      <w:pPr>
        <w:pStyle w:val="MTDisplayEquation"/>
        <w:rPr>
          <w:i/>
          <w:iCs/>
        </w:rPr>
      </w:pPr>
      <w:r>
        <w:tab/>
      </w:r>
      <w:r w:rsidR="006B3F46" w:rsidRPr="006B3F46">
        <w:rPr>
          <w:position w:val="-22"/>
        </w:rPr>
        <w:object w:dxaOrig="3180" w:dyaOrig="580">
          <v:shape id="_x0000_i1209" type="#_x0000_t75" style="width:159.15pt;height:29.25pt" o:ole="">
            <v:imagedata r:id="rId78" o:title=""/>
          </v:shape>
          <o:OLEObject Type="Embed" ProgID="Equation.DSMT4" ShapeID="_x0000_i1209" DrawAspect="Content" ObjectID="_1524556697" r:id="rId79"/>
        </w:object>
      </w:r>
    </w:p>
    <w:p w:rsidR="00CF6E4A" w:rsidRDefault="00CF6E4A" w:rsidP="006B3F46">
      <w:pPr>
        <w:pStyle w:val="MCQList2"/>
        <w:rPr>
          <w:i/>
        </w:rPr>
      </w:pPr>
      <w:r w:rsidRPr="00CF6E4A">
        <w:t xml:space="preserve">Solving for </w:t>
      </w:r>
      <w:r w:rsidRPr="006B3F46">
        <w:rPr>
          <w:i/>
        </w:rPr>
        <w:t xml:space="preserve">q </w:t>
      </w:r>
      <w:r w:rsidRPr="00CF6E4A">
        <w:t>yields:</w:t>
      </w:r>
    </w:p>
    <w:p w:rsidR="00DF5F19" w:rsidRPr="00CF6E4A" w:rsidRDefault="00661456" w:rsidP="00661456">
      <w:pPr>
        <w:pStyle w:val="MTDisplayEquation"/>
        <w:rPr>
          <w:i/>
          <w:iCs/>
        </w:rPr>
      </w:pPr>
      <w:r>
        <w:tab/>
      </w:r>
      <w:r w:rsidR="006B3F46" w:rsidRPr="006B3F46">
        <w:rPr>
          <w:position w:val="-22"/>
        </w:rPr>
        <w:object w:dxaOrig="3159" w:dyaOrig="580">
          <v:shape id="_x0000_i1212" type="#_x0000_t75" style="width:158.1pt;height:29.25pt" o:ole="">
            <v:imagedata r:id="rId80" o:title=""/>
          </v:shape>
          <o:OLEObject Type="Embed" ProgID="Equation.DSMT4" ShapeID="_x0000_i1212" DrawAspect="Content" ObjectID="_1524556698" r:id="rId81"/>
        </w:object>
      </w:r>
    </w:p>
    <w:p w:rsidR="00116E1A" w:rsidRDefault="003A5F1B" w:rsidP="006B3F46">
      <w:pPr>
        <w:pStyle w:val="MCQList2"/>
        <w:rPr>
          <w:i/>
        </w:rPr>
      </w:pPr>
      <w:r>
        <w:t xml:space="preserve">Inserting prices of other goods yields P=$3.30 and Q = </w:t>
      </w:r>
      <w:r w:rsidR="00DF5F19">
        <w:t>220.</w:t>
      </w:r>
    </w:p>
    <w:p w:rsidR="000F59B7" w:rsidRPr="00CF6E4A" w:rsidRDefault="000F59B7" w:rsidP="006B3F46">
      <w:pPr>
        <w:pStyle w:val="MCQList1"/>
        <w:rPr>
          <w:i/>
        </w:rPr>
      </w:pPr>
      <w:r>
        <w:t>4.1</w:t>
      </w:r>
      <w:r w:rsidR="006B3F46">
        <w:rPr>
          <w:i/>
        </w:rPr>
        <w:tab/>
      </w:r>
      <w:r>
        <w:t>The supply shock is unusually good luck, or an unexpected increase in the number of lobsters in the ocean.</w:t>
      </w:r>
      <w:r w:rsidR="00B03ADE">
        <w:t xml:space="preserve"> </w:t>
      </w:r>
      <w:r>
        <w:t>The supply curve shifts to the rights, and thus the price falls.</w:t>
      </w:r>
    </w:p>
    <w:p w:rsidR="00C86CE5" w:rsidRDefault="00C21380" w:rsidP="00C86CE5">
      <w:pPr>
        <w:pStyle w:val="MCQList1"/>
      </w:pPr>
      <w:r>
        <w:rPr>
          <w:rFonts w:ascii="Times New Roman" w:hAnsi="Times New Roman"/>
          <w:szCs w:val="22"/>
        </w:rPr>
        <w:t>4.2</w:t>
      </w:r>
      <w:r w:rsidR="00B871EE">
        <w:rPr>
          <w:rFonts w:ascii="Times New Roman" w:hAnsi="Times New Roman"/>
          <w:szCs w:val="22"/>
        </w:rPr>
        <w:tab/>
      </w:r>
      <w:r w:rsidR="00C86CE5">
        <w:t xml:space="preserve">The demand curve shifts to the left from </w:t>
      </w:r>
      <w:r w:rsidR="00C86CE5">
        <w:rPr>
          <w:i/>
          <w:iCs/>
        </w:rPr>
        <w:t>D</w:t>
      </w:r>
      <w:r w:rsidR="00C86CE5">
        <w:rPr>
          <w:vertAlign w:val="subscript"/>
        </w:rPr>
        <w:t>1</w:t>
      </w:r>
      <w:r w:rsidR="00C86CE5">
        <w:t xml:space="preserve"> to </w:t>
      </w:r>
      <w:r w:rsidR="00C86CE5">
        <w:rPr>
          <w:i/>
          <w:iCs/>
        </w:rPr>
        <w:t>D</w:t>
      </w:r>
      <w:r w:rsidR="00C86CE5">
        <w:rPr>
          <w:vertAlign w:val="subscript"/>
        </w:rPr>
        <w:t>2</w:t>
      </w:r>
      <w:r w:rsidR="00C86CE5">
        <w:t xml:space="preserve"> by 30</w:t>
      </w:r>
      <w:r w:rsidR="006C0372">
        <w:t xml:space="preserve"> percent, </w:t>
      </w:r>
      <w:r w:rsidR="00C86CE5">
        <w:t xml:space="preserve">which is the distance between </w:t>
      </w:r>
      <w:r w:rsidR="00C86CE5">
        <w:rPr>
          <w:i/>
          <w:iCs/>
        </w:rPr>
        <w:t>Q</w:t>
      </w:r>
      <w:r w:rsidR="00C86CE5">
        <w:rPr>
          <w:vertAlign w:val="subscript"/>
        </w:rPr>
        <w:t>0</w:t>
      </w:r>
      <w:r w:rsidR="00C86CE5">
        <w:t xml:space="preserve"> and </w:t>
      </w:r>
      <w:r w:rsidR="00C86CE5">
        <w:rPr>
          <w:i/>
          <w:iCs/>
        </w:rPr>
        <w:t>Q</w:t>
      </w:r>
      <w:r w:rsidR="00C86CE5">
        <w:rPr>
          <w:vertAlign w:val="subscript"/>
        </w:rPr>
        <w:t>4</w:t>
      </w:r>
      <w:r w:rsidR="00C86CE5">
        <w:t xml:space="preserve">. For </w:t>
      </w:r>
      <w:proofErr w:type="gramStart"/>
      <w:r w:rsidR="00C86CE5">
        <w:t>supply</w:t>
      </w:r>
      <w:proofErr w:type="gramEnd"/>
      <w:r w:rsidR="00C86CE5">
        <w:t xml:space="preserve"> curve </w:t>
      </w:r>
      <w:r w:rsidR="00C86CE5">
        <w:rPr>
          <w:i/>
          <w:iCs/>
        </w:rPr>
        <w:t>S</w:t>
      </w:r>
      <w:r w:rsidR="00C86CE5">
        <w:rPr>
          <w:vertAlign w:val="subscript"/>
        </w:rPr>
        <w:t>1</w:t>
      </w:r>
      <w:r w:rsidR="00C86CE5">
        <w:t xml:space="preserve">, the price drops from </w:t>
      </w:r>
      <w:r w:rsidR="00C86CE5">
        <w:rPr>
          <w:i/>
          <w:iCs/>
        </w:rPr>
        <w:t>p</w:t>
      </w:r>
      <w:r w:rsidR="00C86CE5">
        <w:rPr>
          <w:vertAlign w:val="subscript"/>
        </w:rPr>
        <w:t>0</w:t>
      </w:r>
      <w:r w:rsidR="00C86CE5">
        <w:t xml:space="preserve"> to </w:t>
      </w:r>
      <w:r w:rsidR="00C86CE5">
        <w:rPr>
          <w:i/>
          <w:iCs/>
        </w:rPr>
        <w:t>p</w:t>
      </w:r>
      <w:r w:rsidR="00C86CE5">
        <w:rPr>
          <w:vertAlign w:val="subscript"/>
        </w:rPr>
        <w:t>1</w:t>
      </w:r>
      <w:r w:rsidR="00C86CE5">
        <w:t>, a change</w:t>
      </w:r>
      <w:r w:rsidR="006B3F46">
        <w:t xml:space="preserve"> of</w:t>
      </w:r>
      <w:r w:rsidR="00C86CE5">
        <w:t xml:space="preserve"> less than 30</w:t>
      </w:r>
      <w:r w:rsidR="006C0372">
        <w:t xml:space="preserve"> percent. </w:t>
      </w:r>
      <w:r w:rsidR="00C86CE5">
        <w:t xml:space="preserve">For a steeper supply curve </w:t>
      </w:r>
      <w:r w:rsidR="00C86CE5">
        <w:rPr>
          <w:i/>
          <w:iCs/>
        </w:rPr>
        <w:t>S</w:t>
      </w:r>
      <w:r w:rsidR="00C86CE5">
        <w:rPr>
          <w:vertAlign w:val="subscript"/>
        </w:rPr>
        <w:t>2</w:t>
      </w:r>
      <w:r w:rsidR="00C86CE5">
        <w:t xml:space="preserve">, the price decreases to </w:t>
      </w:r>
      <w:r w:rsidR="00C86CE5">
        <w:rPr>
          <w:i/>
          <w:iCs/>
        </w:rPr>
        <w:t>p</w:t>
      </w:r>
      <w:r w:rsidR="00C86CE5">
        <w:rPr>
          <w:vertAlign w:val="subscript"/>
        </w:rPr>
        <w:t>2</w:t>
      </w:r>
      <w:r w:rsidR="00C86CE5">
        <w:t>, a larger decrease, yet still smaller than 30</w:t>
      </w:r>
      <w:r w:rsidR="006C0372">
        <w:t xml:space="preserve"> percent. </w:t>
      </w:r>
      <w:r w:rsidR="00C86CE5">
        <w:t>Accordingly, the equilibrium quantity changes less than 30</w:t>
      </w:r>
      <w:r w:rsidR="006C0372">
        <w:t xml:space="preserve"> percent </w:t>
      </w:r>
      <w:r w:rsidR="00C86CE5">
        <w:t>as well.</w:t>
      </w:r>
    </w:p>
    <w:p w:rsidR="00C86CE5" w:rsidRDefault="0005623C" w:rsidP="00915181">
      <w:pPr>
        <w:pStyle w:val="awTBfig"/>
        <w:keepNext w:val="0"/>
        <w:keepLines w:val="0"/>
        <w:ind w:left="450"/>
        <w:jc w:val="center"/>
      </w:pPr>
      <w:r w:rsidRPr="00A319F5">
        <w:rPr>
          <w:noProof/>
          <w:snapToGrid/>
        </w:rPr>
        <w:drawing>
          <wp:inline distT="0" distB="0" distL="0" distR="0" wp14:anchorId="6BEFF1F0" wp14:editId="6F21637E">
            <wp:extent cx="3105150" cy="1990725"/>
            <wp:effectExtent l="0" t="0" r="0" b="9525"/>
            <wp:docPr id="35"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3105150" cy="1990725"/>
                    </a:xfrm>
                    <a:prstGeom prst="rect">
                      <a:avLst/>
                    </a:prstGeom>
                    <a:noFill/>
                    <a:ln>
                      <a:noFill/>
                    </a:ln>
                  </pic:spPr>
                </pic:pic>
              </a:graphicData>
            </a:graphic>
          </wp:inline>
        </w:drawing>
      </w:r>
    </w:p>
    <w:p w:rsidR="00D05D8B" w:rsidRDefault="00C21380" w:rsidP="00C907E6">
      <w:pPr>
        <w:pStyle w:val="MCQList1"/>
        <w:keepNext w:val="0"/>
      </w:pPr>
      <w:r>
        <w:rPr>
          <w:rFonts w:ascii="Times New Roman" w:hAnsi="Times New Roman"/>
          <w:szCs w:val="22"/>
        </w:rPr>
        <w:t>4.3</w:t>
      </w:r>
      <w:r w:rsidR="00B871EE">
        <w:rPr>
          <w:rFonts w:ascii="Times New Roman" w:hAnsi="Times New Roman"/>
          <w:szCs w:val="22"/>
        </w:rPr>
        <w:tab/>
      </w:r>
      <w:r w:rsidR="00D05D8B">
        <w:t xml:space="preserve">The increased use of corn for producing ethanol will shift the demand curve for corn to the right. </w:t>
      </w:r>
      <w:r w:rsidR="00D05D8B">
        <w:br/>
        <w:t>This increases the price of corn overall, reducing the consumption of corn as food.</w:t>
      </w:r>
    </w:p>
    <w:p w:rsidR="003E3AB2" w:rsidRPr="00B66700" w:rsidRDefault="00C21380" w:rsidP="00B871EE">
      <w:pPr>
        <w:pStyle w:val="MCQList1"/>
      </w:pPr>
      <w:r>
        <w:t>4.4</w:t>
      </w:r>
      <w:r w:rsidR="00B871EE">
        <w:tab/>
      </w:r>
      <w:r w:rsidR="003E3AB2" w:rsidRPr="00B66700">
        <w:t xml:space="preserve">The equilibrium price is that price where </w:t>
      </w:r>
      <w:r>
        <w:t>quantity demanded equals quantity supplied</w:t>
      </w:r>
      <w:r w:rsidR="003E3AB2" w:rsidRPr="00B66700">
        <w:t>:</w:t>
      </w:r>
    </w:p>
    <w:p w:rsidR="003E3AB2" w:rsidRPr="00B66700" w:rsidRDefault="003E3AB2" w:rsidP="00C907E6">
      <w:pPr>
        <w:pStyle w:val="EQalt"/>
        <w:spacing w:before="60" w:after="60"/>
        <w:rPr>
          <w:lang w:val="x-none"/>
        </w:rPr>
      </w:pPr>
      <w:r w:rsidRPr="00B66700">
        <w:t>220</w:t>
      </w:r>
      <w:r w:rsidR="00915181">
        <w:t xml:space="preserve"> – </w:t>
      </w:r>
      <w:r w:rsidRPr="00B66700">
        <w:t>2</w:t>
      </w:r>
      <w:r w:rsidRPr="00915181">
        <w:rPr>
          <w:i/>
          <w:lang w:val="x-none"/>
        </w:rPr>
        <w:t>p</w:t>
      </w:r>
      <w:r w:rsidR="00915181">
        <w:rPr>
          <w:lang w:val="x-none"/>
        </w:rPr>
        <w:t xml:space="preserve"> = </w:t>
      </w:r>
      <w:r w:rsidRPr="00B66700">
        <w:t>20</w:t>
      </w:r>
      <w:r w:rsidR="00915181">
        <w:t xml:space="preserve"> </w:t>
      </w:r>
      <w:r w:rsidRPr="00B66700">
        <w:rPr>
          <w:lang w:val="x-none"/>
        </w:rPr>
        <w:t>+</w:t>
      </w:r>
      <w:r w:rsidR="00915181">
        <w:t xml:space="preserve"> </w:t>
      </w:r>
      <w:r w:rsidRPr="00B66700">
        <w:t>3</w:t>
      </w:r>
      <w:r w:rsidRPr="00915181">
        <w:rPr>
          <w:i/>
          <w:lang w:val="x-none"/>
        </w:rPr>
        <w:t>p</w:t>
      </w:r>
      <w:r w:rsidR="00915181">
        <w:t xml:space="preserve"> – </w:t>
      </w:r>
      <w:r w:rsidRPr="00B66700">
        <w:t>20</w:t>
      </w:r>
      <w:r w:rsidRPr="00915181">
        <w:rPr>
          <w:i/>
          <w:lang w:val="x-none"/>
        </w:rPr>
        <w:t>r</w:t>
      </w:r>
    </w:p>
    <w:p w:rsidR="003E3AB2" w:rsidRPr="00B66700" w:rsidRDefault="003E3AB2" w:rsidP="00C907E6">
      <w:pPr>
        <w:pStyle w:val="EQalt"/>
        <w:spacing w:before="60" w:after="60"/>
        <w:rPr>
          <w:lang w:val="x-none"/>
        </w:rPr>
      </w:pPr>
      <w:r w:rsidRPr="00B66700">
        <w:t>200</w:t>
      </w:r>
      <w:r w:rsidR="00915181">
        <w:t xml:space="preserve"> </w:t>
      </w:r>
      <w:r w:rsidRPr="00B66700">
        <w:rPr>
          <w:lang w:val="x-none"/>
        </w:rPr>
        <w:t>+</w:t>
      </w:r>
      <w:r w:rsidR="00915181">
        <w:t xml:space="preserve"> </w:t>
      </w:r>
      <w:r w:rsidRPr="00B66700">
        <w:t>20</w:t>
      </w:r>
      <w:r w:rsidRPr="00915181">
        <w:rPr>
          <w:i/>
          <w:lang w:val="x-none"/>
        </w:rPr>
        <w:t>r</w:t>
      </w:r>
      <w:r w:rsidR="00915181">
        <w:rPr>
          <w:lang w:val="x-none"/>
        </w:rPr>
        <w:t xml:space="preserve"> = </w:t>
      </w:r>
      <w:r w:rsidRPr="00B66700">
        <w:t>5</w:t>
      </w:r>
      <w:r w:rsidRPr="00915181">
        <w:rPr>
          <w:i/>
          <w:lang w:val="x-none"/>
        </w:rPr>
        <w:t>p</w:t>
      </w:r>
    </w:p>
    <w:p w:rsidR="003E3AB2" w:rsidRPr="00B66700" w:rsidRDefault="003E3AB2" w:rsidP="00B871EE">
      <w:pPr>
        <w:pStyle w:val="EQalt"/>
        <w:rPr>
          <w:lang w:val="x-none"/>
        </w:rPr>
      </w:pPr>
      <w:r w:rsidRPr="00B66700">
        <w:rPr>
          <w:lang w:val="x-none"/>
        </w:rPr>
        <w:t>p</w:t>
      </w:r>
      <w:r w:rsidR="00915181">
        <w:rPr>
          <w:lang w:val="x-none"/>
        </w:rPr>
        <w:t xml:space="preserve"> = </w:t>
      </w:r>
      <w:r w:rsidRPr="00B66700">
        <w:t>40</w:t>
      </w:r>
      <w:r w:rsidR="00915181">
        <w:t xml:space="preserve"> </w:t>
      </w:r>
      <w:r w:rsidRPr="00B66700">
        <w:rPr>
          <w:lang w:val="x-none"/>
        </w:rPr>
        <w:t>+</w:t>
      </w:r>
      <w:r w:rsidR="00915181">
        <w:t xml:space="preserve"> </w:t>
      </w:r>
      <w:r w:rsidRPr="00B66700">
        <w:t>4</w:t>
      </w:r>
      <w:r w:rsidRPr="00915181">
        <w:rPr>
          <w:i/>
          <w:lang w:val="x-none"/>
        </w:rPr>
        <w:t>r</w:t>
      </w:r>
      <w:r w:rsidRPr="00B66700">
        <w:rPr>
          <w:lang w:val="x-none"/>
        </w:rPr>
        <w:t>.</w:t>
      </w:r>
    </w:p>
    <w:p w:rsidR="003E3AB2" w:rsidRPr="00B66700" w:rsidRDefault="00B871EE" w:rsidP="00B871EE">
      <w:pPr>
        <w:pStyle w:val="MCQList1"/>
      </w:pPr>
      <w:r>
        <w:tab/>
      </w:r>
      <w:r w:rsidR="003E3AB2" w:rsidRPr="00B66700">
        <w:t xml:space="preserve">The effect of a change in </w:t>
      </w:r>
      <w:r w:rsidR="003E3AB2" w:rsidRPr="00915181">
        <w:rPr>
          <w:i/>
        </w:rPr>
        <w:t>r</w:t>
      </w:r>
      <w:r w:rsidR="003E3AB2" w:rsidRPr="00B66700">
        <w:t xml:space="preserve"> on the equilibrium price is</w:t>
      </w:r>
    </w:p>
    <w:p w:rsidR="003E3AB2" w:rsidRPr="00B66700" w:rsidRDefault="006B3F46" w:rsidP="003E3AB2">
      <w:pPr>
        <w:autoSpaceDE w:val="0"/>
        <w:autoSpaceDN w:val="0"/>
        <w:adjustRightInd w:val="0"/>
        <w:jc w:val="center"/>
        <w:rPr>
          <w:sz w:val="22"/>
          <w:szCs w:val="22"/>
        </w:rPr>
      </w:pPr>
      <w:r w:rsidRPr="006B3F46">
        <w:rPr>
          <w:position w:val="-22"/>
          <w:sz w:val="22"/>
          <w:szCs w:val="22"/>
          <w:lang w:val="x-none"/>
        </w:rPr>
        <w:object w:dxaOrig="340" w:dyaOrig="580">
          <v:shape id="_x0000_i1215" type="#_x0000_t75" style="width:16.8pt;height:29.25pt" o:ole="">
            <v:imagedata r:id="rId83" o:title=""/>
          </v:shape>
          <o:OLEObject Type="Embed" ProgID="Equation.DSMT4" ShapeID="_x0000_i1215" DrawAspect="Content" ObjectID="_1524556699" r:id="rId84"/>
        </w:object>
      </w:r>
      <w:r w:rsidR="00915181">
        <w:rPr>
          <w:sz w:val="22"/>
          <w:szCs w:val="22"/>
          <w:lang w:val="x-none"/>
        </w:rPr>
        <w:t xml:space="preserve"> = </w:t>
      </w:r>
      <w:r w:rsidR="003E3AB2" w:rsidRPr="00B66700">
        <w:rPr>
          <w:sz w:val="22"/>
          <w:szCs w:val="22"/>
        </w:rPr>
        <w:t>4</w:t>
      </w:r>
      <w:r w:rsidR="003E3AB2" w:rsidRPr="00B66700">
        <w:rPr>
          <w:sz w:val="22"/>
          <w:szCs w:val="22"/>
          <w:lang w:val="x-none"/>
        </w:rPr>
        <w:t>.</w:t>
      </w:r>
    </w:p>
    <w:p w:rsidR="003E3AB2" w:rsidRPr="00B66700" w:rsidRDefault="00B871EE" w:rsidP="00B871EE">
      <w:pPr>
        <w:pStyle w:val="MCQList1"/>
      </w:pPr>
      <w:r>
        <w:tab/>
      </w:r>
      <w:r w:rsidR="003E3AB2" w:rsidRPr="00B66700">
        <w:t xml:space="preserve">The equilibrium price is </w:t>
      </w:r>
      <w:r w:rsidR="003E3AB2" w:rsidRPr="00915181">
        <w:rPr>
          <w:i/>
        </w:rPr>
        <w:t>p</w:t>
      </w:r>
      <w:r w:rsidR="00915181">
        <w:t xml:space="preserve"> = </w:t>
      </w:r>
      <w:r w:rsidR="003E3AB2" w:rsidRPr="00B66700">
        <w:t>40</w:t>
      </w:r>
      <w:r w:rsidR="00915181">
        <w:t xml:space="preserve"> </w:t>
      </w:r>
      <w:r w:rsidR="003E3AB2" w:rsidRPr="00B66700">
        <w:t>+</w:t>
      </w:r>
      <w:r w:rsidR="00915181">
        <w:t xml:space="preserve"> </w:t>
      </w:r>
      <w:r w:rsidR="003E3AB2" w:rsidRPr="00B66700">
        <w:t>4</w:t>
      </w:r>
      <w:r w:rsidR="003E3AB2" w:rsidRPr="00915181">
        <w:rPr>
          <w:i/>
        </w:rPr>
        <w:t>r</w:t>
      </w:r>
      <w:r w:rsidR="003E3AB2" w:rsidRPr="00B66700">
        <w:t>.</w:t>
      </w:r>
      <w:r w:rsidR="00B03ADE">
        <w:t xml:space="preserve"> </w:t>
      </w:r>
      <w:proofErr w:type="gramStart"/>
      <w:r w:rsidR="003E3AB2" w:rsidRPr="00B66700">
        <w:t>Substitute this into either</w:t>
      </w:r>
      <w:proofErr w:type="gramEnd"/>
      <w:r w:rsidR="003E3AB2" w:rsidRPr="00B66700">
        <w:t xml:space="preserve"> the demand or supply equation to find the equilibrium quantity.</w:t>
      </w:r>
      <w:r w:rsidR="00B03ADE">
        <w:t xml:space="preserve"> </w:t>
      </w:r>
      <w:r w:rsidR="003E3AB2" w:rsidRPr="00B66700">
        <w:t>For example, substituting into the demand equation,</w:t>
      </w:r>
    </w:p>
    <w:p w:rsidR="003E3AB2" w:rsidRPr="00B66700" w:rsidRDefault="003E3AB2" w:rsidP="00C907E6">
      <w:pPr>
        <w:pStyle w:val="EQalt"/>
        <w:spacing w:before="60" w:after="60"/>
      </w:pPr>
      <w:r w:rsidRPr="00915181">
        <w:rPr>
          <w:i/>
        </w:rPr>
        <w:t>Q</w:t>
      </w:r>
      <w:r w:rsidR="00915181">
        <w:t xml:space="preserve"> = </w:t>
      </w:r>
      <w:r w:rsidRPr="00B66700">
        <w:t>220</w:t>
      </w:r>
      <w:r w:rsidR="00915181">
        <w:t xml:space="preserve"> – </w:t>
      </w:r>
      <w:r w:rsidRPr="00B66700">
        <w:t>2</w:t>
      </w:r>
      <w:r w:rsidRPr="00915181">
        <w:rPr>
          <w:i/>
        </w:rPr>
        <w:t>p</w:t>
      </w:r>
    </w:p>
    <w:p w:rsidR="003E3AB2" w:rsidRPr="00B66700" w:rsidRDefault="003E3AB2" w:rsidP="00C907E6">
      <w:pPr>
        <w:pStyle w:val="EQalt"/>
        <w:spacing w:before="60" w:after="60"/>
      </w:pPr>
      <w:r w:rsidRPr="00915181">
        <w:rPr>
          <w:i/>
        </w:rPr>
        <w:t>Q</w:t>
      </w:r>
      <w:r w:rsidR="00915181">
        <w:t xml:space="preserve"> = </w:t>
      </w:r>
      <w:r w:rsidRPr="00B66700">
        <w:t>220</w:t>
      </w:r>
      <w:r w:rsidR="00915181">
        <w:t xml:space="preserve"> – </w:t>
      </w:r>
      <w:r w:rsidRPr="00B66700">
        <w:t>2(40</w:t>
      </w:r>
      <w:r w:rsidR="00915181">
        <w:t xml:space="preserve"> </w:t>
      </w:r>
      <w:r w:rsidRPr="00B66700">
        <w:t>+</w:t>
      </w:r>
      <w:r w:rsidR="00915181">
        <w:t xml:space="preserve"> </w:t>
      </w:r>
      <w:r w:rsidRPr="00B66700">
        <w:t>4</w:t>
      </w:r>
      <w:r w:rsidRPr="00915181">
        <w:rPr>
          <w:i/>
        </w:rPr>
        <w:t>r</w:t>
      </w:r>
      <w:r w:rsidRPr="00B66700">
        <w:t>)</w:t>
      </w:r>
    </w:p>
    <w:p w:rsidR="003E3AB2" w:rsidRPr="00B66700" w:rsidRDefault="003E3AB2" w:rsidP="00C907E6">
      <w:pPr>
        <w:pStyle w:val="EQalt"/>
        <w:spacing w:before="60" w:after="60"/>
      </w:pPr>
      <w:r w:rsidRPr="00915181">
        <w:rPr>
          <w:i/>
        </w:rPr>
        <w:t>Q</w:t>
      </w:r>
      <w:r w:rsidR="00915181">
        <w:t xml:space="preserve"> = </w:t>
      </w:r>
      <w:r w:rsidRPr="00B66700">
        <w:t>220</w:t>
      </w:r>
      <w:r w:rsidR="00915181">
        <w:t xml:space="preserve"> – </w:t>
      </w:r>
      <w:r w:rsidRPr="00B66700">
        <w:t>80</w:t>
      </w:r>
      <w:r w:rsidR="00915181">
        <w:t xml:space="preserve"> – </w:t>
      </w:r>
      <w:r w:rsidRPr="00B66700">
        <w:t>8</w:t>
      </w:r>
      <w:r w:rsidRPr="00915181">
        <w:rPr>
          <w:i/>
        </w:rPr>
        <w:t>r</w:t>
      </w:r>
    </w:p>
    <w:p w:rsidR="003E3AB2" w:rsidRPr="00B66700" w:rsidRDefault="003E3AB2" w:rsidP="00C907E6">
      <w:pPr>
        <w:pStyle w:val="EQalt"/>
        <w:spacing w:before="60" w:after="60"/>
      </w:pPr>
      <w:r w:rsidRPr="00915181">
        <w:rPr>
          <w:i/>
        </w:rPr>
        <w:t>Q</w:t>
      </w:r>
      <w:r w:rsidR="00915181">
        <w:t xml:space="preserve"> = </w:t>
      </w:r>
      <w:r w:rsidRPr="00B66700">
        <w:t>140</w:t>
      </w:r>
      <w:r w:rsidR="00915181">
        <w:t xml:space="preserve"> – </w:t>
      </w:r>
      <w:r w:rsidRPr="00B66700">
        <w:t>8</w:t>
      </w:r>
      <w:r w:rsidRPr="00915181">
        <w:rPr>
          <w:i/>
        </w:rPr>
        <w:t>r</w:t>
      </w:r>
      <w:r w:rsidRPr="00B66700">
        <w:t>.</w:t>
      </w:r>
    </w:p>
    <w:p w:rsidR="003E3AB2" w:rsidRPr="00B66700" w:rsidRDefault="00B871EE" w:rsidP="00B871EE">
      <w:pPr>
        <w:pStyle w:val="MCQList1"/>
      </w:pPr>
      <w:r>
        <w:tab/>
      </w:r>
      <w:r w:rsidR="003E3AB2" w:rsidRPr="00B66700">
        <w:t xml:space="preserve">The effect of a change in </w:t>
      </w:r>
      <w:r w:rsidR="003E3AB2" w:rsidRPr="006C0372">
        <w:rPr>
          <w:i/>
        </w:rPr>
        <w:t>r</w:t>
      </w:r>
      <w:r w:rsidR="003E3AB2" w:rsidRPr="00B66700">
        <w:t xml:space="preserve"> on the equilibrium quantity is</w:t>
      </w:r>
    </w:p>
    <w:p w:rsidR="003E3AB2" w:rsidRPr="00B66700" w:rsidRDefault="006B3F46" w:rsidP="003E3AB2">
      <w:pPr>
        <w:autoSpaceDE w:val="0"/>
        <w:autoSpaceDN w:val="0"/>
        <w:adjustRightInd w:val="0"/>
        <w:jc w:val="center"/>
        <w:rPr>
          <w:sz w:val="22"/>
          <w:szCs w:val="22"/>
        </w:rPr>
      </w:pPr>
      <w:r w:rsidRPr="006B3F46">
        <w:rPr>
          <w:position w:val="-22"/>
          <w:sz w:val="22"/>
          <w:szCs w:val="22"/>
          <w:lang w:val="x-none"/>
        </w:rPr>
        <w:object w:dxaOrig="380" w:dyaOrig="580">
          <v:shape id="_x0000_i1218" type="#_x0000_t75" style="width:18.95pt;height:29.25pt" o:ole="">
            <v:imagedata r:id="rId85" o:title=""/>
          </v:shape>
          <o:OLEObject Type="Embed" ProgID="Equation.DSMT4" ShapeID="_x0000_i1218" DrawAspect="Content" ObjectID="_1524556700" r:id="rId86"/>
        </w:object>
      </w:r>
      <w:r w:rsidR="00915181">
        <w:rPr>
          <w:sz w:val="22"/>
          <w:szCs w:val="22"/>
          <w:lang w:val="x-none"/>
        </w:rPr>
        <w:t xml:space="preserve"> = </w:t>
      </w:r>
      <w:r w:rsidR="006C0372">
        <w:rPr>
          <w:sz w:val="22"/>
          <w:szCs w:val="22"/>
        </w:rPr>
        <w:t>–</w:t>
      </w:r>
      <w:r w:rsidR="003E3AB2" w:rsidRPr="00B66700">
        <w:rPr>
          <w:sz w:val="22"/>
          <w:szCs w:val="22"/>
        </w:rPr>
        <w:t>8</w:t>
      </w:r>
      <w:r w:rsidR="003E3AB2" w:rsidRPr="00B66700">
        <w:rPr>
          <w:sz w:val="22"/>
          <w:szCs w:val="22"/>
          <w:lang w:val="x-none"/>
        </w:rPr>
        <w:t>.</w:t>
      </w:r>
    </w:p>
    <w:p w:rsidR="00800C90" w:rsidRDefault="00B66700" w:rsidP="006B3F46">
      <w:pPr>
        <w:pStyle w:val="MCQList1a"/>
      </w:pPr>
      <w:r>
        <w:t>4.5</w:t>
      </w:r>
      <w:r w:rsidR="006B3F46">
        <w:tab/>
      </w:r>
      <w:proofErr w:type="gramStart"/>
      <w:r w:rsidR="00800C90">
        <w:t>a</w:t>
      </w:r>
      <w:proofErr w:type="gramEnd"/>
      <w:r w:rsidR="0031139A">
        <w:t>.</w:t>
      </w:r>
      <w:r w:rsidR="00800C90">
        <w:tab/>
        <w:t>The inverse demand function is</w:t>
      </w:r>
      <w:proofErr w:type="gramStart"/>
      <w:r w:rsidR="00800C90">
        <w:t xml:space="preserve">: </w:t>
      </w:r>
      <w:proofErr w:type="gramEnd"/>
      <w:r w:rsidR="006B3F46" w:rsidRPr="006B3F46">
        <w:rPr>
          <w:position w:val="-22"/>
        </w:rPr>
        <w:object w:dxaOrig="1680" w:dyaOrig="580">
          <v:shape id="_x0000_i1221" type="#_x0000_t75" style="width:83.9pt;height:29.25pt" o:ole="">
            <v:imagedata r:id="rId87" o:title=""/>
          </v:shape>
          <o:OLEObject Type="Embed" ProgID="Equation.DSMT4" ShapeID="_x0000_i1221" DrawAspect="Content" ObjectID="_1524556701" r:id="rId88"/>
        </w:object>
      </w:r>
      <w:r w:rsidR="00800C90">
        <w:t xml:space="preserve">, then the demand function is: </w:t>
      </w:r>
    </w:p>
    <w:p w:rsidR="00800C90" w:rsidRDefault="006B3F46" w:rsidP="00B871EE">
      <w:pPr>
        <w:pStyle w:val="equation"/>
        <w:keepNext w:val="0"/>
      </w:pPr>
      <w:r w:rsidRPr="006B3F46">
        <w:rPr>
          <w:position w:val="-22"/>
        </w:rPr>
        <w:object w:dxaOrig="1680" w:dyaOrig="580">
          <v:shape id="_x0000_i1224" type="#_x0000_t75" style="width:83.9pt;height:29.25pt" o:ole="">
            <v:imagedata r:id="rId89" o:title=""/>
          </v:shape>
          <o:OLEObject Type="Embed" ProgID="Equation.DSMT4" ShapeID="_x0000_i1224" DrawAspect="Content" ObjectID="_1524556702" r:id="rId90"/>
        </w:object>
      </w:r>
    </w:p>
    <w:p w:rsidR="00800C90" w:rsidRDefault="00800C90" w:rsidP="0031139A">
      <w:pPr>
        <w:pStyle w:val="MCQList2sub"/>
      </w:pPr>
      <w:r>
        <w:tab/>
        <w:t>The inverse supply function is</w:t>
      </w:r>
      <w:proofErr w:type="gramStart"/>
      <w:r>
        <w:t xml:space="preserve">: </w:t>
      </w:r>
      <w:proofErr w:type="gramEnd"/>
      <w:r w:rsidR="006B3F46" w:rsidRPr="006B3F46">
        <w:rPr>
          <w:position w:val="-22"/>
        </w:rPr>
        <w:object w:dxaOrig="1100" w:dyaOrig="580">
          <v:shape id="_x0000_i1227" type="#_x0000_t75" style="width:55.2pt;height:29.25pt" o:ole="">
            <v:imagedata r:id="rId91" o:title=""/>
          </v:shape>
          <o:OLEObject Type="Embed" ProgID="Equation.DSMT4" ShapeID="_x0000_i1227" DrawAspect="Content" ObjectID="_1524556703" r:id="rId92"/>
        </w:object>
      </w:r>
      <w:r>
        <w:t>, then the supply function is:</w:t>
      </w:r>
    </w:p>
    <w:p w:rsidR="00800C90" w:rsidRDefault="006B3F46" w:rsidP="00B871EE">
      <w:pPr>
        <w:pStyle w:val="equation"/>
        <w:keepNext w:val="0"/>
        <w:rPr>
          <w:i w:val="0"/>
          <w:iCs/>
        </w:rPr>
      </w:pPr>
      <w:r w:rsidRPr="006B3F46">
        <w:rPr>
          <w:position w:val="-22"/>
        </w:rPr>
        <w:object w:dxaOrig="1180" w:dyaOrig="580">
          <v:shape id="_x0000_i1230" type="#_x0000_t75" style="width:59pt;height:29.25pt" o:ole="">
            <v:imagedata r:id="rId93" o:title=""/>
          </v:shape>
          <o:OLEObject Type="Embed" ProgID="Equation.DSMT4" ShapeID="_x0000_i1230" DrawAspect="Content" ObjectID="_1524556704" r:id="rId94"/>
        </w:object>
      </w:r>
    </w:p>
    <w:p w:rsidR="00800C90" w:rsidRDefault="00800C90" w:rsidP="00B871EE">
      <w:pPr>
        <w:pStyle w:val="MCQList2"/>
        <w:keepNext w:val="0"/>
        <w:spacing w:before="40"/>
        <w:ind w:left="820" w:hanging="374"/>
      </w:pPr>
      <w:r>
        <w:tab/>
        <w:t>Setting the quantity demanded equal the quantity supplied, we have:</w:t>
      </w:r>
    </w:p>
    <w:p w:rsidR="00800C90" w:rsidRDefault="00800C90" w:rsidP="00B871EE">
      <w:pPr>
        <w:pStyle w:val="equation"/>
        <w:keepNext w:val="0"/>
        <w:tabs>
          <w:tab w:val="clear" w:pos="3600"/>
          <w:tab w:val="left" w:pos="825"/>
        </w:tabs>
        <w:jc w:val="left"/>
        <w:rPr>
          <w:i w:val="0"/>
          <w:iCs/>
        </w:rPr>
      </w:pPr>
      <w:r>
        <w:rPr>
          <w:i w:val="0"/>
          <w:iCs/>
        </w:rPr>
        <w:tab/>
      </w:r>
      <w:r w:rsidR="006B3F46" w:rsidRPr="006B3F46">
        <w:rPr>
          <w:i w:val="0"/>
          <w:iCs/>
          <w:position w:val="-22"/>
        </w:rPr>
        <w:object w:dxaOrig="7300" w:dyaOrig="580">
          <v:shape id="_x0000_i1233" type="#_x0000_t75" style="width:364.85pt;height:29.25pt" o:ole="">
            <v:imagedata r:id="rId95" o:title=""/>
          </v:shape>
          <o:OLEObject Type="Embed" ProgID="Equation.DSMT4" ShapeID="_x0000_i1233" DrawAspect="Content" ObjectID="_1524556705" r:id="rId96"/>
        </w:object>
      </w:r>
    </w:p>
    <w:p w:rsidR="00800C90" w:rsidRDefault="00800C90" w:rsidP="00B871EE">
      <w:pPr>
        <w:pStyle w:val="MCQList2"/>
        <w:keepNext w:val="0"/>
        <w:spacing w:before="40"/>
        <w:ind w:left="820" w:hanging="374"/>
      </w:pPr>
      <w:r>
        <w:tab/>
        <w:t xml:space="preserve">Therefore the equilibrium price and quantity in terms of </w:t>
      </w:r>
      <w:r>
        <w:rPr>
          <w:i/>
          <w:iCs/>
        </w:rPr>
        <w:t>Y</w:t>
      </w:r>
      <w:r>
        <w:t xml:space="preserve"> are:</w:t>
      </w:r>
    </w:p>
    <w:p w:rsidR="00800C90" w:rsidRDefault="006B3F46" w:rsidP="00B871EE">
      <w:pPr>
        <w:pStyle w:val="equation"/>
        <w:keepNext w:val="0"/>
        <w:rPr>
          <w:i w:val="0"/>
          <w:iCs/>
        </w:rPr>
      </w:pPr>
      <w:r w:rsidRPr="006B3F46">
        <w:rPr>
          <w:position w:val="-56"/>
        </w:rPr>
        <w:object w:dxaOrig="1600" w:dyaOrig="1219">
          <v:shape id="_x0000_i1236" type="#_x0000_t75" style="width:80.1pt;height:61.15pt" o:ole="">
            <v:imagedata r:id="rId97" o:title=""/>
          </v:shape>
          <o:OLEObject Type="Embed" ProgID="Equation.DSMT4" ShapeID="_x0000_i1236" DrawAspect="Content" ObjectID="_1524556706" r:id="rId98"/>
        </w:object>
      </w:r>
    </w:p>
    <w:p w:rsidR="00800C90" w:rsidRDefault="00800C90" w:rsidP="006B3F46">
      <w:pPr>
        <w:pStyle w:val="MCQList2"/>
      </w:pPr>
      <w:r>
        <w:t>b</w:t>
      </w:r>
      <w:r w:rsidR="006C0372">
        <w:t>.</w:t>
      </w:r>
      <w:r w:rsidR="006B3F46">
        <w:tab/>
      </w:r>
      <w:r w:rsidR="006B3F46" w:rsidRPr="006B3F46">
        <w:rPr>
          <w:position w:val="-22"/>
        </w:rPr>
        <w:object w:dxaOrig="1240" w:dyaOrig="620">
          <v:shape id="_x0000_i1239" type="#_x0000_t75" style="width:62.25pt;height:30.85pt" o:ole="">
            <v:imagedata r:id="rId99" o:title=""/>
          </v:shape>
          <o:OLEObject Type="Embed" ProgID="Equation.DSMT4" ShapeID="_x0000_i1239" DrawAspect="Content" ObjectID="_1524556707" r:id="rId100"/>
        </w:object>
      </w:r>
      <w:r>
        <w:t>, therefore a decrease in median income leads to a decrease in the equilibrium rental price.</w:t>
      </w:r>
    </w:p>
    <w:p w:rsidR="00800C90" w:rsidRDefault="00EE0034" w:rsidP="006B3F46">
      <w:pPr>
        <w:pStyle w:val="MCQList1a"/>
      </w:pPr>
      <w:r>
        <w:t>4.6</w:t>
      </w:r>
      <w:r w:rsidR="00B03ADE">
        <w:t xml:space="preserve"> </w:t>
      </w:r>
      <w:r w:rsidR="006B3F46">
        <w:tab/>
      </w:r>
      <w:proofErr w:type="gramStart"/>
      <w:r w:rsidR="00800C90">
        <w:t>a</w:t>
      </w:r>
      <w:proofErr w:type="gramEnd"/>
      <w:r w:rsidR="00800C90">
        <w:t>.</w:t>
      </w:r>
      <w:r w:rsidR="00800C90">
        <w:tab/>
        <w:t>The demand function is</w:t>
      </w:r>
      <w:r w:rsidR="00461A48">
        <w:t xml:space="preserve"> </w:t>
      </w:r>
      <w:r w:rsidR="00461A48">
        <w:rPr>
          <w:i/>
        </w:rPr>
        <w:t>Q</w:t>
      </w:r>
      <w:r w:rsidR="00461A48">
        <w:t xml:space="preserve"> = </w:t>
      </w:r>
      <w:r w:rsidR="00461A48" w:rsidRPr="00461A48">
        <w:t>20,000</w:t>
      </w:r>
      <w:r w:rsidR="00461A48" w:rsidRPr="00461A48">
        <w:rPr>
          <w:i/>
        </w:rPr>
        <w:t>P</w:t>
      </w:r>
      <w:r w:rsidR="00116E1A">
        <w:rPr>
          <w:vertAlign w:val="superscript"/>
        </w:rPr>
        <w:t>-0.42</w:t>
      </w:r>
      <w:r w:rsidR="00800C90">
        <w:t>, and the inverse supply function is</w:t>
      </w:r>
      <w:proofErr w:type="gramStart"/>
      <w:r w:rsidR="00800C90">
        <w:t xml:space="preserve">: </w:t>
      </w:r>
      <w:proofErr w:type="gramEnd"/>
      <w:r w:rsidR="006B3F46" w:rsidRPr="006B3F46">
        <w:rPr>
          <w:position w:val="-10"/>
        </w:rPr>
        <w:object w:dxaOrig="900" w:dyaOrig="320">
          <v:shape id="_x0000_i1242" type="#_x0000_t75" style="width:44.95pt;height:16.25pt" o:ole="">
            <v:imagedata r:id="rId101" o:title=""/>
          </v:shape>
          <o:OLEObject Type="Embed" ProgID="Equation.DSMT4" ShapeID="_x0000_i1242" DrawAspect="Content" ObjectID="_1524556708" r:id="rId102"/>
        </w:object>
      </w:r>
      <w:r w:rsidR="006C0372">
        <w:t>;</w:t>
      </w:r>
      <w:r w:rsidR="00800C90">
        <w:t xml:space="preserve"> therefore</w:t>
      </w:r>
      <w:r w:rsidR="006C0372">
        <w:t>,</w:t>
      </w:r>
      <w:r w:rsidR="006B3F46">
        <w:t xml:space="preserve"> </w:t>
      </w:r>
      <w:r w:rsidR="00800C90">
        <w:t>the equilibrium price and quantity are:</w:t>
      </w:r>
    </w:p>
    <w:p w:rsidR="00461A48" w:rsidRDefault="00461A48" w:rsidP="00461A48">
      <w:pPr>
        <w:pStyle w:val="MCQList1sub"/>
        <w:keepNext w:val="0"/>
        <w:tabs>
          <w:tab w:val="left" w:pos="2880"/>
        </w:tabs>
        <w:rPr>
          <w:i/>
          <w:vertAlign w:val="subscript"/>
        </w:rPr>
      </w:pPr>
      <w:r>
        <w:tab/>
      </w:r>
      <w:r>
        <w:tab/>
      </w:r>
      <w:r>
        <w:tab/>
      </w:r>
      <w:r>
        <w:tab/>
      </w:r>
      <w:r w:rsidRPr="00461A48">
        <w:rPr>
          <w:i/>
        </w:rPr>
        <w:t>P*</w:t>
      </w:r>
      <w:r>
        <w:t xml:space="preserve"> = 1.5 </w:t>
      </w:r>
      <w:r w:rsidRPr="00461A48">
        <w:rPr>
          <w:i/>
        </w:rPr>
        <w:t>P</w:t>
      </w:r>
      <w:r w:rsidRPr="00461A48">
        <w:rPr>
          <w:i/>
          <w:vertAlign w:val="subscript"/>
        </w:rPr>
        <w:t>w</w:t>
      </w:r>
    </w:p>
    <w:p w:rsidR="00800C90" w:rsidRDefault="00461A48" w:rsidP="00CA6A55">
      <w:pPr>
        <w:pStyle w:val="MCQList1sub"/>
        <w:keepNext w:val="0"/>
        <w:tabs>
          <w:tab w:val="left" w:pos="2880"/>
        </w:tabs>
      </w:pPr>
      <w:r>
        <w:rPr>
          <w:i/>
          <w:vertAlign w:val="subscript"/>
        </w:rPr>
        <w:tab/>
      </w:r>
      <w:r>
        <w:rPr>
          <w:i/>
          <w:vertAlign w:val="subscript"/>
        </w:rPr>
        <w:tab/>
      </w:r>
      <w:r>
        <w:rPr>
          <w:i/>
          <w:vertAlign w:val="subscript"/>
        </w:rPr>
        <w:tab/>
      </w:r>
      <w:r>
        <w:rPr>
          <w:i/>
          <w:vertAlign w:val="subscript"/>
        </w:rPr>
        <w:tab/>
      </w:r>
      <w:r>
        <w:rPr>
          <w:i/>
        </w:rPr>
        <w:t xml:space="preserve">Q* </w:t>
      </w:r>
      <w:r>
        <w:t>= 20,000 (1.5</w:t>
      </w:r>
      <w:r w:rsidRPr="00461A48">
        <w:rPr>
          <w:i/>
        </w:rPr>
        <w:t xml:space="preserve"> P</w:t>
      </w:r>
      <w:r w:rsidRPr="00461A48">
        <w:rPr>
          <w:i/>
          <w:vertAlign w:val="subscript"/>
        </w:rPr>
        <w:t>w</w:t>
      </w:r>
      <w:r>
        <w:t>)</w:t>
      </w:r>
      <w:r w:rsidR="00116E1A">
        <w:rPr>
          <w:vertAlign w:val="superscript"/>
        </w:rPr>
        <w:t>-0.4</w:t>
      </w:r>
      <w:r>
        <w:t xml:space="preserve"> = 16,868.3</w:t>
      </w:r>
      <w:r w:rsidRPr="00461A48">
        <w:rPr>
          <w:i/>
        </w:rPr>
        <w:t>P</w:t>
      </w:r>
      <w:r w:rsidR="00116E1A">
        <w:rPr>
          <w:vertAlign w:val="superscript"/>
        </w:rPr>
        <w:t>-0.42</w:t>
      </w:r>
    </w:p>
    <w:p w:rsidR="000B75C9" w:rsidRPr="000B75C9" w:rsidRDefault="00800C90" w:rsidP="00B871EE">
      <w:pPr>
        <w:pStyle w:val="MCQList2"/>
        <w:keepNext w:val="0"/>
        <w:spacing w:before="60"/>
        <w:ind w:left="820" w:hanging="374"/>
        <w:rPr>
          <w:vertAlign w:val="superscript"/>
        </w:rPr>
      </w:pPr>
      <w:r>
        <w:tab/>
        <w:t>Therefore,</w:t>
      </w:r>
      <w:r w:rsidR="00CA6A55">
        <w:t xml:space="preserve"> </w:t>
      </w:r>
      <w:r w:rsidR="006B3F46" w:rsidRPr="006B3F46">
        <w:rPr>
          <w:position w:val="-28"/>
        </w:rPr>
        <w:object w:dxaOrig="480" w:dyaOrig="680">
          <v:shape id="_x0000_i1245" type="#_x0000_t75" style="width:23.8pt;height:34.1pt" o:ole="">
            <v:imagedata r:id="rId103" o:title=""/>
          </v:shape>
          <o:OLEObject Type="Embed" ProgID="Equation.DSMT4" ShapeID="_x0000_i1245" DrawAspect="Content" ObjectID="_1524556709" r:id="rId104"/>
        </w:object>
      </w:r>
      <w:r>
        <w:t xml:space="preserve"> </w:t>
      </w:r>
      <w:r w:rsidR="00CA6A55">
        <w:t>= 16,868.3 (-0.42)</w:t>
      </w:r>
      <w:r w:rsidR="00CA6A55" w:rsidRPr="00CA6A55">
        <w:t xml:space="preserve"> </w:t>
      </w:r>
      <w:r w:rsidR="00CA6A55" w:rsidRPr="00461A48">
        <w:rPr>
          <w:i/>
        </w:rPr>
        <w:t>P</w:t>
      </w:r>
      <w:r w:rsidR="00116E1A">
        <w:rPr>
          <w:vertAlign w:val="superscript"/>
        </w:rPr>
        <w:t>-1.4</w:t>
      </w:r>
      <w:r w:rsidR="00CA6A55">
        <w:t xml:space="preserve"> = -7084.69P</w:t>
      </w:r>
      <w:r w:rsidR="00116E1A">
        <w:rPr>
          <w:vertAlign w:val="superscript"/>
        </w:rPr>
        <w:t>-1.42</w:t>
      </w:r>
    </w:p>
    <w:p w:rsidR="00800C90" w:rsidRDefault="00800C90" w:rsidP="00C907E6">
      <w:pPr>
        <w:pStyle w:val="MCQList2"/>
      </w:pPr>
      <w:r>
        <w:t>b.</w:t>
      </w:r>
      <w:r>
        <w:tab/>
        <w:t xml:space="preserve">As shown in the figure, </w:t>
      </w:r>
      <w:r w:rsidR="006C0372">
        <w:t>t</w:t>
      </w:r>
      <w:r>
        <w:t xml:space="preserve">he total $3.00 specific tax shifts up the supply curve by $3.00. </w:t>
      </w:r>
      <w:proofErr w:type="gramStart"/>
      <w:r>
        <w:t>Therefore</w:t>
      </w:r>
      <w:proofErr w:type="gramEnd"/>
      <w:r>
        <w:t xml:space="preserve"> the tax increases equilibrium retail price by $3.00 and decreases equilibrium retail quantity from </w:t>
      </w:r>
      <w:r>
        <w:rPr>
          <w:i/>
          <w:iCs/>
        </w:rPr>
        <w:t>Q</w:t>
      </w:r>
      <w:r>
        <w:rPr>
          <w:i/>
          <w:iCs/>
          <w:vertAlign w:val="subscript"/>
        </w:rPr>
        <w:t>1</w:t>
      </w:r>
      <w:r>
        <w:rPr>
          <w:i/>
          <w:iCs/>
        </w:rPr>
        <w:t xml:space="preserve"> </w:t>
      </w:r>
      <w:r>
        <w:t xml:space="preserve">to </w:t>
      </w:r>
      <w:r>
        <w:rPr>
          <w:i/>
          <w:iCs/>
        </w:rPr>
        <w:t>Q</w:t>
      </w:r>
      <w:r>
        <w:rPr>
          <w:i/>
          <w:iCs/>
          <w:vertAlign w:val="subscript"/>
        </w:rPr>
        <w:t>2</w:t>
      </w:r>
      <w:r>
        <w:t xml:space="preserve">, where: </w:t>
      </w:r>
    </w:p>
    <w:p w:rsidR="00800C90" w:rsidRDefault="0005623C" w:rsidP="0031139A">
      <w:pPr>
        <w:pStyle w:val="awTBfig"/>
        <w:keepNext w:val="0"/>
        <w:ind w:left="825"/>
        <w:jc w:val="center"/>
      </w:pPr>
      <w:r w:rsidRPr="00A319F5">
        <w:rPr>
          <w:noProof/>
          <w:snapToGrid/>
        </w:rPr>
        <w:drawing>
          <wp:inline distT="0" distB="0" distL="0" distR="0" wp14:anchorId="6EF2DAC6" wp14:editId="75BFBD76">
            <wp:extent cx="2638425" cy="1924050"/>
            <wp:effectExtent l="0" t="0" r="9525" b="0"/>
            <wp:docPr id="49" name="Picture 53" descr="2x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2x41"/>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2638425" cy="1924050"/>
                    </a:xfrm>
                    <a:prstGeom prst="rect">
                      <a:avLst/>
                    </a:prstGeom>
                    <a:noFill/>
                    <a:ln>
                      <a:noFill/>
                    </a:ln>
                  </pic:spPr>
                </pic:pic>
              </a:graphicData>
            </a:graphic>
          </wp:inline>
        </w:drawing>
      </w:r>
    </w:p>
    <w:p w:rsidR="00800C90" w:rsidRDefault="00800C90" w:rsidP="00B871EE">
      <w:pPr>
        <w:pStyle w:val="MCQList2"/>
        <w:keepNext w:val="0"/>
        <w:spacing w:before="200"/>
        <w:ind w:left="820" w:hanging="374"/>
      </w:pPr>
      <w:r>
        <w:tab/>
        <w:t xml:space="preserve">Math: Suppose the total specific tax </w:t>
      </w:r>
      <w:proofErr w:type="gramStart"/>
      <w:r>
        <w:t xml:space="preserve">is </w:t>
      </w:r>
      <w:proofErr w:type="gramEnd"/>
      <w:r w:rsidR="006B3F46" w:rsidRPr="006B3F46">
        <w:rPr>
          <w:position w:val="-6"/>
        </w:rPr>
        <w:object w:dxaOrig="780" w:dyaOrig="260">
          <v:shape id="_x0000_i1248" type="#_x0000_t75" style="width:39pt;height:13pt" o:ole="">
            <v:imagedata r:id="rId106" o:title=""/>
          </v:shape>
          <o:OLEObject Type="Embed" ProgID="Equation.DSMT4" ShapeID="_x0000_i1248" DrawAspect="Content" ObjectID="_1524556710" r:id="rId107"/>
        </w:object>
      </w:r>
      <w:r>
        <w:t>.</w:t>
      </w:r>
    </w:p>
    <w:p w:rsidR="00800C90" w:rsidRDefault="00800C90" w:rsidP="00B871EE">
      <w:pPr>
        <w:pStyle w:val="MCQList2"/>
        <w:keepNext w:val="0"/>
      </w:pPr>
      <w:r>
        <w:tab/>
      </w:r>
      <w:r w:rsidR="006B3F46">
        <w:t>Because</w:t>
      </w:r>
      <w:r>
        <w:t xml:space="preserve"> equilibrium retail </w:t>
      </w:r>
      <w:proofErr w:type="gramStart"/>
      <w:r>
        <w:t xml:space="preserve">price </w:t>
      </w:r>
      <w:proofErr w:type="gramEnd"/>
      <w:r w:rsidR="006B3F46" w:rsidRPr="006B3F46">
        <w:rPr>
          <w:position w:val="-10"/>
        </w:rPr>
        <w:object w:dxaOrig="1219" w:dyaOrig="320">
          <v:shape id="_x0000_i1251" type="#_x0000_t75" style="width:61.15pt;height:16.25pt" o:ole="">
            <v:imagedata r:id="rId108" o:title=""/>
          </v:shape>
          <o:OLEObject Type="Embed" ProgID="Equation.DSMT4" ShapeID="_x0000_i1251" DrawAspect="Content" ObjectID="_1524556711" r:id="rId109"/>
        </w:object>
      </w:r>
      <w:r>
        <w:t xml:space="preserve">, then </w:t>
      </w:r>
      <w:r w:rsidR="006B3F46" w:rsidRPr="006B3F46">
        <w:rPr>
          <w:position w:val="-22"/>
        </w:rPr>
        <w:object w:dxaOrig="960" w:dyaOrig="580">
          <v:shape id="_x0000_i1254" type="#_x0000_t75" style="width:48.2pt;height:29.25pt" o:ole="">
            <v:imagedata r:id="rId110" o:title=""/>
          </v:shape>
          <o:OLEObject Type="Embed" ProgID="Equation.DSMT4" ShapeID="_x0000_i1254" DrawAspect="Content" ObjectID="_1524556712" r:id="rId111"/>
        </w:object>
      </w:r>
      <w:r>
        <w:t>, which implies that the specific tax increases equilibrium retail price.</w:t>
      </w:r>
    </w:p>
    <w:p w:rsidR="00800C90" w:rsidRDefault="00800C90" w:rsidP="00B871EE">
      <w:pPr>
        <w:pStyle w:val="MCQList2"/>
        <w:keepNext w:val="0"/>
      </w:pPr>
      <w:r>
        <w:tab/>
      </w:r>
      <w:r w:rsidR="006B3F46">
        <w:t>Because</w:t>
      </w:r>
      <w:r w:rsidR="00116E1A">
        <w:t xml:space="preserve"> equilibrium retail quantity</w:t>
      </w:r>
      <w:r w:rsidR="006B3F46" w:rsidRPr="006B3F46">
        <w:rPr>
          <w:position w:val="-10"/>
        </w:rPr>
        <w:object w:dxaOrig="2280" w:dyaOrig="360">
          <v:shape id="_x0000_i1257" type="#_x0000_t75" style="width:114.25pt;height:17.85pt" o:ole="">
            <v:imagedata r:id="rId112" o:title=""/>
          </v:shape>
          <o:OLEObject Type="Embed" ProgID="Equation.DSMT4" ShapeID="_x0000_i1257" DrawAspect="Content" ObjectID="_1524556713" r:id="rId113"/>
        </w:object>
      </w:r>
      <w:r>
        <w:t xml:space="preserve">, then: </w:t>
      </w:r>
    </w:p>
    <w:p w:rsidR="00800C90" w:rsidRDefault="006B3F46" w:rsidP="00B871EE">
      <w:pPr>
        <w:pStyle w:val="equation"/>
        <w:keepNext w:val="0"/>
        <w:rPr>
          <w:i w:val="0"/>
          <w:iCs/>
        </w:rPr>
      </w:pPr>
      <w:r w:rsidRPr="006B3F46">
        <w:rPr>
          <w:position w:val="-22"/>
        </w:rPr>
        <w:object w:dxaOrig="3580" w:dyaOrig="580">
          <v:shape id="_x0000_i1260" type="#_x0000_t75" style="width:179.2pt;height:29.25pt" o:ole="">
            <v:imagedata r:id="rId114" o:title=""/>
          </v:shape>
          <o:OLEObject Type="Embed" ProgID="Equation.DSMT4" ShapeID="_x0000_i1260" DrawAspect="Content" ObjectID="_1524556714" r:id="rId115"/>
        </w:object>
      </w:r>
    </w:p>
    <w:p w:rsidR="00800C90" w:rsidRDefault="00800C90" w:rsidP="00B871EE">
      <w:pPr>
        <w:pStyle w:val="MCQList2"/>
        <w:keepNext w:val="0"/>
        <w:spacing w:before="40"/>
        <w:ind w:left="820" w:hanging="374"/>
      </w:pPr>
      <w:r>
        <w:tab/>
      </w:r>
      <w:proofErr w:type="gramStart"/>
      <w:r>
        <w:t>which</w:t>
      </w:r>
      <w:proofErr w:type="gramEnd"/>
      <w:r>
        <w:t xml:space="preserve"> implies that the specific tax decreases equilibrium retail quantity.</w:t>
      </w:r>
    </w:p>
    <w:p w:rsidR="00800C90" w:rsidRDefault="00800C90" w:rsidP="00B871EE">
      <w:pPr>
        <w:pStyle w:val="MCQList2"/>
        <w:keepNext w:val="0"/>
        <w:spacing w:before="120"/>
      </w:pPr>
      <w:r>
        <w:t>c.</w:t>
      </w:r>
      <w:r>
        <w:tab/>
        <w:t>With the specific tax in place, the equilibrium price and quantity of cigarettes are:</w:t>
      </w:r>
    </w:p>
    <w:p w:rsidR="00800C90" w:rsidRDefault="006B3F46" w:rsidP="00B871EE">
      <w:pPr>
        <w:pStyle w:val="equation"/>
        <w:keepNext w:val="0"/>
        <w:rPr>
          <w:i w:val="0"/>
          <w:iCs/>
        </w:rPr>
      </w:pPr>
      <w:r w:rsidRPr="006B3F46">
        <w:rPr>
          <w:position w:val="-34"/>
        </w:rPr>
        <w:object w:dxaOrig="2540" w:dyaOrig="780">
          <v:shape id="_x0000_i1263" type="#_x0000_t75" style="width:127.2pt;height:39pt" o:ole="">
            <v:imagedata r:id="rId116" o:title=""/>
          </v:shape>
          <o:OLEObject Type="Embed" ProgID="Equation.DSMT4" ShapeID="_x0000_i1263" DrawAspect="Content" ObjectID="_1524556715" r:id="rId117"/>
        </w:object>
      </w:r>
    </w:p>
    <w:p w:rsidR="00800C90" w:rsidRDefault="00800C90" w:rsidP="006B3F46">
      <w:pPr>
        <w:pStyle w:val="MCQList2"/>
        <w:spacing w:before="40"/>
        <w:ind w:left="820" w:hanging="374"/>
      </w:pPr>
      <w:r>
        <w:tab/>
        <w:t xml:space="preserve">Then we have: </w:t>
      </w:r>
    </w:p>
    <w:p w:rsidR="00800C90" w:rsidRDefault="006B3F46" w:rsidP="00B871EE">
      <w:pPr>
        <w:pStyle w:val="equation"/>
        <w:keepNext w:val="0"/>
        <w:rPr>
          <w:i w:val="0"/>
          <w:iCs/>
        </w:rPr>
      </w:pPr>
      <w:r w:rsidRPr="006B3F46">
        <w:rPr>
          <w:position w:val="-28"/>
        </w:rPr>
        <w:object w:dxaOrig="5880" w:dyaOrig="680">
          <v:shape id="_x0000_i1266" type="#_x0000_t75" style="width:293.95pt;height:34.1pt" o:ole="">
            <v:imagedata r:id="rId118" o:title=""/>
          </v:shape>
          <o:OLEObject Type="Embed" ProgID="Equation.DSMT4" ShapeID="_x0000_i1266" DrawAspect="Content" ObjectID="_1524556716" r:id="rId119"/>
        </w:object>
      </w:r>
    </w:p>
    <w:p w:rsidR="00800C90" w:rsidRDefault="00800C90" w:rsidP="00C907E6">
      <w:pPr>
        <w:pStyle w:val="MCQList2"/>
      </w:pPr>
      <w:r>
        <w:tab/>
        <w:t>Therefore:</w:t>
      </w:r>
    </w:p>
    <w:p w:rsidR="00800C90" w:rsidRDefault="006B3F46" w:rsidP="006B3F46">
      <w:pPr>
        <w:pStyle w:val="equation"/>
        <w:keepNext w:val="0"/>
        <w:spacing w:before="0"/>
        <w:rPr>
          <w:i w:val="0"/>
          <w:iCs/>
        </w:rPr>
      </w:pPr>
      <w:r w:rsidRPr="006B3F46">
        <w:rPr>
          <w:position w:val="-48"/>
        </w:rPr>
        <w:object w:dxaOrig="3620" w:dyaOrig="1460">
          <v:shape id="_x0000_i1269" type="#_x0000_t75" style="width:180.8pt;height:73.1pt" o:ole="">
            <v:imagedata r:id="rId120" o:title=""/>
          </v:shape>
          <o:OLEObject Type="Embed" ProgID="Equation.DSMT4" ShapeID="_x0000_i1269" DrawAspect="Content" ObjectID="_1524556717" r:id="rId121"/>
        </w:object>
      </w:r>
    </w:p>
    <w:p w:rsidR="00800C90" w:rsidRDefault="00800C90" w:rsidP="00B871EE">
      <w:pPr>
        <w:pStyle w:val="MCQList2"/>
        <w:keepNext w:val="0"/>
        <w:ind w:left="820" w:hanging="374"/>
      </w:pPr>
      <w:r>
        <w:tab/>
      </w:r>
      <w:r w:rsidR="006B3F46">
        <w:t>Because</w:t>
      </w:r>
      <w:r>
        <w:t xml:space="preserve"> the total specific tax </w:t>
      </w:r>
      <w:proofErr w:type="gramStart"/>
      <w:r>
        <w:t xml:space="preserve">is </w:t>
      </w:r>
      <w:proofErr w:type="gramEnd"/>
      <w:r w:rsidR="006B3F46" w:rsidRPr="006B3F46">
        <w:rPr>
          <w:position w:val="-6"/>
        </w:rPr>
        <w:object w:dxaOrig="780" w:dyaOrig="260">
          <v:shape id="_x0000_i1272" type="#_x0000_t75" style="width:39pt;height:13pt" o:ole="">
            <v:imagedata r:id="rId122" o:title=""/>
          </v:shape>
          <o:OLEObject Type="Embed" ProgID="Equation.DSMT4" ShapeID="_x0000_i1272" DrawAspect="Content" ObjectID="_1524556718" r:id="rId123"/>
        </w:object>
      </w:r>
      <w:r>
        <w:t>, then:</w:t>
      </w:r>
    </w:p>
    <w:p w:rsidR="00800C90" w:rsidRDefault="006B3F46" w:rsidP="00B871EE">
      <w:pPr>
        <w:pStyle w:val="equation"/>
        <w:keepNext w:val="0"/>
        <w:rPr>
          <w:i w:val="0"/>
          <w:iCs/>
        </w:rPr>
      </w:pPr>
      <w:r w:rsidRPr="006B3F46">
        <w:rPr>
          <w:position w:val="-22"/>
        </w:rPr>
        <w:object w:dxaOrig="3220" w:dyaOrig="700">
          <v:shape id="_x0000_i1275" type="#_x0000_t75" style="width:160.8pt;height:35.2pt" o:ole="">
            <v:imagedata r:id="rId124" o:title=""/>
          </v:shape>
          <o:OLEObject Type="Embed" ProgID="Equation.DSMT4" ShapeID="_x0000_i1275" DrawAspect="Content" ObjectID="_1524556719" r:id="rId125"/>
        </w:object>
      </w:r>
    </w:p>
    <w:p w:rsidR="00800C90" w:rsidRDefault="00800C90" w:rsidP="00B871EE">
      <w:pPr>
        <w:pStyle w:val="MCQList2"/>
        <w:keepNext w:val="0"/>
        <w:spacing w:before="40"/>
        <w:ind w:left="820" w:hanging="374"/>
      </w:pPr>
      <w:r>
        <w:tab/>
      </w:r>
      <w:proofErr w:type="gramStart"/>
      <w:r>
        <w:t>which</w:t>
      </w:r>
      <w:proofErr w:type="gramEnd"/>
      <w:r>
        <w:t xml:space="preserve"> implies that the change in the wholesale price will have a less negative effect on the equilibrium quantity if the tax rate increases.</w:t>
      </w:r>
    </w:p>
    <w:p w:rsidR="00800C90" w:rsidRDefault="00EE0034" w:rsidP="006B3F46">
      <w:pPr>
        <w:pStyle w:val="MCQList1"/>
        <w:spacing w:line="300" w:lineRule="exact"/>
        <w:ind w:left="446" w:hanging="446"/>
      </w:pPr>
      <w:r>
        <w:t>4.7</w:t>
      </w:r>
      <w:r w:rsidR="00B871EE">
        <w:tab/>
      </w:r>
      <w:r w:rsidR="00800C90">
        <w:t xml:space="preserve">The </w:t>
      </w:r>
      <w:r w:rsidR="00E673D6">
        <w:t xml:space="preserve">following </w:t>
      </w:r>
      <w:r w:rsidR="00800C90">
        <w:t xml:space="preserve">figure reproduces the no-quota total American supply curve of steel, </w:t>
      </w:r>
      <w:r w:rsidR="00800C90">
        <w:rPr>
          <w:i/>
        </w:rPr>
        <w:t>S</w:t>
      </w:r>
      <w:r w:rsidR="00800C90">
        <w:t xml:space="preserve">, and the total supply curve under the quota, </w:t>
      </w:r>
      <w:r w:rsidR="006B3F46" w:rsidRPr="006B3F46">
        <w:rPr>
          <w:position w:val="-8"/>
        </w:rPr>
        <w:object w:dxaOrig="279" w:dyaOrig="320">
          <v:shape id="_x0000_i1278" type="#_x0000_t75" style="width:14.1pt;height:16.25pt" o:ole="">
            <v:imagedata r:id="rId126" o:title=""/>
          </v:shape>
          <o:OLEObject Type="Embed" ProgID="Equation.DSMT4" ShapeID="_x0000_i1278" DrawAspect="Content" ObjectID="_1524556720" r:id="rId127"/>
        </w:object>
      </w:r>
      <w:r w:rsidR="00800C90">
        <w:t xml:space="preserve"> which we derived in the answer to the previous question. At a price below </w:t>
      </w:r>
      <w:r w:rsidR="006B3F46" w:rsidRPr="006B3F46">
        <w:rPr>
          <w:position w:val="-10"/>
        </w:rPr>
        <w:object w:dxaOrig="279" w:dyaOrig="300">
          <v:shape id="_x0000_i1281" type="#_x0000_t75" style="width:14.1pt;height:15.15pt" o:ole="">
            <v:imagedata r:id="rId128" o:title=""/>
          </v:shape>
          <o:OLEObject Type="Embed" ProgID="Equation.DSMT4" ShapeID="_x0000_i1281" DrawAspect="Content" ObjectID="_1524556721" r:id="rId129"/>
        </w:object>
      </w:r>
      <w:r w:rsidR="00800C90">
        <w:t xml:space="preserve"> the two supply curves are identical because the quota is not binding: It is greater than the quantity foreign firms want to supply. </w:t>
      </w:r>
      <w:proofErr w:type="gramStart"/>
      <w:r w:rsidR="00800C90">
        <w:t xml:space="preserve">Above </w:t>
      </w:r>
      <w:r w:rsidR="006B3F46" w:rsidRPr="006B3F46">
        <w:rPr>
          <w:position w:val="-10"/>
        </w:rPr>
        <w:object w:dxaOrig="279" w:dyaOrig="300">
          <v:shape id="_x0000_i1284" type="#_x0000_t75" style="width:14.1pt;height:15.15pt" o:ole="">
            <v:imagedata r:id="rId130" o:title=""/>
          </v:shape>
          <o:OLEObject Type="Embed" ProgID="Equation.DSMT4" ShapeID="_x0000_i1284" DrawAspect="Content" ObjectID="_1524556722" r:id="rId131"/>
        </w:object>
      </w:r>
      <w:r w:rsidR="00800C90">
        <w:rPr>
          <w:position w:val="-3"/>
        </w:rPr>
        <w:t xml:space="preserve"> </w:t>
      </w:r>
      <w:r w:rsidR="006B3F46" w:rsidRPr="006B3F46">
        <w:rPr>
          <w:position w:val="-6"/>
        </w:rPr>
        <w:object w:dxaOrig="220" w:dyaOrig="300">
          <v:shape id="_x0000_i1287" type="#_x0000_t75" style="width:10.85pt;height:15.15pt" o:ole="">
            <v:imagedata r:id="rId132" o:title=""/>
          </v:shape>
          <o:OLEObject Type="Embed" ProgID="Equation.DSMT4" ShapeID="_x0000_i1287" DrawAspect="Content" ObjectID="_1524556723" r:id="rId133"/>
        </w:object>
      </w:r>
      <w:r w:rsidR="00800C90">
        <w:t xml:space="preserve"> lies to the left of </w:t>
      </w:r>
      <w:r w:rsidR="00800C90">
        <w:rPr>
          <w:i/>
        </w:rPr>
        <w:t>S</w:t>
      </w:r>
      <w:r w:rsidR="00800C90">
        <w:t xml:space="preserve">. Suppose that the American demand is relatively </w:t>
      </w:r>
      <w:r w:rsidR="00800C90">
        <w:rPr>
          <w:i/>
        </w:rPr>
        <w:t>low</w:t>
      </w:r>
      <w:r w:rsidR="00800C90">
        <w:t xml:space="preserve"> at any given price so that the demand curve, </w:t>
      </w:r>
      <w:r w:rsidR="00800C90">
        <w:rPr>
          <w:i/>
        </w:rPr>
        <w:t>D</w:t>
      </w:r>
      <w:r w:rsidR="00800C90">
        <w:rPr>
          <w:i/>
          <w:vertAlign w:val="superscript"/>
        </w:rPr>
        <w:t>l</w:t>
      </w:r>
      <w:r w:rsidR="00800C90">
        <w:t xml:space="preserve">, intersects both the supply curves at a price below </w:t>
      </w:r>
      <w:r w:rsidR="006B3F46" w:rsidRPr="006B3F46">
        <w:rPr>
          <w:position w:val="-10"/>
        </w:rPr>
        <w:object w:dxaOrig="260" w:dyaOrig="300">
          <v:shape id="_x0000_i1290" type="#_x0000_t75" style="width:13pt;height:15.15pt" o:ole="">
            <v:imagedata r:id="rId134" o:title=""/>
          </v:shape>
          <o:OLEObject Type="Embed" ProgID="Equation.DSMT4" ShapeID="_x0000_i1290" DrawAspect="Content" ObjectID="_1524556724" r:id="rId135"/>
        </w:object>
      </w:r>
      <w:r w:rsidR="00800C90">
        <w:t xml:space="preserve"> The equilibria both before and after the quota is imposed are at </w:t>
      </w:r>
      <w:r w:rsidR="00800C90">
        <w:rPr>
          <w:i/>
        </w:rPr>
        <w:t>e</w:t>
      </w:r>
      <w:r w:rsidR="00800C90">
        <w:rPr>
          <w:vertAlign w:val="subscript"/>
        </w:rPr>
        <w:t>1</w:t>
      </w:r>
      <w:r w:rsidR="00800C90">
        <w:t xml:space="preserve">, where the equilibrium price, </w:t>
      </w:r>
      <w:r w:rsidR="00800C90">
        <w:rPr>
          <w:i/>
        </w:rPr>
        <w:t>p</w:t>
      </w:r>
      <w:r w:rsidR="00800C90">
        <w:rPr>
          <w:vertAlign w:val="subscript"/>
        </w:rPr>
        <w:t>1</w:t>
      </w:r>
      <w:r w:rsidR="00800C90">
        <w:t xml:space="preserve">, is less than </w:t>
      </w:r>
      <w:r w:rsidR="006B3F46" w:rsidRPr="006B3F46">
        <w:rPr>
          <w:position w:val="-10"/>
        </w:rPr>
        <w:object w:dxaOrig="260" w:dyaOrig="300">
          <v:shape id="_x0000_i1293" type="#_x0000_t75" style="width:13pt;height:15.15pt" o:ole="">
            <v:imagedata r:id="rId136" o:title=""/>
          </v:shape>
          <o:OLEObject Type="Embed" ProgID="Equation.DSMT4" ShapeID="_x0000_i1293" DrawAspect="Content" ObjectID="_1524556725" r:id="rId137"/>
        </w:object>
      </w:r>
      <w:r w:rsidR="00800C90">
        <w:t xml:space="preserve"> Thus if the demand curve lies near enough to the origin that the quota is not binding, the quota has no effect on the equilibrium.</w:t>
      </w:r>
      <w:proofErr w:type="gramEnd"/>
      <w:r w:rsidR="00800C90">
        <w:t xml:space="preserve"> With a relatively </w:t>
      </w:r>
      <w:r w:rsidR="00800C90">
        <w:rPr>
          <w:i/>
        </w:rPr>
        <w:t>high</w:t>
      </w:r>
      <w:r w:rsidR="00800C90">
        <w:t xml:space="preserve"> demand curve, </w:t>
      </w:r>
      <w:proofErr w:type="gramStart"/>
      <w:r w:rsidR="00800C90">
        <w:rPr>
          <w:i/>
        </w:rPr>
        <w:t>D</w:t>
      </w:r>
      <w:r w:rsidR="00800C90">
        <w:rPr>
          <w:i/>
          <w:vertAlign w:val="superscript"/>
        </w:rPr>
        <w:t>h</w:t>
      </w:r>
      <w:proofErr w:type="gramEnd"/>
      <w:r w:rsidR="00800C90">
        <w:t xml:space="preserve">, the quota affects the equilibrium. The no-quota equilibrium is </w:t>
      </w:r>
      <w:r w:rsidR="00800C90">
        <w:rPr>
          <w:i/>
        </w:rPr>
        <w:t>e</w:t>
      </w:r>
      <w:r w:rsidR="00800C90">
        <w:rPr>
          <w:vertAlign w:val="subscript"/>
        </w:rPr>
        <w:t>2</w:t>
      </w:r>
      <w:r w:rsidR="00800C90">
        <w:t xml:space="preserve">, where </w:t>
      </w:r>
      <w:proofErr w:type="gramStart"/>
      <w:r w:rsidR="00800C90">
        <w:rPr>
          <w:i/>
        </w:rPr>
        <w:t>D</w:t>
      </w:r>
      <w:r w:rsidR="00800C90">
        <w:rPr>
          <w:i/>
          <w:vertAlign w:val="superscript"/>
        </w:rPr>
        <w:t>h</w:t>
      </w:r>
      <w:proofErr w:type="gramEnd"/>
      <w:r w:rsidR="00800C90">
        <w:t xml:space="preserve"> intersects the no-quota total supply curve, </w:t>
      </w:r>
      <w:r w:rsidR="00800C90">
        <w:rPr>
          <w:i/>
        </w:rPr>
        <w:t>S</w:t>
      </w:r>
      <w:r w:rsidR="00800C90">
        <w:t xml:space="preserve">. After the quota is imposed, the equilibrium is </w:t>
      </w:r>
      <w:r w:rsidR="00800C90">
        <w:rPr>
          <w:i/>
        </w:rPr>
        <w:t>e</w:t>
      </w:r>
      <w:r w:rsidR="00800C90">
        <w:rPr>
          <w:vertAlign w:val="subscript"/>
        </w:rPr>
        <w:t>3</w:t>
      </w:r>
      <w:r w:rsidR="00800C90">
        <w:t xml:space="preserve">, where </w:t>
      </w:r>
      <w:proofErr w:type="gramStart"/>
      <w:r w:rsidR="00800C90">
        <w:rPr>
          <w:i/>
        </w:rPr>
        <w:t>D</w:t>
      </w:r>
      <w:r w:rsidR="00800C90">
        <w:rPr>
          <w:i/>
          <w:vertAlign w:val="superscript"/>
        </w:rPr>
        <w:t>h</w:t>
      </w:r>
      <w:proofErr w:type="gramEnd"/>
      <w:r w:rsidR="00800C90">
        <w:t xml:space="preserve"> intersects the total supply curve with the quota, </w:t>
      </w:r>
      <w:r w:rsidR="006B3F46" w:rsidRPr="006B3F46">
        <w:rPr>
          <w:position w:val="-6"/>
        </w:rPr>
        <w:object w:dxaOrig="260" w:dyaOrig="300">
          <v:shape id="_x0000_i1296" type="#_x0000_t75" style="width:13pt;height:15.15pt" o:ole="">
            <v:imagedata r:id="rId138" o:title=""/>
          </v:shape>
          <o:OLEObject Type="Embed" ProgID="Equation.DSMT4" ShapeID="_x0000_i1296" DrawAspect="Content" ObjectID="_1524556726" r:id="rId139"/>
        </w:object>
      </w:r>
      <w:r w:rsidR="00800C90">
        <w:t xml:space="preserve"> The quota raises the price of steel in the United States from </w:t>
      </w:r>
      <w:r w:rsidR="00800C90">
        <w:rPr>
          <w:i/>
        </w:rPr>
        <w:t>p</w:t>
      </w:r>
      <w:r w:rsidR="00800C90">
        <w:rPr>
          <w:vertAlign w:val="subscript"/>
        </w:rPr>
        <w:t>2</w:t>
      </w:r>
      <w:r w:rsidR="00800C90">
        <w:t xml:space="preserve"> to </w:t>
      </w:r>
      <w:r w:rsidR="00800C90">
        <w:rPr>
          <w:i/>
        </w:rPr>
        <w:t>p</w:t>
      </w:r>
      <w:r w:rsidR="00800C90">
        <w:rPr>
          <w:vertAlign w:val="subscript"/>
        </w:rPr>
        <w:t>3</w:t>
      </w:r>
      <w:r w:rsidR="00800C90">
        <w:t xml:space="preserve"> and reduces the quantity from </w:t>
      </w:r>
      <w:r w:rsidR="00800C90">
        <w:rPr>
          <w:i/>
        </w:rPr>
        <w:t>Q</w:t>
      </w:r>
      <w:r w:rsidR="00800C90">
        <w:rPr>
          <w:vertAlign w:val="subscript"/>
        </w:rPr>
        <w:t>2</w:t>
      </w:r>
      <w:r w:rsidR="00800C90">
        <w:t xml:space="preserve"> to </w:t>
      </w:r>
      <w:r w:rsidR="00800C90">
        <w:rPr>
          <w:i/>
        </w:rPr>
        <w:t>Q</w:t>
      </w:r>
      <w:r w:rsidR="00800C90">
        <w:rPr>
          <w:vertAlign w:val="subscript"/>
        </w:rPr>
        <w:t>3</w:t>
      </w:r>
      <w:r w:rsidR="00800C90">
        <w:t>.</w:t>
      </w:r>
    </w:p>
    <w:p w:rsidR="00800C90" w:rsidRDefault="0005623C" w:rsidP="00915181">
      <w:pPr>
        <w:pStyle w:val="awTBfig"/>
        <w:keepNext w:val="0"/>
        <w:keepLines w:val="0"/>
        <w:ind w:left="450"/>
        <w:jc w:val="center"/>
      </w:pPr>
      <w:r w:rsidRPr="00A319F5">
        <w:rPr>
          <w:noProof/>
          <w:snapToGrid/>
          <w:szCs w:val="24"/>
        </w:rPr>
        <w:drawing>
          <wp:inline distT="0" distB="0" distL="0" distR="0" wp14:anchorId="57D4487C" wp14:editId="05ED9731">
            <wp:extent cx="2838450" cy="1990725"/>
            <wp:effectExtent l="0" t="0" r="0" b="9525"/>
            <wp:docPr id="67" name="Picture 71" descr="2x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2x14"/>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2838450" cy="1990725"/>
                    </a:xfrm>
                    <a:prstGeom prst="rect">
                      <a:avLst/>
                    </a:prstGeom>
                    <a:noFill/>
                    <a:ln>
                      <a:noFill/>
                    </a:ln>
                  </pic:spPr>
                </pic:pic>
              </a:graphicData>
            </a:graphic>
          </wp:inline>
        </w:drawing>
      </w:r>
    </w:p>
    <w:p w:rsidR="00EE0034" w:rsidRPr="00EE0034" w:rsidRDefault="00B871EE" w:rsidP="00C907E6">
      <w:pPr>
        <w:pStyle w:val="MCQList1"/>
      </w:pPr>
      <w:r>
        <w:t>4.8</w:t>
      </w:r>
      <w:r>
        <w:tab/>
      </w:r>
      <w:r w:rsidR="00EE0034" w:rsidRPr="00EE0034">
        <w:t>The equilibrium wage is that wage where demand equals supply:</w:t>
      </w:r>
    </w:p>
    <w:p w:rsidR="00EE0034" w:rsidRPr="00EE0034" w:rsidRDefault="00EE0034" w:rsidP="00B871EE">
      <w:pPr>
        <w:pStyle w:val="EQalt"/>
      </w:pPr>
      <w:r w:rsidRPr="00EE0034">
        <w:t>100</w:t>
      </w:r>
      <w:r w:rsidR="00915181">
        <w:t xml:space="preserve"> – </w:t>
      </w:r>
      <w:r w:rsidRPr="00915181">
        <w:rPr>
          <w:i/>
        </w:rPr>
        <w:t>w</w:t>
      </w:r>
      <w:r w:rsidR="00915181">
        <w:t xml:space="preserve"> = </w:t>
      </w:r>
      <w:r w:rsidRPr="00EE0034">
        <w:t>10</w:t>
      </w:r>
      <w:r w:rsidR="00915181">
        <w:t xml:space="preserve"> </w:t>
      </w:r>
      <w:r w:rsidRPr="00EE0034">
        <w:t>+</w:t>
      </w:r>
      <w:r w:rsidR="00915181">
        <w:t xml:space="preserve"> </w:t>
      </w:r>
      <w:r w:rsidRPr="00EE0034">
        <w:t>2</w:t>
      </w:r>
      <w:r w:rsidRPr="00915181">
        <w:rPr>
          <w:i/>
        </w:rPr>
        <w:t>w</w:t>
      </w:r>
      <w:r w:rsidR="00915181">
        <w:t xml:space="preserve"> – </w:t>
      </w:r>
      <w:r w:rsidRPr="00915181">
        <w:rPr>
          <w:i/>
        </w:rPr>
        <w:t>T</w:t>
      </w:r>
    </w:p>
    <w:p w:rsidR="00EE0034" w:rsidRPr="00EE0034" w:rsidRDefault="00EE0034" w:rsidP="00B871EE">
      <w:pPr>
        <w:pStyle w:val="EQalt"/>
      </w:pPr>
      <w:r w:rsidRPr="00EE0034">
        <w:t>90</w:t>
      </w:r>
      <w:r w:rsidR="00915181">
        <w:t xml:space="preserve"> </w:t>
      </w:r>
      <w:r w:rsidRPr="00EE0034">
        <w:t>+</w:t>
      </w:r>
      <w:r w:rsidR="00915181">
        <w:t xml:space="preserve"> </w:t>
      </w:r>
      <w:r w:rsidRPr="00915181">
        <w:rPr>
          <w:i/>
        </w:rPr>
        <w:t>T</w:t>
      </w:r>
      <w:r w:rsidR="00915181">
        <w:t xml:space="preserve"> = </w:t>
      </w:r>
      <w:r w:rsidRPr="00EE0034">
        <w:t>3</w:t>
      </w:r>
      <w:r w:rsidRPr="00915181">
        <w:rPr>
          <w:i/>
        </w:rPr>
        <w:t>w</w:t>
      </w:r>
    </w:p>
    <w:p w:rsidR="00EE0034" w:rsidRPr="00EE0034" w:rsidRDefault="00EE0034" w:rsidP="00B871EE">
      <w:pPr>
        <w:pStyle w:val="EQalt"/>
      </w:pPr>
      <w:r w:rsidRPr="00915181">
        <w:rPr>
          <w:i/>
        </w:rPr>
        <w:t>w</w:t>
      </w:r>
      <w:r w:rsidR="00915181">
        <w:t xml:space="preserve"> = </w:t>
      </w:r>
      <w:r w:rsidRPr="00EE0034">
        <w:t>30</w:t>
      </w:r>
      <w:r w:rsidR="00915181">
        <w:t xml:space="preserve"> </w:t>
      </w:r>
      <w:r w:rsidRPr="00EE0034">
        <w:t>+</w:t>
      </w:r>
      <w:r w:rsidR="00915181">
        <w:t xml:space="preserve"> </w:t>
      </w:r>
      <w:r w:rsidRPr="00EE0034">
        <w:t>0.333T.</w:t>
      </w:r>
    </w:p>
    <w:p w:rsidR="00EE0034" w:rsidRPr="00EE0034" w:rsidRDefault="00B871EE" w:rsidP="00B871EE">
      <w:pPr>
        <w:pStyle w:val="MCQList1"/>
        <w:keepNext w:val="0"/>
      </w:pPr>
      <w:r>
        <w:tab/>
      </w:r>
      <w:r w:rsidR="00EE0034" w:rsidRPr="00EE0034">
        <w:t xml:space="preserve">The effect of a change in </w:t>
      </w:r>
      <w:r w:rsidR="00EE0034" w:rsidRPr="00945327">
        <w:rPr>
          <w:i/>
        </w:rPr>
        <w:t>T</w:t>
      </w:r>
      <w:r w:rsidR="00EE0034" w:rsidRPr="00EE0034">
        <w:t xml:space="preserve"> on the equilibrium wage is</w:t>
      </w:r>
    </w:p>
    <w:p w:rsidR="00EE0034" w:rsidRPr="00EE0034" w:rsidRDefault="006B3F46" w:rsidP="00B871EE">
      <w:pPr>
        <w:pStyle w:val="EQalt"/>
      </w:pPr>
      <w:r w:rsidRPr="006B3F46">
        <w:rPr>
          <w:position w:val="-22"/>
        </w:rPr>
        <w:object w:dxaOrig="360" w:dyaOrig="580">
          <v:shape id="_x0000_i1299" type="#_x0000_t75" style="width:17.85pt;height:29.25pt" o:ole="">
            <v:imagedata r:id="rId141" o:title=""/>
          </v:shape>
          <o:OLEObject Type="Embed" ProgID="Equation.DSMT4" ShapeID="_x0000_i1299" DrawAspect="Content" ObjectID="_1524556727" r:id="rId142"/>
        </w:object>
      </w:r>
      <w:r w:rsidR="00915181">
        <w:t xml:space="preserve"> = </w:t>
      </w:r>
      <w:r w:rsidR="00EE0034" w:rsidRPr="00EE0034">
        <w:t>0.333.</w:t>
      </w:r>
    </w:p>
    <w:p w:rsidR="00EE0034" w:rsidRPr="00EE0034" w:rsidRDefault="00B871EE" w:rsidP="00915181">
      <w:pPr>
        <w:pStyle w:val="MCQList1"/>
      </w:pPr>
      <w:r>
        <w:tab/>
      </w:r>
      <w:r w:rsidR="00EE0034" w:rsidRPr="00EE0034">
        <w:t xml:space="preserve">The equilibrium wage is </w:t>
      </w:r>
      <w:r w:rsidR="00EE0034" w:rsidRPr="00945327">
        <w:rPr>
          <w:i/>
        </w:rPr>
        <w:t>w</w:t>
      </w:r>
      <w:r w:rsidR="00915181">
        <w:t xml:space="preserve"> = </w:t>
      </w:r>
      <w:r w:rsidR="00EE0034" w:rsidRPr="00EE0034">
        <w:t>30</w:t>
      </w:r>
      <w:r w:rsidR="00945327">
        <w:t xml:space="preserve"> </w:t>
      </w:r>
      <w:r w:rsidR="00EE0034" w:rsidRPr="00EE0034">
        <w:t>+</w:t>
      </w:r>
      <w:r w:rsidR="00945327">
        <w:t xml:space="preserve"> </w:t>
      </w:r>
      <w:r w:rsidR="00EE0034" w:rsidRPr="00EE0034">
        <w:t>0.333</w:t>
      </w:r>
      <w:r w:rsidR="00EE0034" w:rsidRPr="00945327">
        <w:rPr>
          <w:i/>
        </w:rPr>
        <w:t>T</w:t>
      </w:r>
      <w:r w:rsidR="00EE0034" w:rsidRPr="00EE0034">
        <w:t>.</w:t>
      </w:r>
      <w:r w:rsidR="00B03ADE">
        <w:t xml:space="preserve"> </w:t>
      </w:r>
      <w:proofErr w:type="gramStart"/>
      <w:r w:rsidR="00EE0034" w:rsidRPr="00EE0034">
        <w:t>Substitute this into either</w:t>
      </w:r>
      <w:proofErr w:type="gramEnd"/>
      <w:r w:rsidR="00EE0034" w:rsidRPr="00EE0034">
        <w:t xml:space="preserve"> the demand or supply equation to find the equilibrium quantity.</w:t>
      </w:r>
      <w:r w:rsidR="00B03ADE">
        <w:t xml:space="preserve"> </w:t>
      </w:r>
      <w:r w:rsidR="00EE0034" w:rsidRPr="00EE0034">
        <w:t>For example, substituting into the demand equation,</w:t>
      </w:r>
    </w:p>
    <w:p w:rsidR="00EE0034" w:rsidRPr="00EE0034" w:rsidRDefault="00EE0034" w:rsidP="00915181">
      <w:pPr>
        <w:pStyle w:val="EQalt"/>
        <w:keepNext/>
      </w:pPr>
      <w:r w:rsidRPr="00915181">
        <w:rPr>
          <w:i/>
        </w:rPr>
        <w:t>Q</w:t>
      </w:r>
      <w:r w:rsidR="00915181">
        <w:t xml:space="preserve"> = </w:t>
      </w:r>
      <w:r w:rsidRPr="00EE0034">
        <w:t>100</w:t>
      </w:r>
      <w:r w:rsidR="00915181">
        <w:t xml:space="preserve"> – </w:t>
      </w:r>
      <w:r w:rsidRPr="00915181">
        <w:rPr>
          <w:i/>
        </w:rPr>
        <w:t>w</w:t>
      </w:r>
    </w:p>
    <w:p w:rsidR="00EE0034" w:rsidRPr="00EE0034" w:rsidRDefault="00EE0034" w:rsidP="00B871EE">
      <w:pPr>
        <w:pStyle w:val="EQalt"/>
      </w:pPr>
      <w:r w:rsidRPr="00915181">
        <w:rPr>
          <w:i/>
        </w:rPr>
        <w:t>Q</w:t>
      </w:r>
      <w:r w:rsidR="00915181">
        <w:t xml:space="preserve"> = </w:t>
      </w:r>
      <w:r w:rsidRPr="00EE0034">
        <w:t>100</w:t>
      </w:r>
      <w:r w:rsidR="00915181">
        <w:t xml:space="preserve"> – </w:t>
      </w:r>
      <w:r w:rsidRPr="00EE0034">
        <w:t>(30</w:t>
      </w:r>
      <w:r w:rsidR="00915181">
        <w:t xml:space="preserve"> </w:t>
      </w:r>
      <w:r w:rsidRPr="00EE0034">
        <w:t>+</w:t>
      </w:r>
      <w:r w:rsidR="00915181">
        <w:t xml:space="preserve"> </w:t>
      </w:r>
      <w:r w:rsidRPr="00EE0034">
        <w:t>0.333</w:t>
      </w:r>
      <w:r w:rsidRPr="00915181">
        <w:rPr>
          <w:i/>
        </w:rPr>
        <w:t>T</w:t>
      </w:r>
      <w:r w:rsidRPr="00EE0034">
        <w:t>)</w:t>
      </w:r>
    </w:p>
    <w:p w:rsidR="00EE0034" w:rsidRPr="00EE0034" w:rsidRDefault="00EE0034" w:rsidP="00B871EE">
      <w:pPr>
        <w:pStyle w:val="EQalt"/>
      </w:pPr>
      <w:r w:rsidRPr="00915181">
        <w:rPr>
          <w:i/>
        </w:rPr>
        <w:t>Q</w:t>
      </w:r>
      <w:r w:rsidR="00915181">
        <w:t xml:space="preserve"> = </w:t>
      </w:r>
      <w:r w:rsidRPr="00EE0034">
        <w:t>70</w:t>
      </w:r>
      <w:r w:rsidR="00915181">
        <w:t xml:space="preserve"> – </w:t>
      </w:r>
      <w:r w:rsidRPr="00EE0034">
        <w:t>0.333</w:t>
      </w:r>
      <w:r w:rsidRPr="00915181">
        <w:rPr>
          <w:i/>
        </w:rPr>
        <w:t>T</w:t>
      </w:r>
      <w:r w:rsidRPr="00EE0034">
        <w:t>.</w:t>
      </w:r>
    </w:p>
    <w:p w:rsidR="00EE0034" w:rsidRPr="00EE0034" w:rsidRDefault="0031139A" w:rsidP="00B871EE">
      <w:pPr>
        <w:pStyle w:val="MCQList1"/>
        <w:keepNext w:val="0"/>
      </w:pPr>
      <w:r>
        <w:tab/>
      </w:r>
      <w:r w:rsidR="00EE0034" w:rsidRPr="00EE0034">
        <w:t xml:space="preserve">The effect of a change in </w:t>
      </w:r>
      <w:r w:rsidR="00EE0034" w:rsidRPr="00945327">
        <w:rPr>
          <w:i/>
        </w:rPr>
        <w:t>T</w:t>
      </w:r>
      <w:r w:rsidR="00EE0034" w:rsidRPr="00EE0034">
        <w:t xml:space="preserve"> on the equilibrium quantity is</w:t>
      </w:r>
    </w:p>
    <w:p w:rsidR="00EE0034" w:rsidRPr="00EE0034" w:rsidRDefault="006B3F46" w:rsidP="00EE0034">
      <w:pPr>
        <w:pStyle w:val="MCQList1"/>
        <w:keepNext w:val="0"/>
        <w:keepLines w:val="0"/>
        <w:jc w:val="center"/>
        <w:rPr>
          <w:szCs w:val="22"/>
        </w:rPr>
      </w:pPr>
      <w:r w:rsidRPr="006B3F46">
        <w:rPr>
          <w:position w:val="-22"/>
          <w:szCs w:val="22"/>
          <w:lang w:val="x-none"/>
        </w:rPr>
        <w:object w:dxaOrig="380" w:dyaOrig="580">
          <v:shape id="_x0000_i1302" type="#_x0000_t75" style="width:18.95pt;height:29.25pt" o:ole="">
            <v:imagedata r:id="rId143" o:title=""/>
          </v:shape>
          <o:OLEObject Type="Embed" ProgID="Equation.DSMT4" ShapeID="_x0000_i1302" DrawAspect="Content" ObjectID="_1524556728" r:id="rId144"/>
        </w:object>
      </w:r>
      <w:r w:rsidR="00915181">
        <w:rPr>
          <w:szCs w:val="22"/>
          <w:lang w:val="x-none"/>
        </w:rPr>
        <w:t xml:space="preserve"> =</w:t>
      </w:r>
      <w:r w:rsidR="00B03ADE">
        <w:rPr>
          <w:szCs w:val="22"/>
          <w:lang w:val="x-none"/>
        </w:rPr>
        <w:t xml:space="preserve"> </w:t>
      </w:r>
      <w:r w:rsidR="00915181">
        <w:rPr>
          <w:szCs w:val="22"/>
        </w:rPr>
        <w:t>–</w:t>
      </w:r>
      <w:r w:rsidR="00EE0034" w:rsidRPr="00EE0034">
        <w:rPr>
          <w:szCs w:val="22"/>
        </w:rPr>
        <w:t>0.333</w:t>
      </w:r>
      <w:r w:rsidR="00945327">
        <w:rPr>
          <w:szCs w:val="22"/>
        </w:rPr>
        <w:t>.</w:t>
      </w:r>
    </w:p>
    <w:p w:rsidR="00BF286E" w:rsidRDefault="00EE0034" w:rsidP="00B871EE">
      <w:pPr>
        <w:pStyle w:val="MCQList1"/>
      </w:pPr>
      <w:r>
        <w:t>5.1</w:t>
      </w:r>
      <w:r w:rsidR="00B871EE">
        <w:tab/>
      </w:r>
      <w:r w:rsidR="00BF286E">
        <w:t xml:space="preserve">The demand elasticity is </w:t>
      </w:r>
      <w:r w:rsidR="00BF286E">
        <w:rPr>
          <w:rFonts w:ascii="Symbol" w:hAnsi="Symbol"/>
        </w:rPr>
        <w:t></w:t>
      </w:r>
      <w:r w:rsidR="00BF286E">
        <w:t xml:space="preserve">2.65/21 </w:t>
      </w:r>
      <w:r w:rsidR="00BF286E">
        <w:rPr>
          <w:rFonts w:ascii="Symbol" w:hAnsi="Symbol"/>
        </w:rPr>
        <w:t></w:t>
      </w:r>
      <w:r w:rsidR="00BF286E">
        <w:t xml:space="preserve"> </w:t>
      </w:r>
      <w:r w:rsidR="00BF286E">
        <w:rPr>
          <w:rFonts w:ascii="Symbol" w:hAnsi="Symbol"/>
        </w:rPr>
        <w:t></w:t>
      </w:r>
      <w:r w:rsidR="00BF286E">
        <w:t>0.13 for prenatal smokers.</w:t>
      </w:r>
    </w:p>
    <w:p w:rsidR="00BF286E" w:rsidRPr="00BF286E" w:rsidRDefault="00B871EE" w:rsidP="00B871EE">
      <w:pPr>
        <w:pStyle w:val="MCQList1"/>
        <w:keepNext w:val="0"/>
      </w:pPr>
      <w:r>
        <w:t>5.2</w:t>
      </w:r>
      <w:r>
        <w:tab/>
      </w:r>
      <w:r w:rsidR="00BF286E" w:rsidRPr="00BF286E">
        <w:t xml:space="preserve">The price elasticity of demand is the percentage change in the quantity demanded, </w:t>
      </w:r>
      <w:r w:rsidR="00BF286E" w:rsidRPr="00915181">
        <w:rPr>
          <w:i/>
        </w:rPr>
        <w:t>Q</w:t>
      </w:r>
      <w:r w:rsidR="00BF286E" w:rsidRPr="00BF286E">
        <w:t>, in response to a given percentage change in price, p, at a particular point on the demand curve:</w:t>
      </w:r>
    </w:p>
    <w:p w:rsidR="00BF286E" w:rsidRPr="00BF286E" w:rsidRDefault="006B3F46" w:rsidP="00B871EE">
      <w:pPr>
        <w:pStyle w:val="EQalt"/>
      </w:pPr>
      <w:r w:rsidRPr="006B3F46">
        <w:rPr>
          <w:position w:val="-28"/>
        </w:rPr>
        <w:object w:dxaOrig="940" w:dyaOrig="639">
          <v:shape id="_x0000_i1305" type="#_x0000_t75" style="width:47.1pt;height:31.95pt" o:ole="">
            <v:imagedata r:id="rId145" o:title=""/>
          </v:shape>
          <o:OLEObject Type="Embed" ProgID="Equation.DSMT4" ShapeID="_x0000_i1305" DrawAspect="Content" ObjectID="_1524556729" r:id="rId146"/>
        </w:object>
      </w:r>
      <w:r w:rsidR="00BF286E" w:rsidRPr="00BF286E">
        <w:t>.</w:t>
      </w:r>
    </w:p>
    <w:p w:rsidR="00BF286E" w:rsidRPr="00BF286E" w:rsidRDefault="00D92ADF" w:rsidP="00D92ADF">
      <w:pPr>
        <w:pStyle w:val="MCQList1a"/>
      </w:pPr>
      <w:r>
        <w:tab/>
      </w:r>
      <w:r w:rsidRPr="00BF286E">
        <w:t>a.</w:t>
      </w:r>
      <w:r w:rsidRPr="00BF286E">
        <w:tab/>
      </w:r>
      <w:r w:rsidR="00BF286E" w:rsidRPr="00BF286E">
        <w:t>Differentiating the first demand curve with respect to p,</w:t>
      </w:r>
    </w:p>
    <w:p w:rsidR="00BF286E" w:rsidRPr="00BF286E" w:rsidRDefault="006B3F46" w:rsidP="00B871EE">
      <w:pPr>
        <w:pStyle w:val="EQalt"/>
      </w:pPr>
      <w:r w:rsidRPr="006B3F46">
        <w:rPr>
          <w:position w:val="-28"/>
        </w:rPr>
        <w:object w:dxaOrig="820" w:dyaOrig="639">
          <v:shape id="_x0000_i1308" type="#_x0000_t75" style="width:41.15pt;height:31.95pt" o:ole="">
            <v:imagedata r:id="rId147" o:title=""/>
          </v:shape>
          <o:OLEObject Type="Embed" ProgID="Equation.DSMT4" ShapeID="_x0000_i1308" DrawAspect="Content" ObjectID="_1524556730" r:id="rId148"/>
        </w:object>
      </w:r>
      <w:r w:rsidR="00BF286E" w:rsidRPr="00BF286E">
        <w:t>.</w:t>
      </w:r>
    </w:p>
    <w:p w:rsidR="00BF286E" w:rsidRPr="00BF286E" w:rsidRDefault="00B871EE" w:rsidP="00D92ADF">
      <w:pPr>
        <w:pStyle w:val="MCQList1a"/>
        <w:spacing w:before="120"/>
      </w:pPr>
      <w:r>
        <w:tab/>
      </w:r>
      <w:r w:rsidR="00E673D6">
        <w:tab/>
      </w:r>
      <w:r w:rsidR="00BF286E" w:rsidRPr="00BF286E">
        <w:t xml:space="preserve">Substituting this into the elasticity definition with </w:t>
      </w:r>
      <w:r w:rsidR="00BF286E" w:rsidRPr="00945327">
        <w:rPr>
          <w:i/>
        </w:rPr>
        <w:t>p</w:t>
      </w:r>
      <w:r w:rsidR="00915181">
        <w:t xml:space="preserve"> = </w:t>
      </w:r>
      <w:r w:rsidR="00BF286E" w:rsidRPr="00BF286E">
        <w:t xml:space="preserve">10 and </w:t>
      </w:r>
      <w:r w:rsidR="00BF286E" w:rsidRPr="00945327">
        <w:rPr>
          <w:i/>
        </w:rPr>
        <w:t>Q</w:t>
      </w:r>
      <w:r w:rsidR="00915181">
        <w:t xml:space="preserve"> = </w:t>
      </w:r>
      <w:r w:rsidR="00BF286E" w:rsidRPr="00BF286E">
        <w:t>20,</w:t>
      </w:r>
    </w:p>
    <w:p w:rsidR="00BF286E" w:rsidRPr="00BF286E" w:rsidRDefault="00BF286E" w:rsidP="00B871EE">
      <w:pPr>
        <w:pStyle w:val="EQalt"/>
      </w:pPr>
      <w:r w:rsidRPr="00BF286E">
        <w:t>ε</w:t>
      </w:r>
      <w:r w:rsidR="00915181">
        <w:t xml:space="preserve"> = –</w:t>
      </w:r>
      <w:r w:rsidRPr="00BF286E">
        <w:t>2</w:t>
      </w:r>
      <w:r w:rsidR="00915181">
        <w:t xml:space="preserve"> </w:t>
      </w:r>
      <w:r w:rsidR="00915181">
        <w:rPr>
          <w:rFonts w:cs="Times"/>
        </w:rPr>
        <w:t xml:space="preserve">× </w:t>
      </w:r>
      <w:r w:rsidRPr="00BF286E">
        <w:t>(0.5)</w:t>
      </w:r>
    </w:p>
    <w:p w:rsidR="00BF286E" w:rsidRPr="00BF286E" w:rsidRDefault="00BF286E" w:rsidP="00B871EE">
      <w:pPr>
        <w:pStyle w:val="EQalt"/>
      </w:pPr>
      <w:r w:rsidRPr="00BF286E">
        <w:t>ε</w:t>
      </w:r>
      <w:r w:rsidR="00915181">
        <w:t xml:space="preserve"> = –</w:t>
      </w:r>
      <w:r w:rsidRPr="00BF286E">
        <w:t>1.</w:t>
      </w:r>
    </w:p>
    <w:p w:rsidR="00BF286E" w:rsidRPr="00BF286E" w:rsidRDefault="00D92ADF" w:rsidP="00D92ADF">
      <w:pPr>
        <w:pStyle w:val="MCQList1a"/>
      </w:pPr>
      <w:r>
        <w:tab/>
      </w:r>
      <w:r w:rsidRPr="00BF286E">
        <w:t>b.</w:t>
      </w:r>
      <w:r w:rsidRPr="00BF286E">
        <w:tab/>
      </w:r>
      <w:r w:rsidR="00BF286E" w:rsidRPr="00BF286E">
        <w:t>Differentiating the second demand curve with respect to p,</w:t>
      </w:r>
    </w:p>
    <w:p w:rsidR="00FA1D39" w:rsidRPr="0005623C" w:rsidRDefault="00661456" w:rsidP="00661456">
      <w:pPr>
        <w:pStyle w:val="MTDisplayEquation"/>
        <w:rPr>
          <w:sz w:val="24"/>
          <w:szCs w:val="24"/>
        </w:rPr>
      </w:pPr>
      <w:r>
        <w:tab/>
      </w:r>
      <w:r w:rsidR="006B3F46" w:rsidRPr="006B3F46">
        <w:rPr>
          <w:position w:val="-28"/>
        </w:rPr>
        <w:object w:dxaOrig="1240" w:dyaOrig="639">
          <v:shape id="_x0000_i1311" type="#_x0000_t75" style="width:62.25pt;height:31.95pt" o:ole="">
            <v:imagedata r:id="rId149" o:title=""/>
          </v:shape>
          <o:OLEObject Type="Embed" ProgID="Equation.DSMT4" ShapeID="_x0000_i1311" DrawAspect="Content" ObjectID="_1524556731" r:id="rId150"/>
        </w:object>
      </w:r>
    </w:p>
    <w:p w:rsidR="00BF286E" w:rsidRPr="00BF286E" w:rsidRDefault="00B871EE" w:rsidP="00D92ADF">
      <w:pPr>
        <w:pStyle w:val="MCQList1a"/>
        <w:keepNext w:val="0"/>
      </w:pPr>
      <w:r>
        <w:tab/>
      </w:r>
      <w:r w:rsidR="00E673D6">
        <w:tab/>
      </w:r>
      <w:r w:rsidR="00BF286E" w:rsidRPr="00BF286E">
        <w:t xml:space="preserve">Substituting this into the elasticity definition with </w:t>
      </w:r>
      <w:r w:rsidR="00BF286E" w:rsidRPr="00945327">
        <w:rPr>
          <w:i/>
        </w:rPr>
        <w:t>p</w:t>
      </w:r>
      <w:r w:rsidR="00915181">
        <w:t xml:space="preserve"> = </w:t>
      </w:r>
      <w:r w:rsidR="00BF286E" w:rsidRPr="00BF286E">
        <w:t xml:space="preserve">10 and </w:t>
      </w:r>
      <w:r w:rsidR="00BF286E" w:rsidRPr="00945327">
        <w:rPr>
          <w:i/>
        </w:rPr>
        <w:t>Q</w:t>
      </w:r>
      <w:r w:rsidR="00915181">
        <w:t xml:space="preserve"> = </w:t>
      </w:r>
      <w:r w:rsidR="00BF286E" w:rsidRPr="00BF286E">
        <w:t>20,</w:t>
      </w:r>
    </w:p>
    <w:p w:rsidR="00294CAD" w:rsidRPr="00EE0686" w:rsidRDefault="00661456" w:rsidP="00D92ADF">
      <w:pPr>
        <w:pStyle w:val="MTDisplayEquation"/>
        <w:keepNext w:val="0"/>
        <w:rPr>
          <w:sz w:val="24"/>
          <w:szCs w:val="24"/>
        </w:rPr>
      </w:pPr>
      <w:r>
        <w:tab/>
      </w:r>
      <w:r w:rsidR="006B3F46" w:rsidRPr="006B3F46">
        <w:rPr>
          <w:position w:val="-6"/>
        </w:rPr>
        <w:object w:dxaOrig="760" w:dyaOrig="260">
          <v:shape id="_x0000_i1314" type="#_x0000_t75" style="width:37.9pt;height:13pt" o:ole="">
            <v:imagedata r:id="rId151" o:title=""/>
          </v:shape>
          <o:OLEObject Type="Embed" ProgID="Equation.DSMT4" ShapeID="_x0000_i1314" DrawAspect="Content" ObjectID="_1524556732" r:id="rId152"/>
        </w:object>
      </w:r>
    </w:p>
    <w:p w:rsidR="00EE0686" w:rsidRDefault="00EE0686" w:rsidP="00915181">
      <w:pPr>
        <w:pStyle w:val="MCQList1"/>
      </w:pPr>
      <w:r>
        <w:t>5.3</w:t>
      </w:r>
      <w:r w:rsidR="00B03ADE">
        <w:t xml:space="preserve"> </w:t>
      </w:r>
      <w:r w:rsidR="00D92ADF">
        <w:tab/>
      </w:r>
      <w:r>
        <w:t xml:space="preserve">To find the </w:t>
      </w:r>
      <w:proofErr w:type="gramStart"/>
      <w:r>
        <w:t>point</w:t>
      </w:r>
      <w:proofErr w:type="gramEnd"/>
      <w:r>
        <w:t xml:space="preserve"> at which the curves intersect, set the two demand curves equal to each other.</w:t>
      </w:r>
    </w:p>
    <w:p w:rsidR="00EE0686" w:rsidRPr="00EE0686" w:rsidRDefault="00661456" w:rsidP="00661456">
      <w:pPr>
        <w:pStyle w:val="MTDisplayEquation"/>
      </w:pPr>
      <w:r>
        <w:tab/>
      </w:r>
      <w:r w:rsidR="006B3F46" w:rsidRPr="006B3F46">
        <w:rPr>
          <w:position w:val="-10"/>
        </w:rPr>
        <w:object w:dxaOrig="1520" w:dyaOrig="360">
          <v:shape id="_x0000_i1317" type="#_x0000_t75" style="width:75.8pt;height:17.85pt" o:ole="">
            <v:imagedata r:id="rId153" o:title=""/>
          </v:shape>
          <o:OLEObject Type="Embed" ProgID="Equation.DSMT4" ShapeID="_x0000_i1317" DrawAspect="Content" ObjectID="_1524556733" r:id="rId154"/>
        </w:object>
      </w:r>
    </w:p>
    <w:p w:rsidR="00EE0686" w:rsidRPr="00EE0686" w:rsidRDefault="00D92ADF" w:rsidP="00D92ADF">
      <w:pPr>
        <w:pStyle w:val="MCQList1"/>
      </w:pPr>
      <w:r>
        <w:tab/>
      </w:r>
      <w:r w:rsidR="00EE0686">
        <w:t xml:space="preserve">Thus </w:t>
      </w:r>
      <w:r w:rsidR="00EE0686" w:rsidRPr="00D92ADF">
        <w:rPr>
          <w:i/>
        </w:rPr>
        <w:t>p</w:t>
      </w:r>
      <w:r w:rsidR="00EE0686">
        <w:t xml:space="preserve"> = $1, and </w:t>
      </w:r>
      <w:r w:rsidR="00220F26" w:rsidRPr="00D92ADF">
        <w:rPr>
          <w:i/>
        </w:rPr>
        <w:t>q</w:t>
      </w:r>
      <w:r w:rsidR="00220F26">
        <w:t xml:space="preserve"> = 1.4</w:t>
      </w:r>
      <w:r w:rsidR="00EE0686">
        <w:t xml:space="preserve"> million apps.</w:t>
      </w:r>
    </w:p>
    <w:p w:rsidR="00BF286E" w:rsidRPr="00BF286E" w:rsidRDefault="00D92ADF" w:rsidP="00915181">
      <w:pPr>
        <w:pStyle w:val="MCQList1"/>
      </w:pPr>
      <w:r>
        <w:tab/>
      </w:r>
      <w:r w:rsidR="00BF286E" w:rsidRPr="00BF286E">
        <w:t xml:space="preserve">The price elasticity of demand is the percentage change in the quantity demanded, </w:t>
      </w:r>
      <w:r w:rsidR="00BF286E" w:rsidRPr="00945327">
        <w:rPr>
          <w:i/>
        </w:rPr>
        <w:t>Q,</w:t>
      </w:r>
      <w:r w:rsidR="00BF286E" w:rsidRPr="00BF286E">
        <w:t xml:space="preserve"> in response to a </w:t>
      </w:r>
      <w:r w:rsidR="00C95B58">
        <w:t>change in price.</w:t>
      </w:r>
    </w:p>
    <w:p w:rsidR="00BF286E" w:rsidRPr="00BF286E" w:rsidRDefault="006B3F46" w:rsidP="00B871EE">
      <w:pPr>
        <w:pStyle w:val="EQalt"/>
      </w:pPr>
      <w:r w:rsidRPr="006B3F46">
        <w:rPr>
          <w:position w:val="-28"/>
        </w:rPr>
        <w:object w:dxaOrig="940" w:dyaOrig="639">
          <v:shape id="_x0000_i1320" type="#_x0000_t75" style="width:47.1pt;height:31.95pt" o:ole="">
            <v:imagedata r:id="rId155" o:title=""/>
          </v:shape>
          <o:OLEObject Type="Embed" ProgID="Equation.DSMT4" ShapeID="_x0000_i1320" DrawAspect="Content" ObjectID="_1524556734" r:id="rId156"/>
        </w:object>
      </w:r>
      <w:r w:rsidR="00BF286E" w:rsidRPr="00BF286E">
        <w:t>.</w:t>
      </w:r>
    </w:p>
    <w:p w:rsidR="00BF286E" w:rsidRPr="00BF286E" w:rsidRDefault="00B871EE" w:rsidP="00B871EE">
      <w:pPr>
        <w:pStyle w:val="MCQList1"/>
        <w:keepNext w:val="0"/>
      </w:pPr>
      <w:r>
        <w:tab/>
      </w:r>
      <w:r w:rsidR="00BF286E" w:rsidRPr="00BF286E">
        <w:t xml:space="preserve">Differentiating the demand curve for </w:t>
      </w:r>
      <w:r w:rsidR="00116E1A">
        <w:t>Apple</w:t>
      </w:r>
      <w:r w:rsidR="00BF286E" w:rsidRPr="00BF286E">
        <w:t xml:space="preserve"> with respect to </w:t>
      </w:r>
      <w:r w:rsidR="00BF286E" w:rsidRPr="00945327">
        <w:rPr>
          <w:i/>
        </w:rPr>
        <w:t>p</w:t>
      </w:r>
      <w:r w:rsidR="00BF286E" w:rsidRPr="00BF286E">
        <w:t>,</w:t>
      </w:r>
    </w:p>
    <w:p w:rsidR="00BF286E" w:rsidRPr="00BF286E" w:rsidRDefault="00661456" w:rsidP="00661456">
      <w:pPr>
        <w:pStyle w:val="MTDisplayEquation"/>
      </w:pPr>
      <w:r>
        <w:tab/>
      </w:r>
      <w:r w:rsidR="006B3F46" w:rsidRPr="006B3F46">
        <w:rPr>
          <w:position w:val="-28"/>
        </w:rPr>
        <w:object w:dxaOrig="1400" w:dyaOrig="639">
          <v:shape id="_x0000_i1323" type="#_x0000_t75" style="width:69.85pt;height:31.95pt" o:ole="">
            <v:imagedata r:id="rId157" o:title=""/>
          </v:shape>
          <o:OLEObject Type="Embed" ProgID="Equation.DSMT4" ShapeID="_x0000_i1323" DrawAspect="Content" ObjectID="_1524556735" r:id="rId158"/>
        </w:object>
      </w:r>
    </w:p>
    <w:p w:rsidR="00BF286E" w:rsidRPr="00BF286E" w:rsidRDefault="00B871EE" w:rsidP="00B871EE">
      <w:pPr>
        <w:pStyle w:val="MCQList1"/>
        <w:keepNext w:val="0"/>
      </w:pPr>
      <w:r>
        <w:tab/>
      </w:r>
      <w:r w:rsidR="00BF286E" w:rsidRPr="00BF286E">
        <w:t>Substituting this into the elasticity definition,</w:t>
      </w:r>
    </w:p>
    <w:p w:rsidR="00C95B58" w:rsidRPr="00BF286E" w:rsidRDefault="00661456" w:rsidP="00661456">
      <w:pPr>
        <w:pStyle w:val="MTDisplayEquation"/>
      </w:pPr>
      <w:r>
        <w:tab/>
      </w:r>
      <w:r w:rsidR="006B3F46" w:rsidRPr="006B3F46">
        <w:rPr>
          <w:position w:val="-28"/>
        </w:rPr>
        <w:object w:dxaOrig="1440" w:dyaOrig="639">
          <v:shape id="_x0000_i1326" type="#_x0000_t75" style="width:1in;height:31.95pt" o:ole="">
            <v:imagedata r:id="rId159" o:title=""/>
          </v:shape>
          <o:OLEObject Type="Embed" ProgID="Equation.DSMT4" ShapeID="_x0000_i1326" DrawAspect="Content" ObjectID="_1524556736" r:id="rId160"/>
        </w:object>
      </w:r>
    </w:p>
    <w:p w:rsidR="00BF286E" w:rsidRPr="00BF286E" w:rsidRDefault="00B871EE" w:rsidP="00B871EE">
      <w:pPr>
        <w:pStyle w:val="MCQList1"/>
        <w:keepNext w:val="0"/>
      </w:pPr>
      <w:r>
        <w:tab/>
      </w:r>
      <w:r w:rsidR="00BF286E" w:rsidRPr="00BF286E">
        <w:t xml:space="preserve">Next, substituting </w:t>
      </w:r>
      <w:r w:rsidR="00C95B58">
        <w:t>1.4</w:t>
      </w:r>
      <w:r w:rsidR="00C95B58" w:rsidRPr="00D92ADF">
        <w:rPr>
          <w:i/>
        </w:rPr>
        <w:t>p</w:t>
      </w:r>
      <w:r w:rsidR="00D92ADF">
        <w:rPr>
          <w:vertAlign w:val="superscript"/>
        </w:rPr>
        <w:t>–</w:t>
      </w:r>
      <w:r w:rsidR="00C95B58">
        <w:rPr>
          <w:vertAlign w:val="superscript"/>
        </w:rPr>
        <w:t>2</w:t>
      </w:r>
      <w:r w:rsidR="00C95B58">
        <w:t xml:space="preserve"> </w:t>
      </w:r>
      <w:r w:rsidR="00BF286E" w:rsidRPr="00BF286E">
        <w:t>into the elasticity equation,</w:t>
      </w:r>
    </w:p>
    <w:p w:rsidR="00C95B58" w:rsidRPr="00C95B58" w:rsidRDefault="00661456" w:rsidP="00661456">
      <w:pPr>
        <w:pStyle w:val="MTDisplayEquation"/>
      </w:pPr>
      <w:r>
        <w:tab/>
      </w:r>
      <w:r w:rsidR="006B3F46" w:rsidRPr="006B3F46">
        <w:rPr>
          <w:position w:val="-28"/>
        </w:rPr>
        <w:object w:dxaOrig="1760" w:dyaOrig="639">
          <v:shape id="_x0000_i1329" type="#_x0000_t75" style="width:88.25pt;height:31.95pt" o:ole="">
            <v:imagedata r:id="rId161" o:title=""/>
          </v:shape>
          <o:OLEObject Type="Embed" ProgID="Equation.DSMT4" ShapeID="_x0000_i1329" DrawAspect="Content" ObjectID="_1524556737" r:id="rId162"/>
        </w:object>
      </w:r>
    </w:p>
    <w:p w:rsidR="00C95B58" w:rsidRPr="00BF286E" w:rsidRDefault="00661456" w:rsidP="00661456">
      <w:pPr>
        <w:pStyle w:val="MTDisplayEquation"/>
      </w:pPr>
      <w:r>
        <w:tab/>
      </w:r>
      <w:r w:rsidR="006B3F46" w:rsidRPr="006B3F46">
        <w:rPr>
          <w:position w:val="-10"/>
        </w:rPr>
        <w:object w:dxaOrig="740" w:dyaOrig="320">
          <v:shape id="_x0000_i1332" type="#_x0000_t75" style="width:36.8pt;height:16.25pt" o:ole="">
            <v:imagedata r:id="rId163" o:title=""/>
          </v:shape>
          <o:OLEObject Type="Embed" ProgID="Equation.DSMT4" ShapeID="_x0000_i1332" DrawAspect="Content" ObjectID="_1524556738" r:id="rId164"/>
        </w:object>
      </w:r>
    </w:p>
    <w:p w:rsidR="00BF286E" w:rsidRPr="00BF286E" w:rsidRDefault="00B871EE" w:rsidP="00B871EE">
      <w:pPr>
        <w:pStyle w:val="MCQList1"/>
        <w:keepNext w:val="0"/>
      </w:pPr>
      <w:r>
        <w:tab/>
      </w:r>
      <w:r w:rsidR="00C95B58">
        <w:t>Similarly</w:t>
      </w:r>
      <w:r w:rsidR="00BF286E" w:rsidRPr="00945327">
        <w:rPr>
          <w:i/>
        </w:rPr>
        <w:t>,</w:t>
      </w:r>
      <w:r w:rsidR="00C95B58">
        <w:rPr>
          <w:i/>
        </w:rPr>
        <w:t xml:space="preserve"> </w:t>
      </w:r>
      <w:r w:rsidR="006B3F46" w:rsidRPr="006B3F46">
        <w:rPr>
          <w:i/>
          <w:position w:val="-10"/>
        </w:rPr>
        <w:object w:dxaOrig="940" w:dyaOrig="320">
          <v:shape id="_x0000_i1335" type="#_x0000_t75" style="width:47.1pt;height:16.25pt" o:ole="">
            <v:imagedata r:id="rId165" o:title=""/>
          </v:shape>
          <o:OLEObject Type="Embed" ProgID="Equation.DSMT4" ShapeID="_x0000_i1335" DrawAspect="Content" ObjectID="_1524556739" r:id="rId166"/>
        </w:object>
      </w:r>
    </w:p>
    <w:p w:rsidR="00BF286E" w:rsidRPr="00BF286E" w:rsidRDefault="00B871EE" w:rsidP="00B871EE">
      <w:pPr>
        <w:pStyle w:val="MCQList1"/>
        <w:keepNext w:val="0"/>
      </w:pPr>
      <w:r>
        <w:tab/>
      </w:r>
      <w:r w:rsidR="00D92ADF">
        <w:t>Because</w:t>
      </w:r>
      <w:r w:rsidR="00BF286E" w:rsidRPr="00BF286E">
        <w:t xml:space="preserve"> the elasticity of demand for both small firms and large firms is constant along the demand curves, the elasticity of demand for small firms and the elasticity of demand for large firms is the same regardless of where they intersect each other.</w:t>
      </w:r>
    </w:p>
    <w:p w:rsidR="00A06607" w:rsidRDefault="00B871EE" w:rsidP="00A06607">
      <w:pPr>
        <w:pStyle w:val="MCQList1"/>
        <w:keepNext w:val="0"/>
        <w:keepLines w:val="0"/>
        <w:widowControl w:val="0"/>
      </w:pPr>
      <w:r>
        <w:t>5.4</w:t>
      </w:r>
      <w:r>
        <w:tab/>
      </w:r>
      <w:r w:rsidR="00A06607">
        <w:t>The expected percentage price change will be equal to the percentage change in quantity divided by the price elasticity. 10.4</w:t>
      </w:r>
      <w:proofErr w:type="gramStart"/>
      <w:r w:rsidR="00A06607">
        <w:t>/(</w:t>
      </w:r>
      <w:proofErr w:type="gramEnd"/>
      <w:r w:rsidR="00A06607">
        <w:rPr>
          <w:rFonts w:ascii="Symbol" w:hAnsi="Symbol"/>
        </w:rPr>
        <w:t></w:t>
      </w:r>
      <w:r w:rsidR="0021504F">
        <w:t>0.626</w:t>
      </w:r>
      <w:r w:rsidR="00A06607">
        <w:t xml:space="preserve">) </w:t>
      </w:r>
      <w:r w:rsidR="00A06607">
        <w:rPr>
          <w:rFonts w:ascii="Symbol" w:hAnsi="Symbol"/>
        </w:rPr>
        <w:t></w:t>
      </w:r>
      <w:r w:rsidR="00A06607">
        <w:t xml:space="preserve"> </w:t>
      </w:r>
      <w:r w:rsidR="00A06607">
        <w:rPr>
          <w:rFonts w:ascii="Symbol" w:hAnsi="Symbol"/>
        </w:rPr>
        <w:t></w:t>
      </w:r>
      <w:r w:rsidR="0021504F">
        <w:rPr>
          <w:rFonts w:ascii="Symbol" w:hAnsi="Symbol"/>
        </w:rPr>
        <w:t></w:t>
      </w:r>
      <w:r w:rsidR="0021504F">
        <w:rPr>
          <w:rFonts w:ascii="Symbol" w:hAnsi="Symbol"/>
        </w:rPr>
        <w:t></w:t>
      </w:r>
      <w:r w:rsidR="0021504F">
        <w:rPr>
          <w:rFonts w:ascii="Symbol" w:hAnsi="Symbol"/>
        </w:rPr>
        <w:t></w:t>
      </w:r>
      <w:r w:rsidR="0021504F">
        <w:rPr>
          <w:rFonts w:ascii="Symbol" w:hAnsi="Symbol"/>
        </w:rPr>
        <w:t></w:t>
      </w:r>
      <w:r w:rsidR="0021504F">
        <w:rPr>
          <w:rFonts w:ascii="Symbol" w:hAnsi="Symbol"/>
        </w:rPr>
        <w:t></w:t>
      </w:r>
      <w:r w:rsidR="00A06607">
        <w:t xml:space="preserve">. The increase in supply would cause the price of beef to fall by </w:t>
      </w:r>
      <w:r w:rsidR="0021504F">
        <w:t>16.61</w:t>
      </w:r>
      <w:r w:rsidR="00945327">
        <w:t xml:space="preserve"> percent. </w:t>
      </w:r>
      <w:r w:rsidR="00A06607">
        <w:t>Any other price change is likely a result of a change in demand.</w:t>
      </w:r>
    </w:p>
    <w:p w:rsidR="008F3AB8" w:rsidRDefault="00B871EE" w:rsidP="00D92ADF">
      <w:pPr>
        <w:pStyle w:val="MCQList1"/>
        <w:keepLines w:val="0"/>
        <w:widowControl w:val="0"/>
      </w:pPr>
      <w:r>
        <w:t>5.5</w:t>
      </w:r>
      <w:r>
        <w:tab/>
      </w:r>
      <w:r w:rsidR="008F3AB8">
        <w:t>The numbers suggest that labor demand is inelastic. The supply curve shifts to the right by 11</w:t>
      </w:r>
      <w:r w:rsidR="00D92ADF">
        <w:t> </w:t>
      </w:r>
      <w:r w:rsidR="00945327">
        <w:t xml:space="preserve">percent, </w:t>
      </w:r>
      <w:r w:rsidR="008F3AB8">
        <w:t>yet the decrease in equilibrium wage is only 3.2</w:t>
      </w:r>
      <w:r w:rsidR="00945327">
        <w:t xml:space="preserve"> percent.</w:t>
      </w:r>
    </w:p>
    <w:p w:rsidR="008F3AB8" w:rsidRDefault="0005623C" w:rsidP="00B871EE">
      <w:pPr>
        <w:pStyle w:val="awTBfig"/>
        <w:keepNext w:val="0"/>
        <w:keepLines w:val="0"/>
        <w:widowControl w:val="0"/>
        <w:ind w:left="459"/>
        <w:jc w:val="center"/>
      </w:pPr>
      <w:r w:rsidRPr="00A319F5">
        <w:rPr>
          <w:noProof/>
          <w:snapToGrid/>
        </w:rPr>
        <w:drawing>
          <wp:inline distT="0" distB="0" distL="0" distR="0" wp14:anchorId="4EBC9CD9" wp14:editId="34DA16BC">
            <wp:extent cx="2905125" cy="1752600"/>
            <wp:effectExtent l="0" t="0" r="9525" b="0"/>
            <wp:docPr id="85" name="Picture 88"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2"/>
                    <pic:cNvPicPr>
                      <a:picLocks noChangeAspect="1" noChangeArrowheads="1"/>
                    </pic:cNvPicPr>
                  </pic:nvPicPr>
                  <pic:blipFill>
                    <a:blip r:embed="rId167">
                      <a:extLst>
                        <a:ext uri="{28A0092B-C50C-407E-A947-70E740481C1C}">
                          <a14:useLocalDpi xmlns:a14="http://schemas.microsoft.com/office/drawing/2010/main" val="0"/>
                        </a:ext>
                      </a:extLst>
                    </a:blip>
                    <a:srcRect/>
                    <a:stretch>
                      <a:fillRect/>
                    </a:stretch>
                  </pic:blipFill>
                  <pic:spPr bwMode="auto">
                    <a:xfrm>
                      <a:off x="0" y="0"/>
                      <a:ext cx="2905125" cy="1752600"/>
                    </a:xfrm>
                    <a:prstGeom prst="rect">
                      <a:avLst/>
                    </a:prstGeom>
                    <a:noFill/>
                    <a:ln>
                      <a:noFill/>
                    </a:ln>
                  </pic:spPr>
                </pic:pic>
              </a:graphicData>
            </a:graphic>
          </wp:inline>
        </w:drawing>
      </w:r>
    </w:p>
    <w:p w:rsidR="008F3AB8" w:rsidRDefault="00B871EE" w:rsidP="008F3AB8">
      <w:pPr>
        <w:pStyle w:val="MCQList1"/>
        <w:keepNext w:val="0"/>
        <w:keepLines w:val="0"/>
        <w:widowControl w:val="0"/>
      </w:pPr>
      <w:r>
        <w:t>5.6</w:t>
      </w:r>
      <w:r>
        <w:tab/>
      </w:r>
      <w:r w:rsidR="008F3AB8">
        <w:t xml:space="preserve">Price elasticity is the percentage change in quantity divided by the percentage change in price. </w:t>
      </w:r>
      <w:r w:rsidR="008F3AB8">
        <w:br/>
      </w:r>
      <w:r w:rsidR="008F3AB8">
        <w:rPr>
          <w:i/>
          <w:iCs/>
        </w:rPr>
        <w:sym w:font="Symbol" w:char="F065"/>
      </w:r>
      <w:r w:rsidR="008F3AB8">
        <w:t xml:space="preserve"> </w:t>
      </w:r>
      <w:proofErr w:type="gramStart"/>
      <w:r w:rsidR="008F3AB8">
        <w:rPr>
          <w:rFonts w:ascii="Symbol" w:hAnsi="Symbol"/>
        </w:rPr>
        <w:t></w:t>
      </w:r>
      <w:r w:rsidR="008F3AB8">
        <w:t xml:space="preserve"> </w:t>
      </w:r>
      <w:r w:rsidR="008F3AB8">
        <w:rPr>
          <w:rFonts w:ascii="Symbol" w:hAnsi="Symbol"/>
        </w:rPr>
        <w:t></w:t>
      </w:r>
      <w:r w:rsidR="008F3AB8">
        <w:t xml:space="preserve">8.3/21 </w:t>
      </w:r>
      <w:r w:rsidR="008F3AB8">
        <w:rPr>
          <w:rFonts w:ascii="Symbol" w:hAnsi="Symbol"/>
        </w:rPr>
        <w:t></w:t>
      </w:r>
      <w:r w:rsidR="008F3AB8">
        <w:t xml:space="preserve"> </w:t>
      </w:r>
      <w:r w:rsidR="008F3AB8">
        <w:rPr>
          <w:rFonts w:ascii="Symbol" w:hAnsi="Symbol"/>
        </w:rPr>
        <w:t></w:t>
      </w:r>
      <w:r w:rsidR="008F3AB8">
        <w:t>0.39</w:t>
      </w:r>
      <w:r w:rsidR="00F16639">
        <w:t>5</w:t>
      </w:r>
      <w:r w:rsidR="008F3AB8">
        <w:t>.</w:t>
      </w:r>
      <w:proofErr w:type="gramEnd"/>
      <w:r w:rsidR="008F3AB8">
        <w:t xml:space="preserve"> An elasticity coefficient less than </w:t>
      </w:r>
      <w:r w:rsidR="00945327">
        <w:t xml:space="preserve">1 </w:t>
      </w:r>
      <w:r w:rsidR="008F3AB8">
        <w:t>indicates an inelastic demand.</w:t>
      </w:r>
    </w:p>
    <w:p w:rsidR="00800C90" w:rsidRDefault="00B871EE" w:rsidP="00C907E6">
      <w:pPr>
        <w:pStyle w:val="MCQList1"/>
      </w:pPr>
      <w:r>
        <w:t>5.7</w:t>
      </w:r>
      <w:r>
        <w:tab/>
      </w:r>
      <w:r w:rsidR="00800C90">
        <w:t xml:space="preserve">Suppose </w:t>
      </w:r>
      <w:r w:rsidR="00800C90">
        <w:rPr>
          <w:i/>
          <w:iCs/>
        </w:rPr>
        <w:t>Q</w:t>
      </w:r>
      <w:r w:rsidR="00800C90">
        <w:t xml:space="preserve"> is the number of insured and </w:t>
      </w:r>
      <w:r w:rsidR="00800C90">
        <w:sym w:font="Symbol" w:char="F044"/>
      </w:r>
      <w:r w:rsidR="00800C90">
        <w:rPr>
          <w:i/>
          <w:iCs/>
        </w:rPr>
        <w:t>Q</w:t>
      </w:r>
      <w:r w:rsidR="00800C90">
        <w:t xml:space="preserve"> is the change in the number of insured. An increase in the number of uninsured is the same as a decrease in the number of insured. Therefore</w:t>
      </w:r>
      <w:r w:rsidR="00D92ADF">
        <w:t>,</w:t>
      </w:r>
      <w:r w:rsidR="00800C90">
        <w:t xml:space="preserve"> an increase in the number of uninsured by 300,000 </w:t>
      </w:r>
      <w:proofErr w:type="gramStart"/>
      <w:r w:rsidR="00800C90">
        <w:t>can be denoted</w:t>
      </w:r>
      <w:proofErr w:type="gramEnd"/>
      <w:r w:rsidR="00800C90">
        <w:t xml:space="preserve"> by </w:t>
      </w:r>
      <w:r w:rsidR="00800C90">
        <w:sym w:font="Symbol" w:char="F044"/>
      </w:r>
      <w:r w:rsidR="00800C90">
        <w:rPr>
          <w:i/>
          <w:iCs/>
        </w:rPr>
        <w:t>Q</w:t>
      </w:r>
      <w:r w:rsidR="00800C90">
        <w:t xml:space="preserve"> </w:t>
      </w:r>
      <w:r w:rsidR="00800C90">
        <w:rPr>
          <w:rFonts w:ascii="Symbol" w:hAnsi="Symbol"/>
        </w:rPr>
        <w:t></w:t>
      </w:r>
      <w:r w:rsidR="00800C90">
        <w:t xml:space="preserve"> </w:t>
      </w:r>
      <w:r w:rsidR="00800C90">
        <w:rPr>
          <w:rFonts w:ascii="Symbol" w:hAnsi="Symbol"/>
        </w:rPr>
        <w:t></w:t>
      </w:r>
      <w:r w:rsidR="00800C90">
        <w:t>300,000; i.e., number of insured has decreased by 30</w:t>
      </w:r>
      <w:bookmarkStart w:id="0" w:name="OLE_LINK1"/>
      <w:bookmarkStart w:id="1" w:name="OLE_LINK2"/>
      <w:r w:rsidR="00800C90">
        <w:t>0,000. Now we know:</w:t>
      </w:r>
    </w:p>
    <w:p w:rsidR="00800C90" w:rsidRDefault="00800C90" w:rsidP="00C907E6">
      <w:pPr>
        <w:pStyle w:val="equation"/>
        <w:rPr>
          <w:i w:val="0"/>
          <w:iCs/>
        </w:rPr>
      </w:pPr>
      <w:r>
        <w:rPr>
          <w:rFonts w:ascii="Symbol" w:hAnsi="Symbol"/>
        </w:rPr>
        <w:sym w:font="Symbol" w:char="F065"/>
      </w:r>
      <w:r>
        <w:rPr>
          <w:spacing w:val="20"/>
        </w:rPr>
        <w:t xml:space="preserve"> </w:t>
      </w:r>
      <w:r>
        <w:rPr>
          <w:rFonts w:ascii="Symbol" w:hAnsi="Symbol"/>
          <w:i w:val="0"/>
          <w:iCs/>
        </w:rPr>
        <w:t></w:t>
      </w:r>
      <w:r>
        <w:rPr>
          <w:i w:val="0"/>
          <w:iCs/>
        </w:rPr>
        <w:t xml:space="preserve"> </w:t>
      </w:r>
      <w:r>
        <w:rPr>
          <w:rFonts w:ascii="Symbol" w:hAnsi="Symbol"/>
          <w:i w:val="0"/>
          <w:iCs/>
        </w:rPr>
        <w:sym w:font="Symbol" w:char="F044"/>
      </w:r>
      <w:r>
        <w:t>Q</w:t>
      </w:r>
      <w:r>
        <w:rPr>
          <w:i w:val="0"/>
          <w:iCs/>
        </w:rPr>
        <w:t>%/</w:t>
      </w:r>
      <w:r>
        <w:rPr>
          <w:rFonts w:ascii="Symbol" w:hAnsi="Symbol"/>
          <w:i w:val="0"/>
          <w:iCs/>
        </w:rPr>
        <w:sym w:font="Symbol" w:char="F044"/>
      </w:r>
      <w:r>
        <w:t>P%</w:t>
      </w:r>
      <w:r>
        <w:rPr>
          <w:i w:val="0"/>
          <w:iCs/>
        </w:rPr>
        <w:t xml:space="preserve"> </w:t>
      </w:r>
      <w:r>
        <w:rPr>
          <w:rFonts w:ascii="Symbol" w:hAnsi="Symbol"/>
          <w:i w:val="0"/>
          <w:iCs/>
        </w:rPr>
        <w:t></w:t>
      </w:r>
      <w:r>
        <w:rPr>
          <w:i w:val="0"/>
          <w:iCs/>
        </w:rPr>
        <w:t xml:space="preserve"> (</w:t>
      </w:r>
      <w:r>
        <w:rPr>
          <w:rFonts w:ascii="Symbol" w:hAnsi="Symbol"/>
          <w:i w:val="0"/>
          <w:iCs/>
        </w:rPr>
        <w:sym w:font="Symbol" w:char="F044"/>
      </w:r>
      <w:r>
        <w:t>Q</w:t>
      </w:r>
      <w:r>
        <w:rPr>
          <w:i w:val="0"/>
          <w:iCs/>
        </w:rPr>
        <w:t>/</w:t>
      </w:r>
      <w:r>
        <w:t>Q</w:t>
      </w:r>
      <w:r>
        <w:rPr>
          <w:i w:val="0"/>
          <w:iCs/>
        </w:rPr>
        <w:t>)</w:t>
      </w:r>
      <w:proofErr w:type="gramStart"/>
      <w:r>
        <w:rPr>
          <w:i w:val="0"/>
          <w:iCs/>
        </w:rPr>
        <w:t>/(</w:t>
      </w:r>
      <w:proofErr w:type="gramEnd"/>
      <w:r>
        <w:rPr>
          <w:rFonts w:ascii="Symbol" w:hAnsi="Symbol"/>
          <w:i w:val="0"/>
          <w:iCs/>
        </w:rPr>
        <w:sym w:font="Symbol" w:char="F044"/>
      </w:r>
      <w:r>
        <w:t>P</w:t>
      </w:r>
      <w:r>
        <w:rPr>
          <w:i w:val="0"/>
          <w:iCs/>
        </w:rPr>
        <w:t>/</w:t>
      </w:r>
      <w:r>
        <w:t>P</w:t>
      </w:r>
      <w:r>
        <w:rPr>
          <w:i w:val="0"/>
          <w:iCs/>
        </w:rPr>
        <w:t>)</w:t>
      </w:r>
      <w:bookmarkEnd w:id="0"/>
      <w:bookmarkEnd w:id="1"/>
    </w:p>
    <w:p w:rsidR="00800C90" w:rsidRDefault="00800C90" w:rsidP="00D92ADF">
      <w:pPr>
        <w:pStyle w:val="MCQList2"/>
      </w:pPr>
      <w:proofErr w:type="gramStart"/>
      <w:r>
        <w:t>and</w:t>
      </w:r>
      <w:proofErr w:type="gramEnd"/>
      <w:r>
        <w:t xml:space="preserve"> that</w:t>
      </w:r>
    </w:p>
    <w:p w:rsidR="00800C90" w:rsidRDefault="00800C90" w:rsidP="00C907E6">
      <w:pPr>
        <w:pStyle w:val="equation"/>
        <w:keepNext w:val="0"/>
        <w:spacing w:before="0"/>
        <w:rPr>
          <w:i w:val="0"/>
          <w:iCs/>
        </w:rPr>
      </w:pPr>
      <w:r>
        <w:rPr>
          <w:rFonts w:ascii="Symbol" w:hAnsi="Symbol"/>
          <w:i w:val="0"/>
          <w:iCs/>
        </w:rPr>
        <w:sym w:font="Symbol" w:char="F044"/>
      </w:r>
      <w:proofErr w:type="gramStart"/>
      <w:r>
        <w:rPr>
          <w:iCs/>
        </w:rPr>
        <w:t>P</w:t>
      </w:r>
      <w:r>
        <w:rPr>
          <w:i w:val="0"/>
          <w:iCs/>
        </w:rPr>
        <w:t>/</w:t>
      </w:r>
      <w:r>
        <w:rPr>
          <w:iCs/>
        </w:rPr>
        <w:t>P</w:t>
      </w:r>
      <w:r>
        <w:rPr>
          <w:i w:val="0"/>
          <w:iCs/>
        </w:rPr>
        <w:t xml:space="preserve"> </w:t>
      </w:r>
      <w:r>
        <w:rPr>
          <w:rFonts w:ascii="Symbol" w:hAnsi="Symbol"/>
          <w:i w:val="0"/>
          <w:iCs/>
        </w:rPr>
        <w:t></w:t>
      </w:r>
      <w:r>
        <w:rPr>
          <w:i w:val="0"/>
          <w:iCs/>
        </w:rPr>
        <w:t xml:space="preserve"> 0.01.</w:t>
      </w:r>
      <w:proofErr w:type="gramEnd"/>
    </w:p>
    <w:p w:rsidR="00800C90" w:rsidRDefault="00800C90" w:rsidP="00B871EE">
      <w:pPr>
        <w:pStyle w:val="MCQList2"/>
        <w:keepNext w:val="0"/>
        <w:spacing w:before="40"/>
        <w:ind w:left="820" w:hanging="374"/>
      </w:pPr>
      <w:r>
        <w:t>When</w:t>
      </w:r>
    </w:p>
    <w:p w:rsidR="00800C90" w:rsidRDefault="00800C90" w:rsidP="00B871EE">
      <w:pPr>
        <w:pStyle w:val="equation"/>
        <w:keepNext w:val="0"/>
        <w:rPr>
          <w:i w:val="0"/>
          <w:iCs/>
        </w:rPr>
      </w:pPr>
      <w:r>
        <w:rPr>
          <w:iCs/>
        </w:rPr>
        <w:t>Q</w:t>
      </w:r>
      <w:r>
        <w:rPr>
          <w:i w:val="0"/>
          <w:iCs/>
        </w:rPr>
        <w:t xml:space="preserve"> </w:t>
      </w:r>
      <w:r>
        <w:rPr>
          <w:rFonts w:ascii="Symbol" w:hAnsi="Symbol"/>
          <w:i w:val="0"/>
          <w:iCs/>
        </w:rPr>
        <w:t></w:t>
      </w:r>
      <w:r>
        <w:rPr>
          <w:i w:val="0"/>
          <w:iCs/>
        </w:rPr>
        <w:t xml:space="preserve"> 200,000,000,</w:t>
      </w:r>
    </w:p>
    <w:p w:rsidR="00800C90" w:rsidRDefault="00800C90" w:rsidP="00B871EE">
      <w:pPr>
        <w:pStyle w:val="MCQList2"/>
        <w:keepNext w:val="0"/>
      </w:pPr>
      <w:proofErr w:type="gramStart"/>
      <w:r>
        <w:t>we</w:t>
      </w:r>
      <w:proofErr w:type="gramEnd"/>
      <w:r>
        <w:t xml:space="preserve"> have:</w:t>
      </w:r>
    </w:p>
    <w:p w:rsidR="00800C90" w:rsidRDefault="00800C90" w:rsidP="00B871EE">
      <w:pPr>
        <w:pStyle w:val="equation"/>
        <w:keepNext w:val="0"/>
        <w:spacing w:after="40"/>
        <w:jc w:val="left"/>
        <w:rPr>
          <w:i w:val="0"/>
          <w:iCs/>
        </w:rPr>
      </w:pPr>
      <w:r>
        <w:rPr>
          <w:rFonts w:ascii="Symbol" w:hAnsi="Symbol"/>
          <w:spacing w:val="20"/>
        </w:rPr>
        <w:tab/>
      </w:r>
      <w:r>
        <w:rPr>
          <w:rFonts w:ascii="Symbol" w:hAnsi="Symbol"/>
          <w:spacing w:val="20"/>
        </w:rPr>
        <w:sym w:font="Symbol" w:char="F065"/>
      </w:r>
      <w:r>
        <w:rPr>
          <w:i w:val="0"/>
          <w:iCs/>
        </w:rPr>
        <w:t xml:space="preserve"> </w:t>
      </w:r>
      <w:r>
        <w:rPr>
          <w:rFonts w:ascii="Symbol" w:hAnsi="Symbol"/>
          <w:i w:val="0"/>
          <w:iCs/>
        </w:rPr>
        <w:t></w:t>
      </w:r>
      <w:r>
        <w:rPr>
          <w:i w:val="0"/>
          <w:iCs/>
        </w:rPr>
        <w:t xml:space="preserve"> (</w:t>
      </w:r>
      <w:r>
        <w:rPr>
          <w:rFonts w:ascii="Symbol" w:hAnsi="Symbol"/>
          <w:i w:val="0"/>
          <w:iCs/>
        </w:rPr>
        <w:sym w:font="Symbol" w:char="F044"/>
      </w:r>
      <w:r>
        <w:t>Q</w:t>
      </w:r>
      <w:r>
        <w:rPr>
          <w:i w:val="0"/>
          <w:iCs/>
        </w:rPr>
        <w:t>/</w:t>
      </w:r>
      <w:r>
        <w:t>Q</w:t>
      </w:r>
      <w:r>
        <w:rPr>
          <w:i w:val="0"/>
          <w:iCs/>
        </w:rPr>
        <w:t>)</w:t>
      </w:r>
      <w:proofErr w:type="gramStart"/>
      <w:r>
        <w:rPr>
          <w:i w:val="0"/>
          <w:iCs/>
        </w:rPr>
        <w:t>/(</w:t>
      </w:r>
      <w:proofErr w:type="gramEnd"/>
      <w:r>
        <w:rPr>
          <w:rFonts w:ascii="Symbol" w:hAnsi="Symbol"/>
          <w:i w:val="0"/>
          <w:iCs/>
        </w:rPr>
        <w:sym w:font="Symbol" w:char="F044"/>
      </w:r>
      <w:r>
        <w:t>P</w:t>
      </w:r>
      <w:r>
        <w:rPr>
          <w:i w:val="0"/>
          <w:iCs/>
        </w:rPr>
        <w:t>/</w:t>
      </w:r>
      <w:r>
        <w:t>P</w:t>
      </w:r>
      <w:r>
        <w:rPr>
          <w:i w:val="0"/>
          <w:iCs/>
        </w:rPr>
        <w:t xml:space="preserve">) </w:t>
      </w:r>
    </w:p>
    <w:p w:rsidR="00800C90" w:rsidRDefault="00800C90" w:rsidP="00B871EE">
      <w:pPr>
        <w:pStyle w:val="equation"/>
        <w:keepNext w:val="0"/>
        <w:tabs>
          <w:tab w:val="clear" w:pos="3600"/>
          <w:tab w:val="left" w:pos="3771"/>
        </w:tabs>
        <w:spacing w:before="0" w:after="40"/>
        <w:jc w:val="left"/>
        <w:rPr>
          <w:i w:val="0"/>
          <w:iCs/>
        </w:rPr>
      </w:pPr>
      <w:r>
        <w:rPr>
          <w:rFonts w:ascii="Symbol" w:hAnsi="Symbol"/>
          <w:i w:val="0"/>
          <w:iCs/>
        </w:rPr>
        <w:tab/>
      </w:r>
      <w:r>
        <w:rPr>
          <w:rFonts w:ascii="Symbol" w:hAnsi="Symbol"/>
          <w:i w:val="0"/>
          <w:iCs/>
        </w:rPr>
        <w:t></w:t>
      </w:r>
      <w:r>
        <w:rPr>
          <w:i w:val="0"/>
          <w:iCs/>
        </w:rPr>
        <w:t xml:space="preserve"> (</w:t>
      </w:r>
      <w:r>
        <w:rPr>
          <w:rFonts w:ascii="Symbol" w:hAnsi="Symbol"/>
          <w:i w:val="0"/>
          <w:iCs/>
        </w:rPr>
        <w:t></w:t>
      </w:r>
      <w:r>
        <w:rPr>
          <w:i w:val="0"/>
          <w:iCs/>
        </w:rPr>
        <w:t>300,000/200,000,000)/0.01</w:t>
      </w:r>
    </w:p>
    <w:p w:rsidR="00800C90" w:rsidRDefault="00800C90" w:rsidP="00B871EE">
      <w:pPr>
        <w:pStyle w:val="equation"/>
        <w:keepNext w:val="0"/>
        <w:tabs>
          <w:tab w:val="clear" w:pos="3600"/>
          <w:tab w:val="left" w:pos="3789"/>
        </w:tabs>
        <w:spacing w:before="0" w:after="0"/>
        <w:jc w:val="left"/>
        <w:rPr>
          <w:i w:val="0"/>
          <w:iCs/>
        </w:rPr>
      </w:pPr>
      <w:r>
        <w:rPr>
          <w:rFonts w:ascii="Symbol" w:hAnsi="Symbol"/>
          <w:i w:val="0"/>
          <w:iCs/>
        </w:rPr>
        <w:tab/>
      </w:r>
      <w:proofErr w:type="gramStart"/>
      <w:r>
        <w:rPr>
          <w:rFonts w:ascii="Symbol" w:hAnsi="Symbol"/>
          <w:i w:val="0"/>
          <w:iCs/>
        </w:rPr>
        <w:t></w:t>
      </w:r>
      <w:r>
        <w:rPr>
          <w:i w:val="0"/>
          <w:iCs/>
        </w:rPr>
        <w:t xml:space="preserve"> </w:t>
      </w:r>
      <w:r>
        <w:rPr>
          <w:rFonts w:ascii="Symbol" w:hAnsi="Symbol"/>
          <w:i w:val="0"/>
          <w:iCs/>
        </w:rPr>
        <w:t></w:t>
      </w:r>
      <w:r>
        <w:rPr>
          <w:i w:val="0"/>
          <w:iCs/>
        </w:rPr>
        <w:t>0.15.</w:t>
      </w:r>
      <w:proofErr w:type="gramEnd"/>
    </w:p>
    <w:p w:rsidR="00800C90" w:rsidRDefault="00800C90" w:rsidP="0031139A">
      <w:pPr>
        <w:pStyle w:val="MCQList1"/>
      </w:pPr>
      <w:r>
        <w:tab/>
        <w:t xml:space="preserve">When </w:t>
      </w:r>
      <w:r>
        <w:rPr>
          <w:i/>
          <w:iCs/>
        </w:rPr>
        <w:t>Q</w:t>
      </w:r>
      <w:r>
        <w:t xml:space="preserve"> </w:t>
      </w:r>
      <w:r>
        <w:rPr>
          <w:rFonts w:ascii="Symbol" w:hAnsi="Symbol"/>
        </w:rPr>
        <w:t></w:t>
      </w:r>
      <w:r>
        <w:t xml:space="preserve"> 220,000,000, we have:</w:t>
      </w:r>
    </w:p>
    <w:p w:rsidR="00800C90" w:rsidRDefault="00800C90" w:rsidP="00915181">
      <w:pPr>
        <w:pStyle w:val="equation"/>
        <w:spacing w:after="40"/>
        <w:jc w:val="left"/>
        <w:rPr>
          <w:i w:val="0"/>
          <w:iCs/>
        </w:rPr>
      </w:pPr>
      <w:r>
        <w:rPr>
          <w:rFonts w:ascii="Symbol" w:hAnsi="Symbol"/>
          <w:i w:val="0"/>
          <w:iCs/>
          <w:caps/>
        </w:rPr>
        <w:tab/>
      </w:r>
      <w:r>
        <w:rPr>
          <w:rFonts w:ascii="Symbol" w:hAnsi="Symbol"/>
          <w:spacing w:val="20"/>
        </w:rPr>
        <w:sym w:font="Symbol" w:char="F065"/>
      </w:r>
      <w:r>
        <w:rPr>
          <w:i w:val="0"/>
          <w:iCs/>
        </w:rPr>
        <w:t xml:space="preserve"> </w:t>
      </w:r>
      <w:r>
        <w:rPr>
          <w:rFonts w:ascii="Symbol" w:hAnsi="Symbol"/>
          <w:i w:val="0"/>
          <w:iCs/>
        </w:rPr>
        <w:t></w:t>
      </w:r>
      <w:r>
        <w:rPr>
          <w:i w:val="0"/>
          <w:iCs/>
        </w:rPr>
        <w:t xml:space="preserve"> (</w:t>
      </w:r>
      <w:r>
        <w:rPr>
          <w:rFonts w:ascii="Symbol" w:hAnsi="Symbol"/>
          <w:i w:val="0"/>
          <w:iCs/>
        </w:rPr>
        <w:sym w:font="Symbol" w:char="F044"/>
      </w:r>
      <w:r>
        <w:t>Q</w:t>
      </w:r>
      <w:r>
        <w:rPr>
          <w:i w:val="0"/>
          <w:iCs/>
        </w:rPr>
        <w:t>/</w:t>
      </w:r>
      <w:r>
        <w:t>Q</w:t>
      </w:r>
      <w:r>
        <w:rPr>
          <w:i w:val="0"/>
          <w:iCs/>
        </w:rPr>
        <w:t>)</w:t>
      </w:r>
      <w:proofErr w:type="gramStart"/>
      <w:r>
        <w:rPr>
          <w:i w:val="0"/>
          <w:iCs/>
        </w:rPr>
        <w:t>/(</w:t>
      </w:r>
      <w:proofErr w:type="gramEnd"/>
      <w:r>
        <w:rPr>
          <w:rFonts w:ascii="Symbol" w:hAnsi="Symbol"/>
          <w:i w:val="0"/>
          <w:iCs/>
        </w:rPr>
        <w:sym w:font="Symbol" w:char="F044"/>
      </w:r>
      <w:r>
        <w:t>P</w:t>
      </w:r>
      <w:r>
        <w:rPr>
          <w:i w:val="0"/>
          <w:iCs/>
        </w:rPr>
        <w:t>/</w:t>
      </w:r>
      <w:r>
        <w:t>P</w:t>
      </w:r>
      <w:r>
        <w:rPr>
          <w:i w:val="0"/>
          <w:iCs/>
        </w:rPr>
        <w:t>)</w:t>
      </w:r>
    </w:p>
    <w:p w:rsidR="00800C90" w:rsidRDefault="00800C90" w:rsidP="00B871EE">
      <w:pPr>
        <w:pStyle w:val="equation"/>
        <w:keepNext w:val="0"/>
        <w:tabs>
          <w:tab w:val="clear" w:pos="3600"/>
          <w:tab w:val="left" w:pos="3771"/>
        </w:tabs>
        <w:spacing w:before="0" w:after="40"/>
        <w:jc w:val="left"/>
        <w:rPr>
          <w:i w:val="0"/>
          <w:iCs/>
        </w:rPr>
      </w:pPr>
      <w:r>
        <w:rPr>
          <w:rFonts w:ascii="Symbol" w:hAnsi="Symbol"/>
          <w:i w:val="0"/>
          <w:iCs/>
        </w:rPr>
        <w:tab/>
      </w:r>
      <w:r>
        <w:rPr>
          <w:rFonts w:ascii="Symbol" w:hAnsi="Symbol"/>
          <w:i w:val="0"/>
          <w:iCs/>
        </w:rPr>
        <w:t></w:t>
      </w:r>
      <w:r>
        <w:rPr>
          <w:i w:val="0"/>
          <w:iCs/>
        </w:rPr>
        <w:t xml:space="preserve"> (</w:t>
      </w:r>
      <w:r>
        <w:rPr>
          <w:rFonts w:ascii="Symbol" w:hAnsi="Symbol"/>
          <w:i w:val="0"/>
          <w:iCs/>
        </w:rPr>
        <w:t></w:t>
      </w:r>
      <w:r>
        <w:rPr>
          <w:i w:val="0"/>
          <w:iCs/>
        </w:rPr>
        <w:t>300,000/220,000,000)/0.01</w:t>
      </w:r>
    </w:p>
    <w:p w:rsidR="00800C90" w:rsidRDefault="00800C90" w:rsidP="00B871EE">
      <w:pPr>
        <w:pStyle w:val="equation"/>
        <w:keepNext w:val="0"/>
        <w:tabs>
          <w:tab w:val="clear" w:pos="3600"/>
          <w:tab w:val="left" w:pos="3762"/>
        </w:tabs>
        <w:spacing w:before="0"/>
        <w:jc w:val="left"/>
        <w:rPr>
          <w:i w:val="0"/>
          <w:iCs/>
        </w:rPr>
      </w:pPr>
      <w:r>
        <w:rPr>
          <w:rFonts w:ascii="Symbol" w:hAnsi="Symbol"/>
          <w:i w:val="0"/>
          <w:iCs/>
        </w:rPr>
        <w:tab/>
      </w:r>
      <w:proofErr w:type="gramStart"/>
      <w:r>
        <w:rPr>
          <w:rFonts w:ascii="Symbol" w:hAnsi="Symbol"/>
          <w:i w:val="0"/>
          <w:iCs/>
        </w:rPr>
        <w:t></w:t>
      </w:r>
      <w:r>
        <w:rPr>
          <w:i w:val="0"/>
          <w:iCs/>
        </w:rPr>
        <w:t xml:space="preserve"> </w:t>
      </w:r>
      <w:r>
        <w:rPr>
          <w:rFonts w:ascii="Symbol" w:hAnsi="Symbol"/>
          <w:i w:val="0"/>
          <w:iCs/>
        </w:rPr>
        <w:t></w:t>
      </w:r>
      <w:r>
        <w:rPr>
          <w:i w:val="0"/>
          <w:iCs/>
        </w:rPr>
        <w:t>0.1364.</w:t>
      </w:r>
      <w:proofErr w:type="gramEnd"/>
    </w:p>
    <w:p w:rsidR="00800C90" w:rsidRDefault="00800C90" w:rsidP="00B871EE">
      <w:pPr>
        <w:pStyle w:val="MCQList2"/>
        <w:keepNext w:val="0"/>
        <w:spacing w:before="40"/>
        <w:ind w:left="820" w:hanging="374"/>
      </w:pPr>
      <w:r>
        <w:t>This shows that the price elasticity depends on the number of people who are insured.</w:t>
      </w:r>
    </w:p>
    <w:p w:rsidR="00800C90" w:rsidRDefault="00B871EE" w:rsidP="00800C90">
      <w:pPr>
        <w:pStyle w:val="MCQList1"/>
        <w:spacing w:before="180"/>
        <w:ind w:left="446" w:hanging="446"/>
      </w:pPr>
      <w:r>
        <w:t>5.8</w:t>
      </w:r>
      <w:r>
        <w:tab/>
      </w:r>
      <w:r w:rsidR="00800C90">
        <w:rPr>
          <w:spacing w:val="-4"/>
        </w:rPr>
        <w:t>The elasticity of demand is (</w:t>
      </w:r>
      <w:proofErr w:type="spellStart"/>
      <w:r w:rsidR="00800C90">
        <w:rPr>
          <w:i/>
          <w:iCs/>
          <w:spacing w:val="-4"/>
        </w:rPr>
        <w:t>dQ</w:t>
      </w:r>
      <w:proofErr w:type="spellEnd"/>
      <w:r w:rsidR="00800C90">
        <w:rPr>
          <w:spacing w:val="-4"/>
        </w:rPr>
        <w:t>/</w:t>
      </w:r>
      <w:proofErr w:type="spellStart"/>
      <w:r w:rsidR="00800C90">
        <w:rPr>
          <w:i/>
          <w:iCs/>
          <w:spacing w:val="-4"/>
        </w:rPr>
        <w:t>dp</w:t>
      </w:r>
      <w:proofErr w:type="spellEnd"/>
      <w:proofErr w:type="gramStart"/>
      <w:r w:rsidR="00800C90">
        <w:rPr>
          <w:spacing w:val="-4"/>
        </w:rPr>
        <w:t>)(</w:t>
      </w:r>
      <w:proofErr w:type="gramEnd"/>
      <w:r w:rsidR="00800C90">
        <w:rPr>
          <w:i/>
          <w:iCs/>
          <w:spacing w:val="-4"/>
        </w:rPr>
        <w:t>p</w:t>
      </w:r>
      <w:r w:rsidR="00800C90">
        <w:rPr>
          <w:spacing w:val="-4"/>
        </w:rPr>
        <w:t>/</w:t>
      </w:r>
      <w:r w:rsidR="00800C90">
        <w:rPr>
          <w:i/>
          <w:iCs/>
          <w:spacing w:val="-4"/>
        </w:rPr>
        <w:t>Q</w:t>
      </w:r>
      <w:r w:rsidR="00800C90">
        <w:rPr>
          <w:spacing w:val="-4"/>
        </w:rPr>
        <w:t xml:space="preserve">) </w:t>
      </w:r>
      <w:r w:rsidR="00800C90">
        <w:rPr>
          <w:rFonts w:ascii="Symbol" w:hAnsi="Symbol"/>
          <w:spacing w:val="-4"/>
        </w:rPr>
        <w:t></w:t>
      </w:r>
      <w:r w:rsidR="00800C90">
        <w:rPr>
          <w:spacing w:val="-4"/>
        </w:rPr>
        <w:t xml:space="preserve"> (</w:t>
      </w:r>
      <w:r w:rsidR="00800C90">
        <w:rPr>
          <w:rFonts w:ascii="Symbol" w:hAnsi="Symbol"/>
          <w:spacing w:val="-4"/>
        </w:rPr>
        <w:t></w:t>
      </w:r>
      <w:r w:rsidR="00800C90">
        <w:rPr>
          <w:spacing w:val="-4"/>
        </w:rPr>
        <w:t xml:space="preserve">9.5 thousand metric tons per year per cent) </w:t>
      </w:r>
      <w:r w:rsidR="00800C90">
        <w:rPr>
          <w:rFonts w:ascii="Symbol" w:hAnsi="Symbol"/>
          <w:spacing w:val="-4"/>
        </w:rPr>
        <w:sym w:font="Symbol" w:char="F0B4"/>
      </w:r>
      <w:r w:rsidR="00800C90">
        <w:rPr>
          <w:spacing w:val="-4"/>
        </w:rPr>
        <w:t xml:space="preserve"> (45 cents/1275 </w:t>
      </w:r>
      <w:r w:rsidR="00800C90">
        <w:t xml:space="preserve">thousand metric tons per year) </w:t>
      </w:r>
      <w:r w:rsidR="00800C90">
        <w:rPr>
          <w:rFonts w:ascii="Symbol" w:hAnsi="Symbol"/>
        </w:rPr>
        <w:sym w:font="Symbol" w:char="F0BB"/>
      </w:r>
      <w:r w:rsidR="00800C90">
        <w:t xml:space="preserve"> </w:t>
      </w:r>
      <w:r w:rsidR="00800C90">
        <w:rPr>
          <w:rFonts w:ascii="Symbol" w:hAnsi="Symbol"/>
        </w:rPr>
        <w:t></w:t>
      </w:r>
      <w:r w:rsidR="00800C90">
        <w:t>0.34. That is, for every 1</w:t>
      </w:r>
      <w:r w:rsidR="00945327">
        <w:t xml:space="preserve"> percent </w:t>
      </w:r>
      <w:r w:rsidR="00800C90">
        <w:t xml:space="preserve">fall in the price, a third of a percent more coconut oil </w:t>
      </w:r>
      <w:proofErr w:type="gramStart"/>
      <w:r w:rsidR="00800C90">
        <w:t>is demanded</w:t>
      </w:r>
      <w:proofErr w:type="gramEnd"/>
      <w:r w:rsidR="00800C90">
        <w:t>. The cross-price elasticity of demand for coconut oil with respect to the price of palm oil is (</w:t>
      </w:r>
      <w:proofErr w:type="spellStart"/>
      <w:r w:rsidR="00800C90">
        <w:rPr>
          <w:i/>
          <w:iCs/>
        </w:rPr>
        <w:t>dQ</w:t>
      </w:r>
      <w:proofErr w:type="spellEnd"/>
      <w:r w:rsidR="00800C90">
        <w:t>/</w:t>
      </w:r>
      <w:proofErr w:type="spellStart"/>
      <w:r w:rsidR="00800C90">
        <w:rPr>
          <w:i/>
          <w:iCs/>
        </w:rPr>
        <w:t>dP</w:t>
      </w:r>
      <w:r w:rsidR="00800C90">
        <w:rPr>
          <w:i/>
          <w:iCs/>
          <w:vertAlign w:val="subscript"/>
        </w:rPr>
        <w:t>p</w:t>
      </w:r>
      <w:proofErr w:type="spellEnd"/>
      <w:r w:rsidR="00800C90">
        <w:t>)(</w:t>
      </w:r>
      <w:r w:rsidR="00800C90">
        <w:rPr>
          <w:i/>
          <w:iCs/>
        </w:rPr>
        <w:t>P</w:t>
      </w:r>
      <w:r w:rsidR="00800C90">
        <w:rPr>
          <w:i/>
          <w:iCs/>
          <w:vertAlign w:val="subscript"/>
        </w:rPr>
        <w:t>p</w:t>
      </w:r>
      <w:r w:rsidR="00800C90">
        <w:t>/</w:t>
      </w:r>
      <w:r w:rsidR="00800C90">
        <w:rPr>
          <w:i/>
          <w:iCs/>
        </w:rPr>
        <w:t>Q</w:t>
      </w:r>
      <w:r w:rsidR="00800C90">
        <w:t xml:space="preserve">) </w:t>
      </w:r>
      <w:r w:rsidR="00800C90">
        <w:rPr>
          <w:rFonts w:ascii="Symbol" w:hAnsi="Symbol"/>
        </w:rPr>
        <w:t></w:t>
      </w:r>
      <w:r w:rsidR="00800C90">
        <w:t xml:space="preserve"> 16.2 </w:t>
      </w:r>
      <w:r w:rsidR="00800C90">
        <w:rPr>
          <w:rFonts w:ascii="Symbol" w:hAnsi="Symbol"/>
          <w:spacing w:val="-4"/>
        </w:rPr>
        <w:sym w:font="Symbol" w:char="F0B4"/>
      </w:r>
      <w:r w:rsidR="00800C90">
        <w:t xml:space="preserve"> (31/1275) </w:t>
      </w:r>
      <w:r w:rsidR="00800C90">
        <w:rPr>
          <w:rFonts w:ascii="Symbol" w:hAnsi="Symbol"/>
        </w:rPr>
        <w:sym w:font="Symbol" w:char="F0BB"/>
      </w:r>
      <w:r w:rsidR="00800C90">
        <w:t xml:space="preserve"> 0.39.</w:t>
      </w:r>
    </w:p>
    <w:p w:rsidR="008F3AB8" w:rsidRPr="00B871EE" w:rsidRDefault="008F3AB8" w:rsidP="00B871EE">
      <w:pPr>
        <w:pStyle w:val="MCQList1"/>
      </w:pPr>
      <w:r w:rsidRPr="008F3AB8">
        <w:t>5.9</w:t>
      </w:r>
      <w:r w:rsidR="00B871EE">
        <w:tab/>
      </w:r>
      <w:r w:rsidRPr="008F3AB8">
        <w:t xml:space="preserve">The price elasticity of supply is the percentage change in the quantity supplied, </w:t>
      </w:r>
      <w:r w:rsidRPr="00945327">
        <w:rPr>
          <w:i/>
        </w:rPr>
        <w:t xml:space="preserve">Q, </w:t>
      </w:r>
      <w:r w:rsidRPr="008F3AB8">
        <w:t xml:space="preserve">in response to a given percentage change in price, </w:t>
      </w:r>
      <w:r w:rsidRPr="00945327">
        <w:rPr>
          <w:i/>
        </w:rPr>
        <w:t>p,</w:t>
      </w:r>
      <w:r w:rsidRPr="008F3AB8">
        <w:t xml:space="preserve"> at a particular point on the supply curve:</w:t>
      </w:r>
    </w:p>
    <w:p w:rsidR="008F3AB8" w:rsidRPr="008F3AB8" w:rsidRDefault="006B3F46" w:rsidP="008F3AB8">
      <w:pPr>
        <w:autoSpaceDE w:val="0"/>
        <w:autoSpaceDN w:val="0"/>
        <w:adjustRightInd w:val="0"/>
        <w:jc w:val="center"/>
        <w:rPr>
          <w:sz w:val="22"/>
          <w:szCs w:val="22"/>
          <w:lang w:val="x-none"/>
        </w:rPr>
      </w:pPr>
      <w:r w:rsidRPr="006B3F46">
        <w:rPr>
          <w:position w:val="-28"/>
          <w:sz w:val="22"/>
          <w:szCs w:val="22"/>
          <w:lang w:val="x-none"/>
        </w:rPr>
        <w:object w:dxaOrig="940" w:dyaOrig="639">
          <v:shape id="_x0000_i1338" type="#_x0000_t75" style="width:47.1pt;height:31.95pt" o:ole="">
            <v:imagedata r:id="rId168" o:title=""/>
          </v:shape>
          <o:OLEObject Type="Embed" ProgID="Equation.DSMT4" ShapeID="_x0000_i1338" DrawAspect="Content" ObjectID="_1524556740" r:id="rId169"/>
        </w:object>
      </w:r>
      <w:r w:rsidR="008F3AB8" w:rsidRPr="008F3AB8">
        <w:rPr>
          <w:sz w:val="22"/>
          <w:szCs w:val="22"/>
          <w:lang w:val="x-none"/>
        </w:rPr>
        <w:t>.</w:t>
      </w:r>
    </w:p>
    <w:p w:rsidR="008F3AB8" w:rsidRPr="00B871EE" w:rsidRDefault="00B871EE" w:rsidP="00B871EE">
      <w:pPr>
        <w:pStyle w:val="MCQList1"/>
      </w:pPr>
      <w:r>
        <w:tab/>
      </w:r>
      <w:r w:rsidR="008F3AB8" w:rsidRPr="008F3AB8">
        <w:t xml:space="preserve">Let supply be linear: </w:t>
      </w:r>
      <w:r w:rsidR="008F3AB8" w:rsidRPr="00945327">
        <w:rPr>
          <w:i/>
        </w:rPr>
        <w:t>Q</w:t>
      </w:r>
      <w:r w:rsidR="00915181">
        <w:t xml:space="preserve"> = </w:t>
      </w:r>
      <w:r w:rsidR="008F3AB8" w:rsidRPr="00945327">
        <w:rPr>
          <w:i/>
        </w:rPr>
        <w:t>a</w:t>
      </w:r>
      <w:r w:rsidR="008F3AB8" w:rsidRPr="008F3AB8">
        <w:t xml:space="preserve"> + </w:t>
      </w:r>
      <w:proofErr w:type="spellStart"/>
      <w:r w:rsidR="008F3AB8" w:rsidRPr="00945327">
        <w:rPr>
          <w:i/>
        </w:rPr>
        <w:t>bp</w:t>
      </w:r>
      <w:r w:rsidR="008F3AB8" w:rsidRPr="008F3AB8">
        <w:t>.</w:t>
      </w:r>
      <w:proofErr w:type="spellEnd"/>
      <w:r w:rsidR="00B03ADE">
        <w:t xml:space="preserve"> </w:t>
      </w:r>
      <w:r w:rsidR="008F3AB8" w:rsidRPr="008F3AB8">
        <w:rPr>
          <w:lang w:val="x-none"/>
        </w:rPr>
        <w:t xml:space="preserve">Differentiating </w:t>
      </w:r>
      <w:r w:rsidR="008F3AB8" w:rsidRPr="008F3AB8">
        <w:t xml:space="preserve">the supply curve </w:t>
      </w:r>
      <w:r w:rsidR="008F3AB8" w:rsidRPr="008F3AB8">
        <w:rPr>
          <w:lang w:val="x-none"/>
        </w:rPr>
        <w:t xml:space="preserve">with respect to </w:t>
      </w:r>
      <w:r w:rsidR="008F3AB8" w:rsidRPr="00945327">
        <w:rPr>
          <w:i/>
          <w:lang w:val="x-none"/>
        </w:rPr>
        <w:t>p</w:t>
      </w:r>
      <w:r w:rsidR="008F3AB8" w:rsidRPr="008F3AB8">
        <w:rPr>
          <w:lang w:val="x-none"/>
        </w:rPr>
        <w:t>,</w:t>
      </w:r>
    </w:p>
    <w:p w:rsidR="008F3AB8" w:rsidRPr="008F3AB8" w:rsidRDefault="006B3F46" w:rsidP="008F3AB8">
      <w:pPr>
        <w:autoSpaceDE w:val="0"/>
        <w:autoSpaceDN w:val="0"/>
        <w:adjustRightInd w:val="0"/>
        <w:jc w:val="center"/>
        <w:rPr>
          <w:sz w:val="22"/>
          <w:szCs w:val="22"/>
          <w:lang w:val="x-none"/>
        </w:rPr>
      </w:pPr>
      <w:r w:rsidRPr="006B3F46">
        <w:rPr>
          <w:position w:val="-28"/>
          <w:sz w:val="22"/>
          <w:szCs w:val="22"/>
          <w:lang w:val="x-none"/>
        </w:rPr>
        <w:object w:dxaOrig="700" w:dyaOrig="639">
          <v:shape id="_x0000_i1341" type="#_x0000_t75" style="width:35.2pt;height:31.95pt" o:ole="">
            <v:imagedata r:id="rId170" o:title=""/>
          </v:shape>
          <o:OLEObject Type="Embed" ProgID="Equation.DSMT4" ShapeID="_x0000_i1341" DrawAspect="Content" ObjectID="_1524556741" r:id="rId171"/>
        </w:object>
      </w:r>
      <w:r w:rsidR="008F3AB8" w:rsidRPr="008F3AB8">
        <w:rPr>
          <w:sz w:val="22"/>
          <w:szCs w:val="22"/>
          <w:lang w:val="x-none"/>
        </w:rPr>
        <w:t>.</w:t>
      </w:r>
    </w:p>
    <w:p w:rsidR="008F3AB8" w:rsidRPr="008F3AB8" w:rsidRDefault="00B871EE" w:rsidP="00B871EE">
      <w:pPr>
        <w:pStyle w:val="MCQList1"/>
      </w:pPr>
      <w:r>
        <w:tab/>
      </w:r>
      <w:r w:rsidR="008F3AB8" w:rsidRPr="008F3AB8">
        <w:t>Substituting this into the elasticity definition,</w:t>
      </w:r>
    </w:p>
    <w:p w:rsidR="008F3AB8" w:rsidRPr="008F3AB8" w:rsidRDefault="008F3AB8" w:rsidP="008F3AB8">
      <w:pPr>
        <w:autoSpaceDE w:val="0"/>
        <w:autoSpaceDN w:val="0"/>
        <w:adjustRightInd w:val="0"/>
        <w:jc w:val="center"/>
        <w:rPr>
          <w:sz w:val="22"/>
          <w:szCs w:val="22"/>
        </w:rPr>
      </w:pPr>
      <w:r w:rsidRPr="008F3AB8">
        <w:rPr>
          <w:sz w:val="22"/>
          <w:szCs w:val="22"/>
          <w:lang w:val="x-none"/>
        </w:rPr>
        <w:t>η</w:t>
      </w:r>
      <w:r w:rsidR="00915181">
        <w:rPr>
          <w:sz w:val="22"/>
          <w:szCs w:val="22"/>
        </w:rPr>
        <w:t xml:space="preserve"> = </w:t>
      </w:r>
      <w:r w:rsidR="006B3F46" w:rsidRPr="006B3F46">
        <w:rPr>
          <w:position w:val="-30"/>
          <w:sz w:val="22"/>
          <w:szCs w:val="22"/>
        </w:rPr>
        <w:object w:dxaOrig="620" w:dyaOrig="700">
          <v:shape id="_x0000_i1344" type="#_x0000_t75" style="width:30.85pt;height:35.2pt" o:ole="">
            <v:imagedata r:id="rId172" o:title=""/>
          </v:shape>
          <o:OLEObject Type="Embed" ProgID="Equation.DSMT4" ShapeID="_x0000_i1344" DrawAspect="Content" ObjectID="_1524556742" r:id="rId173"/>
        </w:object>
      </w:r>
      <w:r w:rsidRPr="008F3AB8">
        <w:rPr>
          <w:sz w:val="22"/>
          <w:szCs w:val="22"/>
        </w:rPr>
        <w:t>.</w:t>
      </w:r>
    </w:p>
    <w:p w:rsidR="008F3AB8" w:rsidRPr="008F3AB8" w:rsidRDefault="00B871EE" w:rsidP="00C907E6">
      <w:pPr>
        <w:pStyle w:val="MCQList1"/>
        <w:keepNext w:val="0"/>
      </w:pPr>
      <w:r>
        <w:tab/>
      </w:r>
      <w:r w:rsidR="008F3AB8" w:rsidRPr="008F3AB8">
        <w:t xml:space="preserve">When supply intersects the price axis, </w:t>
      </w:r>
      <w:r w:rsidR="008F3AB8" w:rsidRPr="00945327">
        <w:rPr>
          <w:i/>
        </w:rPr>
        <w:t>Q</w:t>
      </w:r>
      <w:r w:rsidR="00915181">
        <w:t xml:space="preserve"> = </w:t>
      </w:r>
      <w:proofErr w:type="gramStart"/>
      <w:r w:rsidR="008F3AB8" w:rsidRPr="008F3AB8">
        <w:t>0</w:t>
      </w:r>
      <w:proofErr w:type="gramEnd"/>
      <w:r w:rsidR="008F3AB8" w:rsidRPr="008F3AB8">
        <w:t xml:space="preserve"> and </w:t>
      </w:r>
      <w:r w:rsidR="008F3AB8" w:rsidRPr="008F3AB8">
        <w:rPr>
          <w:lang w:val="x-none"/>
        </w:rPr>
        <w:t>η</w:t>
      </w:r>
      <w:r w:rsidR="008F3AB8" w:rsidRPr="008F3AB8">
        <w:t xml:space="preserve"> approaches infinity in its limit (as it approaches the price axis).</w:t>
      </w:r>
      <w:r w:rsidR="00B03ADE">
        <w:t xml:space="preserve"> </w:t>
      </w:r>
      <w:r w:rsidR="008F3AB8" w:rsidRPr="008F3AB8">
        <w:t xml:space="preserve">When supply intersects the quantity axis, </w:t>
      </w:r>
      <w:r w:rsidR="008F3AB8" w:rsidRPr="00945327">
        <w:rPr>
          <w:i/>
        </w:rPr>
        <w:t>p</w:t>
      </w:r>
      <w:r w:rsidR="00915181">
        <w:t xml:space="preserve"> = </w:t>
      </w:r>
      <w:proofErr w:type="gramStart"/>
      <w:r w:rsidR="008F3AB8" w:rsidRPr="008F3AB8">
        <w:t>0</w:t>
      </w:r>
      <w:proofErr w:type="gramEnd"/>
      <w:r w:rsidR="008F3AB8" w:rsidRPr="008F3AB8">
        <w:t xml:space="preserve"> and </w:t>
      </w:r>
      <w:r w:rsidR="008F3AB8" w:rsidRPr="008F3AB8">
        <w:rPr>
          <w:lang w:val="x-none"/>
        </w:rPr>
        <w:t>η</w:t>
      </w:r>
      <w:r w:rsidR="008F3AB8" w:rsidRPr="008F3AB8">
        <w:t xml:space="preserve"> </w:t>
      </w:r>
      <w:r w:rsidR="00945327">
        <w:t>=</w:t>
      </w:r>
      <w:r w:rsidR="00945327" w:rsidRPr="008F3AB8">
        <w:t xml:space="preserve"> </w:t>
      </w:r>
      <w:r w:rsidR="008F3AB8" w:rsidRPr="008F3AB8">
        <w:t>0.</w:t>
      </w:r>
    </w:p>
    <w:p w:rsidR="003F4CD7" w:rsidRDefault="008F3AB8" w:rsidP="003F4CD7">
      <w:pPr>
        <w:pStyle w:val="MCQList1"/>
        <w:keepNext w:val="0"/>
      </w:pPr>
      <w:r w:rsidRPr="00470B47">
        <w:t>5.10</w:t>
      </w:r>
      <w:r w:rsidR="00B871EE">
        <w:tab/>
      </w:r>
      <w:r w:rsidR="003F4CD7">
        <w:t xml:space="preserve"> </w:t>
      </w:r>
      <w:r>
        <w:t>The d</w:t>
      </w:r>
      <w:r w:rsidR="003F4CD7">
        <w:t>emand curve is</w:t>
      </w:r>
      <w:r w:rsidR="00B03ADE">
        <w:t xml:space="preserve"> </w:t>
      </w:r>
      <w:r>
        <w:rPr>
          <w:i/>
        </w:rPr>
        <w:t xml:space="preserve">Q </w:t>
      </w:r>
      <w:r>
        <w:rPr>
          <w:rFonts w:ascii="Symbol" w:hAnsi="Symbol"/>
        </w:rPr>
        <w:t></w:t>
      </w:r>
      <w:r>
        <w:rPr>
          <w:i/>
        </w:rPr>
        <w:t xml:space="preserve"> </w:t>
      </w:r>
      <w:r w:rsidR="003F4CD7">
        <w:rPr>
          <w:iCs/>
        </w:rPr>
        <w:t>117.52</w:t>
      </w:r>
      <w:r>
        <w:rPr>
          <w:i/>
        </w:rPr>
        <w:t xml:space="preserve"> </w:t>
      </w:r>
      <w:r>
        <w:rPr>
          <w:rFonts w:ascii="Symbol" w:hAnsi="Symbol"/>
          <w:iCs/>
        </w:rPr>
        <w:t></w:t>
      </w:r>
      <w:r>
        <w:rPr>
          <w:i/>
        </w:rPr>
        <w:t xml:space="preserve"> </w:t>
      </w:r>
      <w:r w:rsidR="003F4CD7">
        <w:rPr>
          <w:iCs/>
        </w:rPr>
        <w:t>0.392</w:t>
      </w:r>
      <w:r w:rsidR="002C421F">
        <w:rPr>
          <w:i/>
        </w:rPr>
        <w:t>p</w:t>
      </w:r>
      <w:r>
        <w:t xml:space="preserve">. The supply curve </w:t>
      </w:r>
      <w:r w:rsidR="003F4CD7">
        <w:t>without</w:t>
      </w:r>
      <w:r>
        <w:t xml:space="preserve"> ANWR production is </w:t>
      </w:r>
      <w:r>
        <w:br/>
      </w:r>
      <w:r>
        <w:rPr>
          <w:i/>
        </w:rPr>
        <w:t xml:space="preserve">Q </w:t>
      </w:r>
      <w:r>
        <w:rPr>
          <w:rFonts w:ascii="Symbol" w:hAnsi="Symbol"/>
        </w:rPr>
        <w:t></w:t>
      </w:r>
      <w:r>
        <w:rPr>
          <w:i/>
        </w:rPr>
        <w:t xml:space="preserve"> </w:t>
      </w:r>
      <w:r w:rsidR="003F4CD7">
        <w:rPr>
          <w:iCs/>
        </w:rPr>
        <w:t>70.48</w:t>
      </w:r>
      <w:r>
        <w:rPr>
          <w:i/>
        </w:rPr>
        <w:t xml:space="preserve"> </w:t>
      </w:r>
      <w:r>
        <w:rPr>
          <w:rFonts w:ascii="Symbol" w:hAnsi="Symbol"/>
        </w:rPr>
        <w:t></w:t>
      </w:r>
      <w:r>
        <w:rPr>
          <w:i/>
        </w:rPr>
        <w:t xml:space="preserve"> </w:t>
      </w:r>
      <w:r>
        <w:rPr>
          <w:iCs/>
        </w:rPr>
        <w:t>0.</w:t>
      </w:r>
      <w:r w:rsidR="003F4CD7">
        <w:rPr>
          <w:iCs/>
        </w:rPr>
        <w:t>392</w:t>
      </w:r>
      <w:r w:rsidR="002C421F">
        <w:rPr>
          <w:i/>
        </w:rPr>
        <w:t>p</w:t>
      </w:r>
      <w:r>
        <w:t xml:space="preserve">. </w:t>
      </w:r>
      <w:r w:rsidR="003F4CD7">
        <w:t xml:space="preserve">The supply curve with ANWR is </w:t>
      </w:r>
      <w:r w:rsidR="003F4CD7" w:rsidRPr="00D92ADF">
        <w:rPr>
          <w:i/>
        </w:rPr>
        <w:t>Q</w:t>
      </w:r>
      <w:r w:rsidR="003F4CD7">
        <w:t xml:space="preserve"> = 71.28 + 0.392</w:t>
      </w:r>
      <w:r w:rsidR="003F4CD7" w:rsidRPr="00D92ADF">
        <w:rPr>
          <w:i/>
        </w:rPr>
        <w:t>p</w:t>
      </w:r>
      <w:r w:rsidR="003F4CD7">
        <w:t>.</w:t>
      </w:r>
    </w:p>
    <w:p w:rsidR="003F4CD7" w:rsidRDefault="003F4CD7" w:rsidP="003F4CD7">
      <w:pPr>
        <w:pStyle w:val="MCQList1"/>
        <w:keepNext w:val="0"/>
        <w:ind w:firstLine="0"/>
      </w:pPr>
      <w:r>
        <w:t>Thus before any shocks, the equilibrium price is $58.98 with ANWR and $60 without ANWR, as in the Solved Problem.</w:t>
      </w:r>
    </w:p>
    <w:p w:rsidR="003F4CD7" w:rsidRDefault="008F3AB8" w:rsidP="00933B5E">
      <w:pPr>
        <w:pStyle w:val="MCQList1"/>
        <w:keepNext w:val="0"/>
        <w:ind w:firstLine="0"/>
      </w:pPr>
      <w:r>
        <w:t xml:space="preserve">The shock will change the supply function to </w:t>
      </w:r>
      <w:r>
        <w:rPr>
          <w:i/>
        </w:rPr>
        <w:t xml:space="preserve">Q </w:t>
      </w:r>
      <w:r>
        <w:rPr>
          <w:rFonts w:ascii="Symbol" w:hAnsi="Symbol"/>
        </w:rPr>
        <w:t></w:t>
      </w:r>
      <w:r>
        <w:rPr>
          <w:i/>
        </w:rPr>
        <w:t xml:space="preserve"> </w:t>
      </w:r>
      <w:r w:rsidR="003F4CD7">
        <w:rPr>
          <w:iCs/>
        </w:rPr>
        <w:t>46.48</w:t>
      </w:r>
      <w:r w:rsidR="003F4CD7">
        <w:rPr>
          <w:i/>
        </w:rPr>
        <w:t xml:space="preserve"> </w:t>
      </w:r>
      <w:r w:rsidR="003F4CD7">
        <w:rPr>
          <w:rFonts w:ascii="Symbol" w:hAnsi="Symbol"/>
        </w:rPr>
        <w:t></w:t>
      </w:r>
      <w:r w:rsidR="003F4CD7">
        <w:rPr>
          <w:i/>
        </w:rPr>
        <w:t xml:space="preserve"> </w:t>
      </w:r>
      <w:r w:rsidR="003F4CD7">
        <w:rPr>
          <w:iCs/>
        </w:rPr>
        <w:t>0.392</w:t>
      </w:r>
      <w:r w:rsidR="003F4CD7">
        <w:rPr>
          <w:i/>
        </w:rPr>
        <w:t>p</w:t>
      </w:r>
      <w:r w:rsidR="003F4CD7">
        <w:t xml:space="preserve">. The supply curve with ANWR is </w:t>
      </w:r>
      <w:r w:rsidR="003F4CD7" w:rsidRPr="00D92ADF">
        <w:rPr>
          <w:i/>
        </w:rPr>
        <w:t>Q</w:t>
      </w:r>
      <w:r w:rsidR="00D92ADF">
        <w:t> </w:t>
      </w:r>
      <w:r w:rsidR="003F4CD7">
        <w:t>= 47.28 + 0.392p.</w:t>
      </w:r>
    </w:p>
    <w:p w:rsidR="002C421F" w:rsidRDefault="002C421F" w:rsidP="00CA6A55">
      <w:pPr>
        <w:pStyle w:val="MCQList1"/>
        <w:keepNext w:val="0"/>
        <w:ind w:firstLine="0"/>
      </w:pPr>
      <w:r>
        <w:t xml:space="preserve">If supply </w:t>
      </w:r>
      <w:proofErr w:type="gramStart"/>
      <w:r>
        <w:t>is not augmented</w:t>
      </w:r>
      <w:proofErr w:type="gramEnd"/>
      <w:r>
        <w:t xml:space="preserve"> by ANWR</w:t>
      </w:r>
      <w:r w:rsidR="00933B5E">
        <w:t>-oil, price will rise to $90.61</w:t>
      </w:r>
      <w:r>
        <w:t>.</w:t>
      </w:r>
      <w:r w:rsidR="00B03ADE">
        <w:t xml:space="preserve"> </w:t>
      </w:r>
      <w:r>
        <w:t>With the addition</w:t>
      </w:r>
      <w:r w:rsidR="00D92ADF">
        <w:t>al 0.8 million gallons from ANW</w:t>
      </w:r>
      <w:r>
        <w:t>R, the post</w:t>
      </w:r>
      <w:r w:rsidR="00933B5E">
        <w:t xml:space="preserve"> oil-shock price will be $89.59</w:t>
      </w:r>
      <w:r>
        <w:t>.</w:t>
      </w:r>
      <w:r w:rsidR="00B03ADE">
        <w:t xml:space="preserve"> </w:t>
      </w:r>
      <w:r>
        <w:t>Drilling in the ANWR hardly provides much of a price buffer.</w:t>
      </w:r>
    </w:p>
    <w:p w:rsidR="00F15438" w:rsidRDefault="008F3AB8" w:rsidP="00915181">
      <w:pPr>
        <w:pStyle w:val="MCQList1"/>
        <w:keepLines w:val="0"/>
        <w:widowControl w:val="0"/>
      </w:pPr>
      <w:r>
        <w:t>6.1</w:t>
      </w:r>
      <w:r w:rsidR="00B871EE">
        <w:tab/>
      </w:r>
      <w:r w:rsidR="00F15438">
        <w:t xml:space="preserve">Use the following equation to solve for the change in price. </w:t>
      </w:r>
    </w:p>
    <w:p w:rsidR="00F15438" w:rsidRDefault="006B3F46" w:rsidP="00915181">
      <w:pPr>
        <w:pStyle w:val="equation"/>
      </w:pPr>
      <w:r w:rsidRPr="006B3F46">
        <w:rPr>
          <w:position w:val="-26"/>
        </w:rPr>
        <w:object w:dxaOrig="1120" w:dyaOrig="620">
          <v:shape id="_x0000_i1347" type="#_x0000_t75" style="width:55.75pt;height:30.85pt" o:ole="">
            <v:imagedata r:id="rId174" o:title=""/>
          </v:shape>
          <o:OLEObject Type="Embed" ProgID="Equation.DSMT4" ShapeID="_x0000_i1347" DrawAspect="Content" ObjectID="_1524556743" r:id="rId175"/>
        </w:object>
      </w:r>
    </w:p>
    <w:p w:rsidR="00F15438" w:rsidRDefault="00F15438" w:rsidP="00915181">
      <w:pPr>
        <w:pStyle w:val="MCQList2"/>
        <w:widowControl w:val="0"/>
      </w:pPr>
      <w:r>
        <w:t>a.</w:t>
      </w:r>
      <w:r>
        <w:tab/>
        <w:t xml:space="preserve">If demand is perfectly inelastic, the demand curve is vertical. The supply curve shifts up by $1, and </w:t>
      </w:r>
      <w:proofErr w:type="gramStart"/>
      <w:r>
        <w:t>all of the</w:t>
      </w:r>
      <w:proofErr w:type="gramEnd"/>
      <w:r>
        <w:t xml:space="preserve"> incidence falls on consumers. Price increases by $1, and there is no change in quantity. Since </w:t>
      </w:r>
      <w:r>
        <w:rPr>
          <w:rFonts w:ascii="Symbol" w:hAnsi="Symbol"/>
          <w:i/>
          <w:iCs/>
        </w:rPr>
        <w:sym w:font="Symbol" w:char="F065"/>
      </w:r>
      <w:r>
        <w:t xml:space="preserve"> </w:t>
      </w:r>
      <w:r>
        <w:rPr>
          <w:rFonts w:ascii="Symbol" w:hAnsi="Symbol"/>
        </w:rPr>
        <w:t></w:t>
      </w:r>
      <w:r>
        <w:t xml:space="preserve"> </w:t>
      </w:r>
      <w:proofErr w:type="gramStart"/>
      <w:r>
        <w:t>0</w:t>
      </w:r>
      <w:proofErr w:type="gramEnd"/>
      <w:r>
        <w:t xml:space="preserve">, </w:t>
      </w:r>
      <w:proofErr w:type="spellStart"/>
      <w:r>
        <w:rPr>
          <w:i/>
          <w:iCs/>
        </w:rPr>
        <w:t>dP</w:t>
      </w:r>
      <w:proofErr w:type="spellEnd"/>
      <w:r>
        <w:t>/</w:t>
      </w:r>
      <w:r>
        <w:rPr>
          <w:i/>
          <w:iCs/>
        </w:rPr>
        <w:t>d</w:t>
      </w:r>
      <w:r>
        <w:rPr>
          <w:rFonts w:ascii="Symbol" w:hAnsi="Symbol"/>
          <w:i/>
          <w:iCs/>
        </w:rPr>
        <w:sym w:font="Symbol" w:char="F074"/>
      </w:r>
      <w:r>
        <w:t xml:space="preserve"> </w:t>
      </w:r>
      <w:r>
        <w:rPr>
          <w:rFonts w:ascii="Symbol" w:hAnsi="Symbol"/>
        </w:rPr>
        <w:t></w:t>
      </w:r>
      <w:r>
        <w:t xml:space="preserve"> 1.</w:t>
      </w:r>
    </w:p>
    <w:p w:rsidR="00F15438" w:rsidRDefault="0005623C" w:rsidP="00F15438">
      <w:pPr>
        <w:pStyle w:val="awTBfig"/>
        <w:keepNext w:val="0"/>
        <w:keepLines w:val="0"/>
        <w:widowControl w:val="0"/>
        <w:spacing w:after="200"/>
        <w:ind w:left="850"/>
      </w:pPr>
      <w:r w:rsidRPr="00A319F5">
        <w:rPr>
          <w:noProof/>
          <w:snapToGrid/>
        </w:rPr>
        <w:drawing>
          <wp:inline distT="0" distB="0" distL="0" distR="0" wp14:anchorId="2DA70556" wp14:editId="7B848250">
            <wp:extent cx="2543175" cy="2095500"/>
            <wp:effectExtent l="0" t="0" r="9525" b="0"/>
            <wp:docPr id="90" name="Picture 93"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2"/>
                    <pic:cNvPicPr>
                      <a:picLocks noChangeAspect="1" noChangeArrowheads="1"/>
                    </pic:cNvPicPr>
                  </pic:nvPicPr>
                  <pic:blipFill>
                    <a:blip r:embed="rId176" cstate="print">
                      <a:extLst>
                        <a:ext uri="{28A0092B-C50C-407E-A947-70E740481C1C}">
                          <a14:useLocalDpi xmlns:a14="http://schemas.microsoft.com/office/drawing/2010/main" val="0"/>
                        </a:ext>
                      </a:extLst>
                    </a:blip>
                    <a:srcRect/>
                    <a:stretch>
                      <a:fillRect/>
                    </a:stretch>
                  </pic:blipFill>
                  <pic:spPr bwMode="auto">
                    <a:xfrm>
                      <a:off x="0" y="0"/>
                      <a:ext cx="2543175" cy="2095500"/>
                    </a:xfrm>
                    <a:prstGeom prst="rect">
                      <a:avLst/>
                    </a:prstGeom>
                    <a:noFill/>
                    <a:ln>
                      <a:noFill/>
                    </a:ln>
                  </pic:spPr>
                </pic:pic>
              </a:graphicData>
            </a:graphic>
          </wp:inline>
        </w:drawing>
      </w:r>
    </w:p>
    <w:p w:rsidR="00F15438" w:rsidRDefault="00F15438" w:rsidP="00F15438">
      <w:pPr>
        <w:pStyle w:val="MCQList2"/>
        <w:keepNext w:val="0"/>
        <w:keepLines w:val="0"/>
        <w:widowControl w:val="0"/>
      </w:pPr>
      <w:r>
        <w:t>b.</w:t>
      </w:r>
      <w:r>
        <w:tab/>
        <w:t xml:space="preserve">The demand curve is horizontal when perfectly elastic. The supply curve shifts up by $1. Price paid by </w:t>
      </w:r>
      <w:proofErr w:type="gramStart"/>
      <w:r>
        <w:t>consumers</w:t>
      </w:r>
      <w:proofErr w:type="gramEnd"/>
      <w:r>
        <w:t xml:space="preserve"> remains at </w:t>
      </w:r>
      <w:r>
        <w:rPr>
          <w:i/>
        </w:rPr>
        <w:t xml:space="preserve">p </w:t>
      </w:r>
      <w:r>
        <w:t xml:space="preserve">(the pre-tax level). Price received by sellers is </w:t>
      </w:r>
      <w:r>
        <w:rPr>
          <w:i/>
        </w:rPr>
        <w:t xml:space="preserve">p – </w:t>
      </w:r>
      <w:r>
        <w:rPr>
          <w:rFonts w:ascii="Symbol" w:hAnsi="Symbol"/>
          <w:i/>
        </w:rPr>
        <w:t></w:t>
      </w:r>
      <w:r>
        <w:t xml:space="preserve"> (the price less the tax). Quantity falls to the intersection of the new supply curve and the original demand curve. Suppliers absorb the entire burden of the tax because consumers have no willingness to pay higher prices. </w:t>
      </w:r>
      <w:proofErr w:type="gramStart"/>
      <w:r>
        <w:t xml:space="preserve">Since </w:t>
      </w:r>
      <w:r>
        <w:rPr>
          <w:rFonts w:ascii="Symbol" w:hAnsi="Symbol"/>
          <w:i/>
          <w:iCs/>
        </w:rPr>
        <w:sym w:font="Symbol" w:char="F065"/>
      </w:r>
      <w:r>
        <w:rPr>
          <w:rFonts w:ascii="Symbol" w:hAnsi="Symbol"/>
          <w:i/>
          <w:iCs/>
        </w:rPr>
        <w:t></w:t>
      </w:r>
      <w:r>
        <w:sym w:font="Symbol" w:char="F0AE"/>
      </w:r>
      <w:r>
        <w:t xml:space="preserve"> </w:t>
      </w:r>
      <w:r>
        <w:rPr>
          <w:rFonts w:ascii="Symbol" w:hAnsi="Symbol"/>
        </w:rPr>
        <w:t></w:t>
      </w:r>
      <w:r>
        <w:rPr>
          <w:rFonts w:ascii="Symbol" w:hAnsi="Symbol"/>
          <w:i/>
          <w:iCs/>
        </w:rPr>
        <w:sym w:font="Symbol" w:char="F0A5"/>
      </w:r>
      <w:r>
        <w:t xml:space="preserve">, </w:t>
      </w:r>
      <w:proofErr w:type="spellStart"/>
      <w:r>
        <w:rPr>
          <w:i/>
          <w:iCs/>
        </w:rPr>
        <w:t>dP</w:t>
      </w:r>
      <w:proofErr w:type="spellEnd"/>
      <w:r>
        <w:t>/</w:t>
      </w:r>
      <w:r>
        <w:rPr>
          <w:i/>
          <w:iCs/>
        </w:rPr>
        <w:t>d</w:t>
      </w:r>
      <w:r>
        <w:rPr>
          <w:rFonts w:ascii="Symbol" w:hAnsi="Symbol"/>
          <w:i/>
          <w:iCs/>
        </w:rPr>
        <w:sym w:font="Symbol" w:char="F074"/>
      </w:r>
      <w:r>
        <w:rPr>
          <w:rFonts w:ascii="Symbol" w:hAnsi="Symbol"/>
          <w:i/>
          <w:iCs/>
        </w:rPr>
        <w:t></w:t>
      </w:r>
      <w:r>
        <w:rPr>
          <w:rFonts w:ascii="Symbol" w:hAnsi="Symbol"/>
        </w:rPr>
        <w:t></w:t>
      </w:r>
      <w:r>
        <w:t xml:space="preserve"> 0.</w:t>
      </w:r>
      <w:proofErr w:type="gramEnd"/>
    </w:p>
    <w:p w:rsidR="00F15438" w:rsidRDefault="0005623C" w:rsidP="00F15438">
      <w:pPr>
        <w:pStyle w:val="awTBfig"/>
        <w:keepNext w:val="0"/>
        <w:keepLines w:val="0"/>
        <w:widowControl w:val="0"/>
        <w:spacing w:after="200"/>
        <w:ind w:left="850"/>
      </w:pPr>
      <w:r w:rsidRPr="00A319F5">
        <w:rPr>
          <w:noProof/>
          <w:snapToGrid/>
        </w:rPr>
        <w:drawing>
          <wp:inline distT="0" distB="0" distL="0" distR="0" wp14:anchorId="2588419B" wp14:editId="7749AB9A">
            <wp:extent cx="2381250" cy="2076450"/>
            <wp:effectExtent l="0" t="0" r="0" b="0"/>
            <wp:docPr id="91" name="Picture 94"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2"/>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2381250" cy="2076450"/>
                    </a:xfrm>
                    <a:prstGeom prst="rect">
                      <a:avLst/>
                    </a:prstGeom>
                    <a:noFill/>
                    <a:ln>
                      <a:noFill/>
                    </a:ln>
                  </pic:spPr>
                </pic:pic>
              </a:graphicData>
            </a:graphic>
          </wp:inline>
        </w:drawing>
      </w:r>
    </w:p>
    <w:p w:rsidR="00F15438" w:rsidRDefault="00F15438" w:rsidP="00C907E6">
      <w:pPr>
        <w:pStyle w:val="MCQList2"/>
        <w:widowControl w:val="0"/>
      </w:pPr>
      <w:r>
        <w:t>c.</w:t>
      </w:r>
      <w:r>
        <w:tab/>
        <w:t xml:space="preserve">When supply is perfectly inelastic, the supply curve is vertical. Thus, shifting the supply curve upward would have no effect on the equilibrium quantity or price paid by consumers. Sellers would bear the entire burden of the tax. Since </w:t>
      </w:r>
      <w:r>
        <w:rPr>
          <w:rFonts w:ascii="Symbol" w:hAnsi="Symbol"/>
          <w:i/>
          <w:iCs/>
        </w:rPr>
        <w:sym w:font="Symbol" w:char="F068"/>
      </w:r>
      <w:r>
        <w:t xml:space="preserve"> </w:t>
      </w:r>
      <w:r>
        <w:rPr>
          <w:rFonts w:ascii="Symbol" w:hAnsi="Symbol"/>
        </w:rPr>
        <w:t></w:t>
      </w:r>
      <w:r>
        <w:t xml:space="preserve"> 0, </w:t>
      </w:r>
      <w:proofErr w:type="spellStart"/>
      <w:r>
        <w:rPr>
          <w:i/>
          <w:iCs/>
        </w:rPr>
        <w:t>dP</w:t>
      </w:r>
      <w:proofErr w:type="spellEnd"/>
      <w:r>
        <w:t>/</w:t>
      </w:r>
      <w:r>
        <w:rPr>
          <w:i/>
          <w:iCs/>
        </w:rPr>
        <w:t>d</w:t>
      </w:r>
      <w:r>
        <w:rPr>
          <w:rFonts w:ascii="Symbol" w:hAnsi="Symbol"/>
          <w:i/>
          <w:iCs/>
        </w:rPr>
        <w:sym w:font="Symbol" w:char="F074"/>
      </w:r>
      <w:r>
        <w:t xml:space="preserve"> </w:t>
      </w:r>
      <w:r>
        <w:rPr>
          <w:rFonts w:ascii="Symbol" w:hAnsi="Symbol"/>
          <w:caps/>
        </w:rPr>
        <w:t></w:t>
      </w:r>
      <w:r>
        <w:t xml:space="preserve"> </w:t>
      </w:r>
      <w:proofErr w:type="gramStart"/>
      <w:r>
        <w:t>0</w:t>
      </w:r>
      <w:proofErr w:type="gramEnd"/>
      <w:r>
        <w:t>.</w:t>
      </w:r>
    </w:p>
    <w:p w:rsidR="00F15438" w:rsidRDefault="0005623C" w:rsidP="00F15438">
      <w:pPr>
        <w:pStyle w:val="awTBfig"/>
        <w:keepNext w:val="0"/>
        <w:keepLines w:val="0"/>
        <w:widowControl w:val="0"/>
        <w:spacing w:before="160" w:after="160"/>
        <w:ind w:left="850"/>
      </w:pPr>
      <w:r w:rsidRPr="00A319F5">
        <w:rPr>
          <w:noProof/>
          <w:snapToGrid/>
        </w:rPr>
        <w:drawing>
          <wp:inline distT="0" distB="0" distL="0" distR="0" wp14:anchorId="60491A0C" wp14:editId="6F7915CC">
            <wp:extent cx="2333625" cy="1914525"/>
            <wp:effectExtent l="0" t="0" r="9525" b="9525"/>
            <wp:docPr id="92" name="Picture 95"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2"/>
                    <pic:cNvPicPr>
                      <a:picLocks noChangeAspect="1" noChangeArrowheads="1"/>
                    </pic:cNvPicPr>
                  </pic:nvPicPr>
                  <pic:blipFill>
                    <a:blip r:embed="rId178" cstate="print">
                      <a:extLst>
                        <a:ext uri="{28A0092B-C50C-407E-A947-70E740481C1C}">
                          <a14:useLocalDpi xmlns:a14="http://schemas.microsoft.com/office/drawing/2010/main" val="0"/>
                        </a:ext>
                      </a:extLst>
                    </a:blip>
                    <a:srcRect/>
                    <a:stretch>
                      <a:fillRect/>
                    </a:stretch>
                  </pic:blipFill>
                  <pic:spPr bwMode="auto">
                    <a:xfrm>
                      <a:off x="0" y="0"/>
                      <a:ext cx="2333625" cy="1914525"/>
                    </a:xfrm>
                    <a:prstGeom prst="rect">
                      <a:avLst/>
                    </a:prstGeom>
                    <a:noFill/>
                    <a:ln>
                      <a:noFill/>
                    </a:ln>
                  </pic:spPr>
                </pic:pic>
              </a:graphicData>
            </a:graphic>
          </wp:inline>
        </w:drawing>
      </w:r>
    </w:p>
    <w:p w:rsidR="00F15438" w:rsidRDefault="00F15438" w:rsidP="00F15438">
      <w:pPr>
        <w:pStyle w:val="MCQList2"/>
        <w:keepNext w:val="0"/>
        <w:keepLines w:val="0"/>
        <w:widowControl w:val="0"/>
      </w:pPr>
      <w:r>
        <w:t>d.</w:t>
      </w:r>
      <w:r>
        <w:tab/>
        <w:t xml:space="preserve">When supply is perfectly elastic, the supply curve is horizontal. The supply curve shifts up by $1 increasing price by $1. The quantity falls and the incidence falls entirely on the consumer </w:t>
      </w:r>
      <w:r w:rsidR="00095FFB">
        <w:t xml:space="preserve">because </w:t>
      </w:r>
      <w:r>
        <w:rPr>
          <w:i/>
          <w:iCs/>
        </w:rPr>
        <w:sym w:font="Symbol" w:char="F068"/>
      </w:r>
      <w:r>
        <w:rPr>
          <w:i/>
          <w:iCs/>
        </w:rPr>
        <w:t xml:space="preserve"> </w:t>
      </w:r>
      <w:r>
        <w:sym w:font="Symbol" w:char="F0AE"/>
      </w:r>
      <w:r>
        <w:t xml:space="preserve"> </w:t>
      </w:r>
      <w:r>
        <w:rPr>
          <w:rFonts w:ascii="Symbol" w:hAnsi="Symbol"/>
          <w:i/>
          <w:iCs/>
        </w:rPr>
        <w:sym w:font="Symbol" w:char="F0A5"/>
      </w:r>
      <w:r>
        <w:t xml:space="preserve">, </w:t>
      </w:r>
      <w:proofErr w:type="spellStart"/>
      <w:r>
        <w:rPr>
          <w:i/>
          <w:iCs/>
        </w:rPr>
        <w:t>dP</w:t>
      </w:r>
      <w:proofErr w:type="spellEnd"/>
      <w:r>
        <w:t>/</w:t>
      </w:r>
      <w:r>
        <w:rPr>
          <w:i/>
          <w:iCs/>
        </w:rPr>
        <w:t>d</w:t>
      </w:r>
      <w:r>
        <w:rPr>
          <w:rFonts w:ascii="Symbol" w:hAnsi="Symbol"/>
          <w:i/>
          <w:iCs/>
        </w:rPr>
        <w:sym w:font="Symbol" w:char="F074"/>
      </w:r>
      <w:r>
        <w:t xml:space="preserve"> </w:t>
      </w:r>
      <w:r>
        <w:rPr>
          <w:rFonts w:ascii="Symbol" w:hAnsi="Symbol"/>
        </w:rPr>
        <w:t></w:t>
      </w:r>
      <w:r>
        <w:t xml:space="preserve"> 1.</w:t>
      </w:r>
    </w:p>
    <w:p w:rsidR="00F15438" w:rsidRDefault="0005623C" w:rsidP="00F15438">
      <w:pPr>
        <w:pStyle w:val="awTBfig"/>
        <w:keepNext w:val="0"/>
        <w:keepLines w:val="0"/>
        <w:widowControl w:val="0"/>
        <w:spacing w:before="160" w:after="160"/>
        <w:ind w:left="850"/>
      </w:pPr>
      <w:r w:rsidRPr="00A319F5">
        <w:rPr>
          <w:noProof/>
          <w:snapToGrid/>
        </w:rPr>
        <w:drawing>
          <wp:inline distT="0" distB="0" distL="0" distR="0" wp14:anchorId="13463257" wp14:editId="0705F76B">
            <wp:extent cx="2619375" cy="2085975"/>
            <wp:effectExtent l="0" t="0" r="9525" b="9525"/>
            <wp:docPr id="93" name="Picture 96"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2"/>
                    <pic:cNvPicPr>
                      <a:picLocks noChangeAspect="1" noChangeArrowheads="1"/>
                    </pic:cNvPicPr>
                  </pic:nvPicPr>
                  <pic:blipFill>
                    <a:blip r:embed="rId179" cstate="print">
                      <a:extLst>
                        <a:ext uri="{28A0092B-C50C-407E-A947-70E740481C1C}">
                          <a14:useLocalDpi xmlns:a14="http://schemas.microsoft.com/office/drawing/2010/main" val="0"/>
                        </a:ext>
                      </a:extLst>
                    </a:blip>
                    <a:srcRect/>
                    <a:stretch>
                      <a:fillRect/>
                    </a:stretch>
                  </pic:blipFill>
                  <pic:spPr bwMode="auto">
                    <a:xfrm>
                      <a:off x="0" y="0"/>
                      <a:ext cx="2619375" cy="2085975"/>
                    </a:xfrm>
                    <a:prstGeom prst="rect">
                      <a:avLst/>
                    </a:prstGeom>
                    <a:noFill/>
                    <a:ln>
                      <a:noFill/>
                    </a:ln>
                  </pic:spPr>
                </pic:pic>
              </a:graphicData>
            </a:graphic>
          </wp:inline>
        </w:drawing>
      </w:r>
    </w:p>
    <w:p w:rsidR="00F15438" w:rsidRDefault="00F15438" w:rsidP="00B871EE">
      <w:pPr>
        <w:pStyle w:val="MCQList2"/>
        <w:keepLines w:val="0"/>
        <w:widowControl w:val="0"/>
      </w:pPr>
      <w:r>
        <w:t>e.</w:t>
      </w:r>
      <w:r>
        <w:tab/>
        <w:t xml:space="preserve">If the demand curve is perfectly elastic (horizontal), and the supply curve is perfectly inelastic (vertical), the effect of a tax would be no change in equilibrium quantity and no change in price paid by consumers, and sellers would bear the entire burden of the tax </w:t>
      </w:r>
      <w:r w:rsidR="00095FFB">
        <w:t xml:space="preserve">because </w:t>
      </w:r>
      <w:r>
        <w:rPr>
          <w:rFonts w:ascii="Symbol" w:hAnsi="Symbol"/>
          <w:i/>
          <w:iCs/>
        </w:rPr>
        <w:sym w:font="Symbol" w:char="F065"/>
      </w:r>
      <w:r>
        <w:rPr>
          <w:rFonts w:ascii="Symbol" w:hAnsi="Symbol"/>
          <w:i/>
          <w:iCs/>
        </w:rPr>
        <w:t></w:t>
      </w:r>
      <w:r>
        <w:sym w:font="Symbol" w:char="F0AE"/>
      </w:r>
      <w:r>
        <w:t xml:space="preserve"> </w:t>
      </w:r>
      <w:r>
        <w:rPr>
          <w:rFonts w:ascii="Symbol" w:hAnsi="Symbol"/>
        </w:rPr>
        <w:t></w:t>
      </w:r>
      <w:r>
        <w:rPr>
          <w:rFonts w:ascii="Symbol" w:hAnsi="Symbol"/>
        </w:rPr>
        <w:sym w:font="Symbol" w:char="F0A5"/>
      </w:r>
      <w:r>
        <w:t xml:space="preserve"> and </w:t>
      </w:r>
      <w:r>
        <w:rPr>
          <w:rFonts w:ascii="Symbol" w:hAnsi="Symbol"/>
          <w:i/>
          <w:iCs/>
        </w:rPr>
        <w:sym w:font="Symbol" w:char="F068"/>
      </w:r>
      <w:r>
        <w:t xml:space="preserve"> </w:t>
      </w:r>
      <w:r>
        <w:rPr>
          <w:rFonts w:ascii="Symbol" w:hAnsi="Symbol"/>
        </w:rPr>
        <w:t></w:t>
      </w:r>
      <w:r>
        <w:t xml:space="preserve"> 0, </w:t>
      </w:r>
      <w:proofErr w:type="spellStart"/>
      <w:r>
        <w:rPr>
          <w:i/>
          <w:iCs/>
        </w:rPr>
        <w:t>dP</w:t>
      </w:r>
      <w:proofErr w:type="spellEnd"/>
      <w:r>
        <w:t>/</w:t>
      </w:r>
      <w:r>
        <w:rPr>
          <w:i/>
          <w:iCs/>
        </w:rPr>
        <w:t>d</w:t>
      </w:r>
      <w:r>
        <w:rPr>
          <w:rFonts w:ascii="Symbol" w:hAnsi="Symbol"/>
          <w:i/>
          <w:iCs/>
        </w:rPr>
        <w:sym w:font="Symbol" w:char="F074"/>
      </w:r>
      <w:r>
        <w:t xml:space="preserve"> </w:t>
      </w:r>
      <w:r>
        <w:rPr>
          <w:rFonts w:ascii="Symbol" w:hAnsi="Symbol"/>
        </w:rPr>
        <w:t></w:t>
      </w:r>
      <w:r>
        <w:t xml:space="preserve"> 0.</w:t>
      </w:r>
    </w:p>
    <w:p w:rsidR="00F15438" w:rsidRDefault="0005623C" w:rsidP="00F15438">
      <w:pPr>
        <w:pStyle w:val="awTBfig"/>
        <w:keepNext w:val="0"/>
        <w:keepLines w:val="0"/>
        <w:widowControl w:val="0"/>
        <w:spacing w:after="200"/>
        <w:ind w:left="810"/>
      </w:pPr>
      <w:r w:rsidRPr="00A319F5">
        <w:rPr>
          <w:noProof/>
          <w:snapToGrid/>
        </w:rPr>
        <w:drawing>
          <wp:inline distT="0" distB="0" distL="0" distR="0" wp14:anchorId="0AF1861C" wp14:editId="6EB2A986">
            <wp:extent cx="2552700" cy="2085975"/>
            <wp:effectExtent l="0" t="0" r="0" b="9525"/>
            <wp:docPr id="94" name="Picture 97"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2"/>
                    <pic:cNvPicPr>
                      <a:picLocks noChangeAspect="1"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0" y="0"/>
                      <a:ext cx="2552700" cy="2085975"/>
                    </a:xfrm>
                    <a:prstGeom prst="rect">
                      <a:avLst/>
                    </a:prstGeom>
                    <a:noFill/>
                    <a:ln>
                      <a:noFill/>
                    </a:ln>
                  </pic:spPr>
                </pic:pic>
              </a:graphicData>
            </a:graphic>
          </wp:inline>
        </w:drawing>
      </w:r>
    </w:p>
    <w:p w:rsidR="001B1F32" w:rsidRDefault="00F15438" w:rsidP="001B1F32">
      <w:pPr>
        <w:pStyle w:val="MCQList1"/>
        <w:keepNext w:val="0"/>
        <w:keepLines w:val="0"/>
        <w:widowControl w:val="0"/>
      </w:pPr>
      <w:r>
        <w:t>6.2</w:t>
      </w:r>
      <w:r w:rsidR="00B871EE">
        <w:tab/>
      </w:r>
      <w:r w:rsidR="001B1F32">
        <w:rPr>
          <w:spacing w:val="-2"/>
        </w:rPr>
        <w:t>When the supply curve is upward sloping and the demand curve is vertical (perfectly inelastic demand),</w:t>
      </w:r>
      <w:r w:rsidR="001B1F32">
        <w:t xml:space="preserve"> or when the demand is downward sloping and the supply curve is horizontal (perfectly elastic supply) the firms can pass the tax burden completely to the consumers.</w:t>
      </w:r>
    </w:p>
    <w:p w:rsidR="001B1F32" w:rsidRDefault="0005623C" w:rsidP="001B1F32">
      <w:pPr>
        <w:pStyle w:val="awTBfig"/>
        <w:keepNext w:val="0"/>
        <w:keepLines w:val="0"/>
        <w:widowControl w:val="0"/>
        <w:ind w:left="459"/>
      </w:pPr>
      <w:r w:rsidRPr="00A319F5">
        <w:rPr>
          <w:noProof/>
          <w:snapToGrid/>
        </w:rPr>
        <w:drawing>
          <wp:inline distT="0" distB="0" distL="0" distR="0" wp14:anchorId="571E7336" wp14:editId="4636D049">
            <wp:extent cx="4057650" cy="1800225"/>
            <wp:effectExtent l="0" t="0" r="0" b="9525"/>
            <wp:docPr id="95" name="Picture 98"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2"/>
                    <pic:cNvPicPr>
                      <a:picLocks noChangeAspect="1" noChangeArrowheads="1"/>
                    </pic:cNvPicPr>
                  </pic:nvPicPr>
                  <pic:blipFill>
                    <a:blip r:embed="rId181" cstate="print">
                      <a:extLst>
                        <a:ext uri="{28A0092B-C50C-407E-A947-70E740481C1C}">
                          <a14:useLocalDpi xmlns:a14="http://schemas.microsoft.com/office/drawing/2010/main" val="0"/>
                        </a:ext>
                      </a:extLst>
                    </a:blip>
                    <a:srcRect/>
                    <a:stretch>
                      <a:fillRect/>
                    </a:stretch>
                  </pic:blipFill>
                  <pic:spPr bwMode="auto">
                    <a:xfrm>
                      <a:off x="0" y="0"/>
                      <a:ext cx="4057650" cy="1800225"/>
                    </a:xfrm>
                    <a:prstGeom prst="rect">
                      <a:avLst/>
                    </a:prstGeom>
                    <a:noFill/>
                    <a:ln>
                      <a:noFill/>
                    </a:ln>
                  </pic:spPr>
                </pic:pic>
              </a:graphicData>
            </a:graphic>
          </wp:inline>
        </w:drawing>
      </w:r>
    </w:p>
    <w:p w:rsidR="006B6C35" w:rsidRPr="00B871EE" w:rsidRDefault="001B1F32" w:rsidP="00B871EE">
      <w:pPr>
        <w:pStyle w:val="MCQList1"/>
        <w:rPr>
          <w:szCs w:val="22"/>
        </w:rPr>
      </w:pPr>
      <w:r w:rsidRPr="006B6C35">
        <w:rPr>
          <w:szCs w:val="22"/>
        </w:rPr>
        <w:t>6.3</w:t>
      </w:r>
      <w:r>
        <w:t xml:space="preserve"> </w:t>
      </w:r>
      <w:r w:rsidR="00B871EE">
        <w:tab/>
      </w:r>
      <w:r w:rsidR="006B6C35" w:rsidRPr="0056062B">
        <w:rPr>
          <w:szCs w:val="22"/>
          <w:lang w:val="x-none"/>
        </w:rPr>
        <w:t>The incidence of a tax on consumers is the share of the tax that falls on consumers.</w:t>
      </w:r>
      <w:r w:rsidR="00B03ADE">
        <w:rPr>
          <w:szCs w:val="22"/>
          <w:lang w:val="x-none"/>
        </w:rPr>
        <w:t xml:space="preserve"> </w:t>
      </w:r>
      <w:r w:rsidR="006B6C35" w:rsidRPr="0056062B">
        <w:rPr>
          <w:szCs w:val="22"/>
          <w:lang w:val="x-none"/>
        </w:rPr>
        <w:t xml:space="preserve">The incidence that falls on consumers is </w:t>
      </w:r>
    </w:p>
    <w:p w:rsidR="006B6C35" w:rsidRPr="0056062B" w:rsidRDefault="006B3F46" w:rsidP="00B871EE">
      <w:pPr>
        <w:autoSpaceDE w:val="0"/>
        <w:autoSpaceDN w:val="0"/>
        <w:adjustRightInd w:val="0"/>
        <w:jc w:val="center"/>
        <w:rPr>
          <w:sz w:val="22"/>
          <w:szCs w:val="22"/>
        </w:rPr>
      </w:pPr>
      <w:r w:rsidRPr="006B3F46">
        <w:rPr>
          <w:position w:val="-22"/>
          <w:sz w:val="22"/>
          <w:szCs w:val="22"/>
        </w:rPr>
        <w:object w:dxaOrig="360" w:dyaOrig="580">
          <v:shape id="_x0000_i1350" type="#_x0000_t75" style="width:17.85pt;height:29.25pt" o:ole="">
            <v:imagedata r:id="rId182" o:title=""/>
          </v:shape>
          <o:OLEObject Type="Embed" ProgID="Equation.DSMT4" ShapeID="_x0000_i1350" DrawAspect="Content" ObjectID="_1524556744" r:id="rId183"/>
        </w:object>
      </w:r>
      <w:r w:rsidR="006B6C35" w:rsidRPr="0056062B">
        <w:rPr>
          <w:sz w:val="22"/>
          <w:szCs w:val="22"/>
          <w:lang w:val="x-none"/>
        </w:rPr>
        <w:t>,</w:t>
      </w:r>
    </w:p>
    <w:p w:rsidR="006B6C35" w:rsidRPr="00B871EE" w:rsidRDefault="00B871EE" w:rsidP="00B871EE">
      <w:pPr>
        <w:pStyle w:val="MCQList1"/>
      </w:pPr>
      <w:r>
        <w:tab/>
      </w:r>
      <w:proofErr w:type="gramStart"/>
      <w:r w:rsidR="006B6C35" w:rsidRPr="0056062B">
        <w:t>where</w:t>
      </w:r>
      <w:proofErr w:type="gramEnd"/>
      <w:r w:rsidR="006B6C35" w:rsidRPr="0056062B">
        <w:t xml:space="preserve"> τ is the tax.</w:t>
      </w:r>
      <w:r w:rsidR="00B03ADE">
        <w:t xml:space="preserve"> </w:t>
      </w:r>
      <w:r w:rsidR="006B6C35" w:rsidRPr="0056062B">
        <w:t>For small changes, this is approximately equal to</w:t>
      </w:r>
    </w:p>
    <w:p w:rsidR="006B6C35" w:rsidRPr="0056062B" w:rsidRDefault="006B3F46" w:rsidP="006B6C35">
      <w:pPr>
        <w:autoSpaceDE w:val="0"/>
        <w:autoSpaceDN w:val="0"/>
        <w:adjustRightInd w:val="0"/>
        <w:jc w:val="center"/>
        <w:rPr>
          <w:sz w:val="22"/>
          <w:szCs w:val="22"/>
          <w:lang w:val="x-none"/>
        </w:rPr>
      </w:pPr>
      <w:r w:rsidRPr="006B3F46">
        <w:rPr>
          <w:position w:val="-26"/>
          <w:sz w:val="22"/>
          <w:szCs w:val="22"/>
          <w:lang w:val="x-none"/>
        </w:rPr>
        <w:object w:dxaOrig="1060" w:dyaOrig="620">
          <v:shape id="_x0000_i1353" type="#_x0000_t75" style="width:53.05pt;height:30.85pt" o:ole="">
            <v:imagedata r:id="rId184" o:title=""/>
          </v:shape>
          <o:OLEObject Type="Embed" ProgID="Equation.DSMT4" ShapeID="_x0000_i1353" DrawAspect="Content" ObjectID="_1524556745" r:id="rId185"/>
        </w:object>
      </w:r>
      <w:r w:rsidR="006B6C35" w:rsidRPr="0056062B">
        <w:rPr>
          <w:sz w:val="22"/>
          <w:szCs w:val="22"/>
          <w:lang w:val="x-none"/>
        </w:rPr>
        <w:t>,</w:t>
      </w:r>
    </w:p>
    <w:p w:rsidR="006B6C35" w:rsidRPr="0056062B" w:rsidRDefault="00B871EE" w:rsidP="00B871EE">
      <w:pPr>
        <w:pStyle w:val="MCQList1"/>
        <w:keepNext w:val="0"/>
      </w:pPr>
      <w:r>
        <w:tab/>
      </w:r>
      <w:proofErr w:type="gramStart"/>
      <w:r w:rsidR="006B6C35" w:rsidRPr="0056062B">
        <w:t>where</w:t>
      </w:r>
      <w:proofErr w:type="gramEnd"/>
      <w:r w:rsidR="006B6C35" w:rsidRPr="0056062B">
        <w:t xml:space="preserve"> ε is the elasticity of demand and η is the elasticity of supply.</w:t>
      </w:r>
      <w:r w:rsidR="00B03ADE">
        <w:t xml:space="preserve"> </w:t>
      </w:r>
    </w:p>
    <w:p w:rsidR="006B6C35" w:rsidRDefault="00B871EE" w:rsidP="00B871EE">
      <w:pPr>
        <w:pStyle w:val="MCQList1"/>
      </w:pPr>
      <w:r>
        <w:tab/>
      </w:r>
      <w:r w:rsidR="006B6C35" w:rsidRPr="0056062B">
        <w:t>If the pass-through of a tax is 0</w:t>
      </w:r>
      <w:r w:rsidR="00095FFB">
        <w:t xml:space="preserve"> percent</w:t>
      </w:r>
      <w:r w:rsidR="00095FFB" w:rsidRPr="0056062B">
        <w:t xml:space="preserve">, </w:t>
      </w:r>
      <w:r w:rsidR="006B6C35" w:rsidRPr="0056062B">
        <w:t xml:space="preserve">then the incidence of the tax on consumers is </w:t>
      </w:r>
      <w:proofErr w:type="gramStart"/>
      <w:r w:rsidR="006B6C35" w:rsidRPr="0056062B">
        <w:t>0</w:t>
      </w:r>
      <w:proofErr w:type="gramEnd"/>
      <w:r w:rsidR="006B6C35" w:rsidRPr="0056062B">
        <w:t>.</w:t>
      </w:r>
      <w:r w:rsidR="00B03ADE">
        <w:t xml:space="preserve"> </w:t>
      </w:r>
      <w:r w:rsidR="006B6C35" w:rsidRPr="0056062B">
        <w:t>Assuming the supply curve is upward</w:t>
      </w:r>
      <w:r w:rsidR="00095FFB">
        <w:t xml:space="preserve"> </w:t>
      </w:r>
      <w:r w:rsidR="006B6C35" w:rsidRPr="0056062B">
        <w:t>sloping, the incidence of the tax on consumers will equal zero as ε approaches infinity (when demand is infinitely elastic or horizontal).</w:t>
      </w:r>
      <w:r w:rsidR="00B03ADE">
        <w:t xml:space="preserve"> </w:t>
      </w:r>
    </w:p>
    <w:p w:rsidR="00937595" w:rsidRPr="0056062B" w:rsidRDefault="0005623C" w:rsidP="00B871EE">
      <w:pPr>
        <w:autoSpaceDE w:val="0"/>
        <w:autoSpaceDN w:val="0"/>
        <w:adjustRightInd w:val="0"/>
        <w:jc w:val="center"/>
        <w:rPr>
          <w:sz w:val="22"/>
          <w:szCs w:val="22"/>
        </w:rPr>
      </w:pPr>
      <w:r w:rsidRPr="00A319F5">
        <w:rPr>
          <w:noProof/>
          <w:sz w:val="22"/>
          <w:szCs w:val="22"/>
        </w:rPr>
        <w:drawing>
          <wp:inline distT="0" distB="0" distL="0" distR="0" wp14:anchorId="3FE1490D" wp14:editId="40BC4AF8">
            <wp:extent cx="3028950" cy="2219325"/>
            <wp:effectExtent l="0" t="0" r="0" b="9525"/>
            <wp:docPr id="98"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86">
                      <a:extLst>
                        <a:ext uri="{28A0092B-C50C-407E-A947-70E740481C1C}">
                          <a14:useLocalDpi xmlns:a14="http://schemas.microsoft.com/office/drawing/2010/main" val="0"/>
                        </a:ext>
                      </a:extLst>
                    </a:blip>
                    <a:srcRect/>
                    <a:stretch>
                      <a:fillRect/>
                    </a:stretch>
                  </pic:blipFill>
                  <pic:spPr bwMode="auto">
                    <a:xfrm>
                      <a:off x="0" y="0"/>
                      <a:ext cx="3028950" cy="2219325"/>
                    </a:xfrm>
                    <a:prstGeom prst="rect">
                      <a:avLst/>
                    </a:prstGeom>
                    <a:noFill/>
                    <a:ln>
                      <a:noFill/>
                    </a:ln>
                  </pic:spPr>
                </pic:pic>
              </a:graphicData>
            </a:graphic>
          </wp:inline>
        </w:drawing>
      </w:r>
    </w:p>
    <w:p w:rsidR="006B6C35" w:rsidRPr="00B871EE" w:rsidRDefault="00B871EE" w:rsidP="00B871EE">
      <w:pPr>
        <w:pStyle w:val="MCQList1"/>
      </w:pPr>
      <w:r>
        <w:tab/>
      </w:r>
      <w:r w:rsidR="006B6C35" w:rsidRPr="0056062B">
        <w:t>Assuming the demand curve is downward</w:t>
      </w:r>
      <w:r w:rsidR="00095FFB">
        <w:t xml:space="preserve"> </w:t>
      </w:r>
      <w:r w:rsidR="006B6C35" w:rsidRPr="0056062B">
        <w:t>sloping, the incidence of the tax on consumers will equal zero when η equals zero (when supply is perfectly inelastic or vertical).</w:t>
      </w:r>
    </w:p>
    <w:p w:rsidR="00937595" w:rsidRDefault="0005623C" w:rsidP="00B871EE">
      <w:pPr>
        <w:autoSpaceDE w:val="0"/>
        <w:autoSpaceDN w:val="0"/>
        <w:adjustRightInd w:val="0"/>
        <w:jc w:val="center"/>
        <w:rPr>
          <w:sz w:val="22"/>
          <w:szCs w:val="22"/>
        </w:rPr>
      </w:pPr>
      <w:r w:rsidRPr="00A319F5">
        <w:rPr>
          <w:noProof/>
          <w:sz w:val="22"/>
          <w:szCs w:val="22"/>
        </w:rPr>
        <w:drawing>
          <wp:inline distT="0" distB="0" distL="0" distR="0" wp14:anchorId="1294DE5E" wp14:editId="7423808E">
            <wp:extent cx="3067050" cy="2352675"/>
            <wp:effectExtent l="0" t="0" r="0" b="9525"/>
            <wp:docPr id="99"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87">
                      <a:extLst>
                        <a:ext uri="{28A0092B-C50C-407E-A947-70E740481C1C}">
                          <a14:useLocalDpi xmlns:a14="http://schemas.microsoft.com/office/drawing/2010/main" val="0"/>
                        </a:ext>
                      </a:extLst>
                    </a:blip>
                    <a:srcRect/>
                    <a:stretch>
                      <a:fillRect/>
                    </a:stretch>
                  </pic:blipFill>
                  <pic:spPr bwMode="auto">
                    <a:xfrm>
                      <a:off x="0" y="0"/>
                      <a:ext cx="3067050" cy="2352675"/>
                    </a:xfrm>
                    <a:prstGeom prst="rect">
                      <a:avLst/>
                    </a:prstGeom>
                    <a:noFill/>
                    <a:ln>
                      <a:noFill/>
                    </a:ln>
                  </pic:spPr>
                </pic:pic>
              </a:graphicData>
            </a:graphic>
          </wp:inline>
        </w:drawing>
      </w:r>
    </w:p>
    <w:p w:rsidR="006B6C35" w:rsidRDefault="00B871EE" w:rsidP="00B871EE">
      <w:pPr>
        <w:pStyle w:val="MCQList1"/>
      </w:pPr>
      <w:r>
        <w:tab/>
      </w:r>
      <w:r w:rsidR="006B6C35" w:rsidRPr="0056062B">
        <w:t xml:space="preserve">In both cases, a tax on consumers will shift the demand curve downward (or the demand curve will pivot downward, if the tax is an </w:t>
      </w:r>
      <w:r w:rsidR="006B6C35" w:rsidRPr="00D92ADF">
        <w:rPr>
          <w:i/>
        </w:rPr>
        <w:t>ad valorem</w:t>
      </w:r>
      <w:r w:rsidR="006B6C35" w:rsidRPr="0056062B">
        <w:t xml:space="preserve"> tax), lowering the market price by an amount equal to the size of the tax paid by consumers.</w:t>
      </w:r>
    </w:p>
    <w:p w:rsidR="00800C90" w:rsidRDefault="00B871EE" w:rsidP="00B871EE">
      <w:pPr>
        <w:pStyle w:val="MCQList1"/>
        <w:keepNext w:val="0"/>
      </w:pPr>
      <w:r>
        <w:rPr>
          <w:szCs w:val="22"/>
        </w:rPr>
        <w:t xml:space="preserve">6.4 </w:t>
      </w:r>
      <w:r>
        <w:rPr>
          <w:szCs w:val="22"/>
        </w:rPr>
        <w:tab/>
      </w:r>
      <w:r w:rsidR="00800C90">
        <w:t xml:space="preserve">We showed that, in a competitive market, the effect of a specific tax is the same whether it </w:t>
      </w:r>
      <w:proofErr w:type="gramStart"/>
      <w:r w:rsidR="00800C90">
        <w:t>is placed</w:t>
      </w:r>
      <w:proofErr w:type="gramEnd"/>
      <w:r w:rsidR="00800C90">
        <w:t xml:space="preserve"> on suppliers or demanders. Thus if the market for milk is competitive, consumers will pay the same price in equilibrium regardless of whether the government taxes consumers or stores.</w:t>
      </w:r>
    </w:p>
    <w:p w:rsidR="00020D98" w:rsidRDefault="00B871EE" w:rsidP="00B871EE">
      <w:pPr>
        <w:pStyle w:val="MCQList1"/>
        <w:keepNext w:val="0"/>
      </w:pPr>
      <w:r>
        <w:rPr>
          <w:szCs w:val="22"/>
        </w:rPr>
        <w:t xml:space="preserve">6.5 </w:t>
      </w:r>
      <w:r>
        <w:rPr>
          <w:szCs w:val="22"/>
        </w:rPr>
        <w:tab/>
      </w:r>
      <w:r w:rsidR="00020D98">
        <w:t>Tax incidence for almonds: 12</w:t>
      </w:r>
      <w:proofErr w:type="gramStart"/>
      <w:r w:rsidR="00020D98">
        <w:t>/(</w:t>
      </w:r>
      <w:proofErr w:type="gramEnd"/>
      <w:r w:rsidR="00020D98">
        <w:t>12</w:t>
      </w:r>
      <w:r w:rsidR="00020D98">
        <w:rPr>
          <w:i/>
        </w:rPr>
        <w:t xml:space="preserve"> </w:t>
      </w:r>
      <w:r w:rsidR="00020D98">
        <w:rPr>
          <w:rFonts w:ascii="Symbol" w:hAnsi="Symbol"/>
        </w:rPr>
        <w:t></w:t>
      </w:r>
      <w:r w:rsidR="00020D98">
        <w:rPr>
          <w:i/>
        </w:rPr>
        <w:t xml:space="preserve"> </w:t>
      </w:r>
      <w:r w:rsidR="00020D98">
        <w:t>0.47)</w:t>
      </w:r>
      <w:r w:rsidR="00020D98">
        <w:rPr>
          <w:i/>
        </w:rPr>
        <w:t xml:space="preserve"> </w:t>
      </w:r>
      <w:r w:rsidR="00020D98">
        <w:rPr>
          <w:rFonts w:ascii="Symbol" w:hAnsi="Symbol"/>
        </w:rPr>
        <w:t></w:t>
      </w:r>
      <w:r w:rsidR="00020D98">
        <w:rPr>
          <w:i/>
        </w:rPr>
        <w:t xml:space="preserve"> </w:t>
      </w:r>
      <w:r w:rsidR="00020D98">
        <w:t>0.96; for cotton, 0.73/(0.73</w:t>
      </w:r>
      <w:r w:rsidR="00020D98">
        <w:rPr>
          <w:i/>
        </w:rPr>
        <w:t xml:space="preserve"> </w:t>
      </w:r>
      <w:r w:rsidR="00020D98">
        <w:rPr>
          <w:rFonts w:ascii="Symbol" w:hAnsi="Symbol"/>
        </w:rPr>
        <w:t></w:t>
      </w:r>
      <w:r w:rsidR="00020D98">
        <w:rPr>
          <w:i/>
        </w:rPr>
        <w:t xml:space="preserve"> </w:t>
      </w:r>
      <w:r w:rsidR="00020D98">
        <w:t>0.68)</w:t>
      </w:r>
      <w:r w:rsidR="00020D98">
        <w:rPr>
          <w:i/>
        </w:rPr>
        <w:t xml:space="preserve"> </w:t>
      </w:r>
      <w:r w:rsidR="00020D98">
        <w:rPr>
          <w:rFonts w:ascii="Symbol" w:hAnsi="Symbol"/>
        </w:rPr>
        <w:t></w:t>
      </w:r>
      <w:r w:rsidR="00020D98">
        <w:rPr>
          <w:i/>
        </w:rPr>
        <w:t xml:space="preserve"> </w:t>
      </w:r>
      <w:r w:rsidR="00020D98">
        <w:t>0.52; for processing tomatoes, 0.64/(0.64</w:t>
      </w:r>
      <w:r w:rsidR="00020D98">
        <w:rPr>
          <w:i/>
        </w:rPr>
        <w:t xml:space="preserve"> </w:t>
      </w:r>
      <w:r w:rsidR="00020D98">
        <w:rPr>
          <w:rFonts w:ascii="Symbol" w:hAnsi="Symbol"/>
        </w:rPr>
        <w:t></w:t>
      </w:r>
      <w:r w:rsidR="00020D98">
        <w:rPr>
          <w:i/>
        </w:rPr>
        <w:t xml:space="preserve"> </w:t>
      </w:r>
      <w:r w:rsidR="00020D98">
        <w:t>0.26)</w:t>
      </w:r>
      <w:r w:rsidR="00020D98">
        <w:rPr>
          <w:i/>
        </w:rPr>
        <w:t xml:space="preserve"> </w:t>
      </w:r>
      <w:r w:rsidR="00020D98">
        <w:rPr>
          <w:rFonts w:ascii="Symbol" w:hAnsi="Symbol"/>
        </w:rPr>
        <w:t></w:t>
      </w:r>
      <w:r w:rsidR="00020D98">
        <w:rPr>
          <w:i/>
        </w:rPr>
        <w:t xml:space="preserve"> </w:t>
      </w:r>
      <w:r w:rsidR="00020D98">
        <w:t>0.71.</w:t>
      </w:r>
    </w:p>
    <w:p w:rsidR="00A320C7" w:rsidRDefault="00B871EE" w:rsidP="00B871EE">
      <w:pPr>
        <w:pStyle w:val="MCQList1"/>
        <w:keepNext w:val="0"/>
      </w:pPr>
      <w:r>
        <w:rPr>
          <w:szCs w:val="22"/>
        </w:rPr>
        <w:t>6.6</w:t>
      </w:r>
      <w:r>
        <w:rPr>
          <w:szCs w:val="22"/>
        </w:rPr>
        <w:tab/>
      </w:r>
      <w:r w:rsidR="00A320C7">
        <w:t>A subsidy is essentially a negative tax. The supply curve shifts down by the amount of the tax and the new equilibrium is determined by</w:t>
      </w:r>
      <w:r w:rsidR="00CA6A55">
        <w:t xml:space="preserve"> </w:t>
      </w:r>
      <w:r w:rsidR="00584BAD">
        <w:t>286</w:t>
      </w:r>
      <w:r w:rsidR="00CA6A55">
        <w:t xml:space="preserve"> </w:t>
      </w:r>
      <w:r w:rsidR="00D92ADF">
        <w:t>–</w:t>
      </w:r>
      <w:r w:rsidR="00CA6A55">
        <w:t xml:space="preserve"> </w:t>
      </w:r>
      <w:r w:rsidR="00584BAD">
        <w:t>20</w:t>
      </w:r>
      <w:r w:rsidR="00584BAD" w:rsidRPr="00D92ADF">
        <w:rPr>
          <w:i/>
        </w:rPr>
        <w:t>P</w:t>
      </w:r>
      <w:r w:rsidR="00CA6A55">
        <w:t xml:space="preserve"> </w:t>
      </w:r>
      <w:r w:rsidR="00584BAD">
        <w:t>=</w:t>
      </w:r>
      <w:r w:rsidR="00CA6A55">
        <w:t xml:space="preserve"> </w:t>
      </w:r>
      <w:r w:rsidR="00584BAD">
        <w:t>88</w:t>
      </w:r>
      <w:r w:rsidR="00CA6A55">
        <w:t xml:space="preserve"> </w:t>
      </w:r>
      <w:r w:rsidR="00584BAD">
        <w:t>+</w:t>
      </w:r>
      <w:r w:rsidR="00CA6A55">
        <w:t xml:space="preserve"> </w:t>
      </w:r>
      <w:r w:rsidR="00584BAD">
        <w:t>40</w:t>
      </w:r>
      <w:r w:rsidR="00CA6A55">
        <w:t xml:space="preserve"> </w:t>
      </w:r>
      <w:r w:rsidR="00584BAD">
        <w:t>(</w:t>
      </w:r>
      <w:r w:rsidR="00584BAD" w:rsidRPr="00D92ADF">
        <w:rPr>
          <w:i/>
        </w:rPr>
        <w:t>p</w:t>
      </w:r>
      <w:r w:rsidR="00CA6A55">
        <w:t xml:space="preserve"> </w:t>
      </w:r>
      <w:r w:rsidR="00584BAD">
        <w:t>+</w:t>
      </w:r>
      <w:r w:rsidR="00CA6A55">
        <w:t xml:space="preserve"> </w:t>
      </w:r>
      <w:r w:rsidR="00584BAD">
        <w:t>1.05)</w:t>
      </w:r>
      <w:r w:rsidR="00CA6A55">
        <w:t>.</w:t>
      </w:r>
      <w:r w:rsidR="00A320C7">
        <w:t xml:space="preserve"> The new equilibrium occurs at a price of $2.60 and a quantity of 234. Consumers receive $0.70 of the $1.05 subsidy.</w:t>
      </w:r>
    </w:p>
    <w:p w:rsidR="00A320C7" w:rsidRDefault="0005623C" w:rsidP="00A320C7">
      <w:pPr>
        <w:pStyle w:val="awTBfig"/>
        <w:keepNext w:val="0"/>
        <w:keepLines w:val="0"/>
        <w:widowControl w:val="0"/>
        <w:ind w:left="459"/>
      </w:pPr>
      <w:r w:rsidRPr="00A319F5">
        <w:rPr>
          <w:noProof/>
          <w:snapToGrid/>
        </w:rPr>
        <w:drawing>
          <wp:inline distT="0" distB="0" distL="0" distR="0" wp14:anchorId="1107C193" wp14:editId="7199CCC9">
            <wp:extent cx="2886075" cy="2314575"/>
            <wp:effectExtent l="0" t="0" r="9525" b="9525"/>
            <wp:docPr id="100" name="Picture 104"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2"/>
                    <pic:cNvPicPr>
                      <a:picLocks noChangeAspect="1" noChangeArrowheads="1"/>
                    </pic:cNvPicPr>
                  </pic:nvPicPr>
                  <pic:blipFill>
                    <a:blip r:embed="rId188" cstate="print">
                      <a:extLst>
                        <a:ext uri="{28A0092B-C50C-407E-A947-70E740481C1C}">
                          <a14:useLocalDpi xmlns:a14="http://schemas.microsoft.com/office/drawing/2010/main" val="0"/>
                        </a:ext>
                      </a:extLst>
                    </a:blip>
                    <a:srcRect/>
                    <a:stretch>
                      <a:fillRect/>
                    </a:stretch>
                  </pic:blipFill>
                  <pic:spPr bwMode="auto">
                    <a:xfrm>
                      <a:off x="0" y="0"/>
                      <a:ext cx="2886075" cy="2314575"/>
                    </a:xfrm>
                    <a:prstGeom prst="rect">
                      <a:avLst/>
                    </a:prstGeom>
                    <a:noFill/>
                    <a:ln>
                      <a:noFill/>
                    </a:ln>
                  </pic:spPr>
                </pic:pic>
              </a:graphicData>
            </a:graphic>
          </wp:inline>
        </w:drawing>
      </w:r>
    </w:p>
    <w:p w:rsidR="006B6C35" w:rsidRPr="006B6C35" w:rsidRDefault="00B871EE" w:rsidP="00D92ADF">
      <w:pPr>
        <w:pStyle w:val="MCQList1a"/>
      </w:pPr>
      <w:r>
        <w:t>6.7</w:t>
      </w:r>
      <w:r>
        <w:tab/>
      </w:r>
      <w:proofErr w:type="gramStart"/>
      <w:r w:rsidR="00FB3D0B">
        <w:t>a</w:t>
      </w:r>
      <w:proofErr w:type="gramEnd"/>
      <w:r w:rsidR="00FB3D0B">
        <w:t xml:space="preserve">. </w:t>
      </w:r>
      <w:r w:rsidR="00D92ADF">
        <w:tab/>
      </w:r>
      <w:r w:rsidR="006B6C35" w:rsidRPr="006B6C35">
        <w:t>A government subsidy paid to employers will shift the labor demand curve up by an amount equal to the size of the subsidy.</w:t>
      </w:r>
      <w:r w:rsidR="00B03ADE">
        <w:t xml:space="preserve"> </w:t>
      </w:r>
      <w:r w:rsidR="006B6C35" w:rsidRPr="006B6C35">
        <w:t>The new equilibrium will be at a higher wage with more workers.</w:t>
      </w:r>
    </w:p>
    <w:p w:rsidR="006B6C35" w:rsidRPr="006B6C35" w:rsidRDefault="00B871EE" w:rsidP="00D92ADF">
      <w:pPr>
        <w:pStyle w:val="MCQList1a"/>
      </w:pPr>
      <w:r>
        <w:tab/>
      </w:r>
      <w:r w:rsidR="00FB3D0B">
        <w:t xml:space="preserve">b. </w:t>
      </w:r>
      <w:r w:rsidR="00D92ADF">
        <w:tab/>
      </w:r>
      <w:r w:rsidR="006B6C35" w:rsidRPr="006B6C35">
        <w:t>A reduction in the government subsidy paid to employers will shift the labor demand curve down by an amount equal to the decrease in the size of the subsidy.</w:t>
      </w:r>
      <w:r w:rsidR="00B03ADE">
        <w:t xml:space="preserve"> </w:t>
      </w:r>
      <w:r w:rsidR="006B6C35" w:rsidRPr="006B6C35">
        <w:t>The new equilibrium will be at a lower wage with fewer workers (compared to the equilibrium with the original subsidy).</w:t>
      </w:r>
    </w:p>
    <w:p w:rsidR="006B6C35" w:rsidRPr="006B6C35" w:rsidRDefault="00D92ADF" w:rsidP="00D92ADF">
      <w:pPr>
        <w:pStyle w:val="MCQList1"/>
        <w:ind w:left="810" w:hanging="360"/>
      </w:pPr>
      <w:r w:rsidRPr="006B6C35">
        <w:t>c.</w:t>
      </w:r>
      <w:r w:rsidRPr="006B6C35">
        <w:tab/>
      </w:r>
      <w:r w:rsidR="006B6C35" w:rsidRPr="006B6C35">
        <w:t xml:space="preserve">The incidence of a </w:t>
      </w:r>
      <w:r w:rsidR="00584BAD">
        <w:t>subsidy on employers</w:t>
      </w:r>
      <w:r w:rsidR="006B6C35" w:rsidRPr="006B6C35">
        <w:t xml:space="preserve"> is the share of the </w:t>
      </w:r>
      <w:r w:rsidR="00584BAD">
        <w:t>subsidy that employers realize in the form of lower wages</w:t>
      </w:r>
      <w:r w:rsidR="006B6C35" w:rsidRPr="006B6C35">
        <w:t>.</w:t>
      </w:r>
      <w:r w:rsidR="00B03ADE">
        <w:t xml:space="preserve"> </w:t>
      </w:r>
      <w:r w:rsidR="006B6C35" w:rsidRPr="006B6C35">
        <w:t>The incidence of the</w:t>
      </w:r>
      <w:r w:rsidR="00584BAD">
        <w:t xml:space="preserve"> subsidy on workers is the share of the subsidy that employees realize in the form of higher wages.</w:t>
      </w:r>
      <w:r w:rsidR="006B6C35" w:rsidRPr="006B6C35">
        <w:t xml:space="preserve"> If the elasticity of demand for</w:t>
      </w:r>
      <w:r w:rsidR="00CA6A55">
        <w:t xml:space="preserve"> </w:t>
      </w:r>
      <w:r w:rsidR="00584BAD">
        <w:t>workers</w:t>
      </w:r>
      <w:r w:rsidR="006B6C35" w:rsidRPr="006B6C35">
        <w:t xml:space="preserve"> is ε and the elasticity of supply for workers is η, then the incidence of the subsidy for workers is</w:t>
      </w:r>
    </w:p>
    <w:p w:rsidR="006B6C35" w:rsidRPr="006B6C35" w:rsidRDefault="006B3F46" w:rsidP="006B6C35">
      <w:pPr>
        <w:autoSpaceDE w:val="0"/>
        <w:autoSpaceDN w:val="0"/>
        <w:adjustRightInd w:val="0"/>
        <w:jc w:val="center"/>
        <w:rPr>
          <w:sz w:val="22"/>
          <w:szCs w:val="22"/>
        </w:rPr>
      </w:pPr>
      <w:r w:rsidRPr="006B3F46">
        <w:rPr>
          <w:position w:val="-26"/>
          <w:sz w:val="22"/>
          <w:szCs w:val="22"/>
          <w:lang w:val="x-none"/>
        </w:rPr>
        <w:object w:dxaOrig="1060" w:dyaOrig="620">
          <v:shape id="_x0000_i1356" type="#_x0000_t75" style="width:53.05pt;height:30.85pt" o:ole="">
            <v:imagedata r:id="rId189" o:title=""/>
          </v:shape>
          <o:OLEObject Type="Embed" ProgID="Equation.DSMT4" ShapeID="_x0000_i1356" DrawAspect="Content" ObjectID="_1524556746" r:id="rId190"/>
        </w:object>
      </w:r>
      <w:r w:rsidR="006B6C35" w:rsidRPr="006B6C35">
        <w:rPr>
          <w:sz w:val="22"/>
          <w:szCs w:val="22"/>
          <w:lang w:val="x-none"/>
        </w:rPr>
        <w:t>.</w:t>
      </w:r>
    </w:p>
    <w:p w:rsidR="00800C90" w:rsidRDefault="00B871EE" w:rsidP="00800C90">
      <w:pPr>
        <w:pStyle w:val="MCQList1"/>
      </w:pPr>
      <w:r>
        <w:rPr>
          <w:szCs w:val="22"/>
        </w:rPr>
        <w:t>6.8</w:t>
      </w:r>
      <w:r>
        <w:rPr>
          <w:szCs w:val="22"/>
        </w:rPr>
        <w:tab/>
      </w:r>
      <w:r w:rsidR="00800C90">
        <w:t xml:space="preserve">Differentiating quantity, </w:t>
      </w:r>
      <w:proofErr w:type="gramStart"/>
      <w:r w:rsidR="00800C90">
        <w:rPr>
          <w:i/>
        </w:rPr>
        <w:t>Q</w:t>
      </w:r>
      <w:r w:rsidR="00800C90">
        <w:t>(</w:t>
      </w:r>
      <w:proofErr w:type="gramEnd"/>
      <w:r w:rsidR="00800C90">
        <w:rPr>
          <w:i/>
        </w:rPr>
        <w:t>p</w:t>
      </w:r>
      <w:r w:rsidR="00800C90">
        <w:t>(</w:t>
      </w:r>
      <w:r w:rsidR="00800C90">
        <w:rPr>
          <w:rFonts w:ascii="Symbol" w:hAnsi="Symbol"/>
          <w:i/>
          <w:iCs/>
        </w:rPr>
        <w:t></w:t>
      </w:r>
      <w:r w:rsidR="00800C90">
        <w:t xml:space="preserve">)), with respect to </w:t>
      </w:r>
      <w:r w:rsidR="00800C90">
        <w:rPr>
          <w:rFonts w:ascii="Symbol" w:hAnsi="Symbol"/>
          <w:i/>
          <w:iCs/>
        </w:rPr>
        <w:t></w:t>
      </w:r>
      <w:r w:rsidR="00800C90">
        <w:t>, we learn that the change in quantity as the tax changes is (</w:t>
      </w:r>
      <w:proofErr w:type="spellStart"/>
      <w:r w:rsidR="00800C90">
        <w:rPr>
          <w:i/>
          <w:iCs/>
        </w:rPr>
        <w:t>d</w:t>
      </w:r>
      <w:r w:rsidR="00800C90">
        <w:rPr>
          <w:i/>
        </w:rPr>
        <w:t>Q</w:t>
      </w:r>
      <w:proofErr w:type="spellEnd"/>
      <w:r w:rsidR="00800C90">
        <w:t>/</w:t>
      </w:r>
      <w:proofErr w:type="spellStart"/>
      <w:r w:rsidR="00800C90">
        <w:rPr>
          <w:i/>
          <w:iCs/>
        </w:rPr>
        <w:t>d</w:t>
      </w:r>
      <w:r w:rsidR="00800C90">
        <w:rPr>
          <w:i/>
        </w:rPr>
        <w:t>p</w:t>
      </w:r>
      <w:proofErr w:type="spellEnd"/>
      <w:r w:rsidR="00800C90">
        <w:t>)(</w:t>
      </w:r>
      <w:proofErr w:type="spellStart"/>
      <w:r w:rsidR="00800C90">
        <w:rPr>
          <w:i/>
          <w:iCs/>
        </w:rPr>
        <w:t>d</w:t>
      </w:r>
      <w:r w:rsidR="00800C90">
        <w:rPr>
          <w:i/>
        </w:rPr>
        <w:t>p</w:t>
      </w:r>
      <w:proofErr w:type="spellEnd"/>
      <w:r w:rsidR="00800C90">
        <w:t>/</w:t>
      </w:r>
      <w:r w:rsidR="00800C90">
        <w:rPr>
          <w:i/>
          <w:iCs/>
        </w:rPr>
        <w:t>d</w:t>
      </w:r>
      <w:r w:rsidR="00800C90">
        <w:rPr>
          <w:rFonts w:ascii="Symbol" w:hAnsi="Symbol"/>
        </w:rPr>
        <w:t></w:t>
      </w:r>
      <w:r w:rsidR="00800C90">
        <w:t xml:space="preserve">). Multiplying and dividing this expression by </w:t>
      </w:r>
      <w:r w:rsidR="00800C90">
        <w:rPr>
          <w:i/>
        </w:rPr>
        <w:t>p</w:t>
      </w:r>
      <w:r w:rsidR="00800C90">
        <w:t>/</w:t>
      </w:r>
      <w:r w:rsidR="00800C90">
        <w:rPr>
          <w:i/>
        </w:rPr>
        <w:t>Q</w:t>
      </w:r>
      <w:r w:rsidR="00800C90">
        <w:t xml:space="preserve">, we find that the change in quantity as the tax changes is </w:t>
      </w:r>
      <w:r w:rsidR="00800C90">
        <w:rPr>
          <w:i/>
        </w:rPr>
        <w:sym w:font="Symbol" w:char="F065"/>
      </w:r>
      <w:r w:rsidR="00800C90">
        <w:t>(</w:t>
      </w:r>
      <w:r w:rsidR="00800C90">
        <w:rPr>
          <w:i/>
        </w:rPr>
        <w:t>Q</w:t>
      </w:r>
      <w:r w:rsidR="00800C90">
        <w:t>/</w:t>
      </w:r>
      <w:r w:rsidR="00800C90">
        <w:rPr>
          <w:i/>
        </w:rPr>
        <w:t>p</w:t>
      </w:r>
      <w:proofErr w:type="gramStart"/>
      <w:r w:rsidR="00800C90">
        <w:t>)(</w:t>
      </w:r>
      <w:proofErr w:type="spellStart"/>
      <w:proofErr w:type="gramEnd"/>
      <w:r w:rsidR="00800C90">
        <w:rPr>
          <w:i/>
          <w:iCs/>
        </w:rPr>
        <w:t>d</w:t>
      </w:r>
      <w:r w:rsidR="00800C90">
        <w:rPr>
          <w:i/>
        </w:rPr>
        <w:t>p</w:t>
      </w:r>
      <w:proofErr w:type="spellEnd"/>
      <w:r w:rsidR="00800C90">
        <w:t>/</w:t>
      </w:r>
      <w:r w:rsidR="00800C90">
        <w:rPr>
          <w:i/>
          <w:iCs/>
        </w:rPr>
        <w:t>d</w:t>
      </w:r>
      <w:r w:rsidR="00800C90">
        <w:rPr>
          <w:rFonts w:ascii="Symbol" w:hAnsi="Symbol"/>
          <w:i/>
          <w:iCs/>
        </w:rPr>
        <w:t></w:t>
      </w:r>
      <w:r w:rsidR="00800C90">
        <w:t xml:space="preserve">). Thus the closer </w:t>
      </w:r>
      <w:r w:rsidR="00800C90">
        <w:rPr>
          <w:i/>
        </w:rPr>
        <w:sym w:font="Symbol" w:char="F065"/>
      </w:r>
      <w:r w:rsidR="00800C90">
        <w:t xml:space="preserve"> is to zero, the less the quantity falls, all else the same.</w:t>
      </w:r>
    </w:p>
    <w:p w:rsidR="00800C90" w:rsidRDefault="00B871EE" w:rsidP="00800C90">
      <w:pPr>
        <w:pStyle w:val="MCQList1"/>
        <w:spacing w:before="120"/>
        <w:ind w:left="446" w:hanging="446"/>
      </w:pPr>
      <w:r>
        <w:tab/>
      </w:r>
      <w:r w:rsidR="00800C90">
        <w:t xml:space="preserve">Because </w:t>
      </w:r>
      <w:r w:rsidR="00800C90">
        <w:rPr>
          <w:i/>
        </w:rPr>
        <w:t>R</w:t>
      </w:r>
      <w:r w:rsidR="00800C90">
        <w:t xml:space="preserve"> </w:t>
      </w:r>
      <w:r w:rsidR="00800C90">
        <w:rPr>
          <w:rFonts w:ascii="Symbol" w:hAnsi="Symbol"/>
        </w:rPr>
        <w:t></w:t>
      </w:r>
      <w:r w:rsidR="00800C90">
        <w:t xml:space="preserve"> </w:t>
      </w:r>
      <w:proofErr w:type="gramStart"/>
      <w:r w:rsidR="00800C90">
        <w:rPr>
          <w:i/>
        </w:rPr>
        <w:t>p</w:t>
      </w:r>
      <w:r w:rsidR="00800C90">
        <w:t>(</w:t>
      </w:r>
      <w:proofErr w:type="gramEnd"/>
      <w:r w:rsidR="00800C90">
        <w:rPr>
          <w:rFonts w:ascii="Symbol" w:hAnsi="Symbol"/>
        </w:rPr>
        <w:t></w:t>
      </w:r>
      <w:r w:rsidR="00800C90">
        <w:t>)</w:t>
      </w:r>
      <w:r w:rsidR="00800C90">
        <w:rPr>
          <w:i/>
        </w:rPr>
        <w:t>Q</w:t>
      </w:r>
      <w:r w:rsidR="00800C90">
        <w:t>(</w:t>
      </w:r>
      <w:r w:rsidR="00800C90">
        <w:rPr>
          <w:i/>
        </w:rPr>
        <w:t>p</w:t>
      </w:r>
      <w:r w:rsidR="00800C90">
        <w:t>(</w:t>
      </w:r>
      <w:r w:rsidR="00800C90">
        <w:rPr>
          <w:rFonts w:ascii="Symbol" w:hAnsi="Symbol"/>
        </w:rPr>
        <w:t></w:t>
      </w:r>
      <w:r w:rsidR="00800C90">
        <w:t>)), an increase in the tax rate changes revenues by</w:t>
      </w:r>
    </w:p>
    <w:p w:rsidR="00800C90" w:rsidRDefault="006B3F46" w:rsidP="00D92ADF">
      <w:pPr>
        <w:pStyle w:val="equation"/>
        <w:keepNext w:val="0"/>
        <w:spacing w:before="0"/>
      </w:pPr>
      <w:r w:rsidRPr="006B3F46">
        <w:rPr>
          <w:position w:val="-28"/>
        </w:rPr>
        <w:object w:dxaOrig="2120" w:dyaOrig="639">
          <v:shape id="_x0000_i1359" type="#_x0000_t75" style="width:106.1pt;height:31.95pt" o:ole="">
            <v:imagedata r:id="rId191" o:title=""/>
          </v:shape>
          <o:OLEObject Type="Embed" ProgID="Equation.DSMT4" ShapeID="_x0000_i1359" DrawAspect="Content" ObjectID="_1524556747" r:id="rId192"/>
        </w:object>
      </w:r>
    </w:p>
    <w:p w:rsidR="00800C90" w:rsidRDefault="00B871EE" w:rsidP="00C907E6">
      <w:pPr>
        <w:pStyle w:val="MCQList1"/>
        <w:spacing w:before="60"/>
        <w:ind w:left="446" w:hanging="446"/>
      </w:pPr>
      <w:r>
        <w:tab/>
      </w:r>
      <w:proofErr w:type="gramStart"/>
      <w:r w:rsidR="00800C90">
        <w:t>using</w:t>
      </w:r>
      <w:proofErr w:type="gramEnd"/>
      <w:r w:rsidR="00800C90">
        <w:t xml:space="preserve"> the chain rule. Using algebra, we can rewrite this expression as</w:t>
      </w:r>
    </w:p>
    <w:p w:rsidR="00800C90" w:rsidRDefault="006B3F46" w:rsidP="00D92ADF">
      <w:pPr>
        <w:pStyle w:val="equation"/>
        <w:keepNext w:val="0"/>
        <w:spacing w:before="0"/>
        <w:rPr>
          <w:i w:val="0"/>
          <w:iCs/>
        </w:rPr>
      </w:pPr>
      <w:r w:rsidRPr="006B3F46">
        <w:rPr>
          <w:i w:val="0"/>
          <w:iCs/>
          <w:position w:val="-30"/>
        </w:rPr>
        <w:object w:dxaOrig="5040" w:dyaOrig="700">
          <v:shape id="_x0000_i1362" type="#_x0000_t75" style="width:252.25pt;height:35.2pt" o:ole="">
            <v:imagedata r:id="rId193" o:title=""/>
          </v:shape>
          <o:OLEObject Type="Embed" ProgID="Equation.DSMT4" ShapeID="_x0000_i1362" DrawAspect="Content" ObjectID="_1524556748" r:id="rId194"/>
        </w:object>
      </w:r>
    </w:p>
    <w:p w:rsidR="00800C90" w:rsidRDefault="00B871EE" w:rsidP="00B871EE">
      <w:pPr>
        <w:pStyle w:val="MCQList1"/>
        <w:keepNext w:val="0"/>
        <w:spacing w:before="60"/>
        <w:ind w:left="446" w:hanging="446"/>
      </w:pPr>
      <w:r>
        <w:tab/>
      </w:r>
      <w:r w:rsidR="00800C90">
        <w:t xml:space="preserve">Thus the effect of a change in </w:t>
      </w:r>
      <w:r w:rsidR="00800C90">
        <w:rPr>
          <w:rFonts w:ascii="Symbol" w:hAnsi="Symbol"/>
          <w:i/>
          <w:iCs/>
        </w:rPr>
        <w:t></w:t>
      </w:r>
      <w:r w:rsidR="00800C90">
        <w:t xml:space="preserve"> on </w:t>
      </w:r>
      <w:r w:rsidR="00800C90">
        <w:rPr>
          <w:i/>
        </w:rPr>
        <w:t>R</w:t>
      </w:r>
      <w:r w:rsidR="00800C90">
        <w:t xml:space="preserve"> depends on the elasticity of demand</w:t>
      </w:r>
      <w:proofErr w:type="gramStart"/>
      <w:r w:rsidR="00800C90">
        <w:t xml:space="preserve">, </w:t>
      </w:r>
      <w:proofErr w:type="gramEnd"/>
      <w:r w:rsidR="00800C90">
        <w:rPr>
          <w:i/>
        </w:rPr>
        <w:sym w:font="Symbol" w:char="F065"/>
      </w:r>
      <w:r w:rsidR="00800C90">
        <w:t>. Revenue rises with the tax, given an inelastic demand (</w:t>
      </w:r>
      <w:proofErr w:type="gramStart"/>
      <w:r w:rsidR="00800C90">
        <w:t>0</w:t>
      </w:r>
      <w:proofErr w:type="gramEnd"/>
      <w:r w:rsidR="00800C90">
        <w:t xml:space="preserve"> &gt; </w:t>
      </w:r>
      <w:r w:rsidR="00800C90">
        <w:rPr>
          <w:i/>
        </w:rPr>
        <w:sym w:font="Symbol" w:char="F065"/>
      </w:r>
      <w:r w:rsidR="00800C90">
        <w:t xml:space="preserve"> &gt; </w:t>
      </w:r>
      <w:r w:rsidR="00800C90">
        <w:rPr>
          <w:rFonts w:ascii="Symbol" w:hAnsi="Symbol"/>
        </w:rPr>
        <w:t></w:t>
      </w:r>
      <w:r w:rsidR="00800C90">
        <w:t xml:space="preserve">1), and falls with an elastic demand, </w:t>
      </w:r>
      <w:r w:rsidR="00800C90">
        <w:rPr>
          <w:i/>
        </w:rPr>
        <w:sym w:font="Symbol" w:char="F065"/>
      </w:r>
      <w:r w:rsidR="00800C90">
        <w:t xml:space="preserve"> &lt; </w:t>
      </w:r>
      <w:r w:rsidR="00800C90">
        <w:rPr>
          <w:rFonts w:ascii="Symbol" w:hAnsi="Symbol"/>
        </w:rPr>
        <w:t></w:t>
      </w:r>
      <w:r w:rsidR="00800C90">
        <w:t>1.</w:t>
      </w:r>
    </w:p>
    <w:p w:rsidR="00691873" w:rsidRPr="00933B5E" w:rsidRDefault="00691873" w:rsidP="00D92ADF">
      <w:pPr>
        <w:pStyle w:val="MCQList1"/>
      </w:pPr>
      <w:r>
        <w:t>6.9</w:t>
      </w:r>
      <w:r w:rsidR="00B03ADE">
        <w:t xml:space="preserve"> </w:t>
      </w:r>
      <w:r w:rsidR="00D92ADF">
        <w:tab/>
      </w:r>
      <w:r w:rsidR="00933B5E">
        <w:t>The reduction in the quantity of alcohol consumed depends on both the elasticity of supply and the elasticity of demand.</w:t>
      </w:r>
      <w:r w:rsidR="00B03ADE">
        <w:t xml:space="preserve"> </w:t>
      </w:r>
      <w:r w:rsidR="00933B5E">
        <w:t xml:space="preserve">The more </w:t>
      </w:r>
      <w:r w:rsidR="00933B5E">
        <w:rPr>
          <w:i/>
        </w:rPr>
        <w:t>inelastic</w:t>
      </w:r>
      <w:r w:rsidR="00933B5E">
        <w:t xml:space="preserve"> the demand curve, the less that the quantity demanded will fall.</w:t>
      </w:r>
      <w:r w:rsidR="00B03ADE">
        <w:t xml:space="preserve"> </w:t>
      </w:r>
      <w:r w:rsidR="00933B5E">
        <w:t xml:space="preserve">The more </w:t>
      </w:r>
      <w:r w:rsidR="00933B5E" w:rsidRPr="00933B5E">
        <w:rPr>
          <w:i/>
        </w:rPr>
        <w:t>in</w:t>
      </w:r>
      <w:r w:rsidR="00933B5E">
        <w:rPr>
          <w:i/>
        </w:rPr>
        <w:t>elastic</w:t>
      </w:r>
      <w:r w:rsidR="00933B5E">
        <w:t xml:space="preserve"> the supply curve, the less that the price increase due to the tax will be passed on to consumers, all other things equal.</w:t>
      </w:r>
      <w:r w:rsidR="00B03ADE">
        <w:t xml:space="preserve"> </w:t>
      </w:r>
      <w:r w:rsidR="00933B5E">
        <w:t>Thus</w:t>
      </w:r>
      <w:r w:rsidR="00D92ADF">
        <w:t>,</w:t>
      </w:r>
      <w:r w:rsidR="00933B5E">
        <w:t xml:space="preserve"> we can consider the two polar cases:</w:t>
      </w:r>
      <w:r w:rsidR="00B03ADE">
        <w:t xml:space="preserve"> </w:t>
      </w:r>
      <w:r w:rsidR="00933B5E">
        <w:t>first, if demand is perfectly inelastic, consumption will not fall, no matter what the tax increase.</w:t>
      </w:r>
      <w:r w:rsidR="00B03ADE">
        <w:t xml:space="preserve"> </w:t>
      </w:r>
      <w:r w:rsidR="00933B5E">
        <w:t xml:space="preserve">Likewise, if supply is perfectly inelastic, the tax </w:t>
      </w:r>
      <w:proofErr w:type="gramStart"/>
      <w:r w:rsidR="00933B5E">
        <w:t>will not be passed on</w:t>
      </w:r>
      <w:proofErr w:type="gramEnd"/>
      <w:r w:rsidR="00933B5E">
        <w:t xml:space="preserve"> to the consumers.</w:t>
      </w:r>
      <w:r w:rsidR="00B03ADE">
        <w:t xml:space="preserve"> </w:t>
      </w:r>
      <w:r w:rsidR="004D3EDC">
        <w:t>We know that the more inelastic group will pay the most of the tax, but for consumption to actually fall, both demand and supply must be relatively elastic.</w:t>
      </w:r>
      <w:r w:rsidR="00933B5E">
        <w:t xml:space="preserve"> </w:t>
      </w:r>
    </w:p>
    <w:p w:rsidR="004D3EDC" w:rsidRDefault="004D3EDC" w:rsidP="00B871EE">
      <w:pPr>
        <w:pStyle w:val="MCQList1"/>
        <w:keepNext w:val="0"/>
        <w:spacing w:before="60"/>
        <w:ind w:left="446" w:hanging="446"/>
      </w:pPr>
    </w:p>
    <w:p w:rsidR="00691873" w:rsidRDefault="00691873" w:rsidP="00D92ADF">
      <w:pPr>
        <w:pStyle w:val="MCQList1a"/>
      </w:pPr>
      <w:r>
        <w:t>6.10</w:t>
      </w:r>
      <w:r w:rsidR="00D92ADF">
        <w:tab/>
      </w:r>
      <w:proofErr w:type="gramStart"/>
      <w:r w:rsidR="004D3EDC">
        <w:t>a</w:t>
      </w:r>
      <w:proofErr w:type="gramEnd"/>
      <w:r w:rsidR="004D3EDC">
        <w:t>.</w:t>
      </w:r>
      <w:r w:rsidR="00B03ADE">
        <w:t xml:space="preserve"> </w:t>
      </w:r>
      <w:r w:rsidR="00D92ADF">
        <w:tab/>
      </w:r>
      <w:r w:rsidR="004D3EDC">
        <w:t xml:space="preserve">Demand is </w:t>
      </w:r>
      <w:r w:rsidR="004D3EDC" w:rsidRPr="00D92ADF">
        <w:rPr>
          <w:i/>
        </w:rPr>
        <w:t>Q</w:t>
      </w:r>
      <w:r w:rsidR="004D3EDC">
        <w:t xml:space="preserve"> = 12 – (</w:t>
      </w:r>
      <w:r w:rsidR="004D3EDC" w:rsidRPr="00D92ADF">
        <w:rPr>
          <w:i/>
        </w:rPr>
        <w:t>p</w:t>
      </w:r>
      <w:r w:rsidR="004D3EDC">
        <w:t xml:space="preserve"> + </w:t>
      </w:r>
      <w:r w:rsidR="004D3EDC" w:rsidRPr="00D92ADF">
        <w:rPr>
          <w:i/>
        </w:rPr>
        <w:t>t</w:t>
      </w:r>
      <w:r w:rsidR="004D3EDC">
        <w:t xml:space="preserve">), and supply is </w:t>
      </w:r>
      <w:r w:rsidR="004D3EDC" w:rsidRPr="00D92ADF">
        <w:rPr>
          <w:i/>
        </w:rPr>
        <w:t>Q</w:t>
      </w:r>
      <w:r w:rsidR="004D3EDC">
        <w:t xml:space="preserve"> = </w:t>
      </w:r>
      <w:proofErr w:type="gramStart"/>
      <w:r w:rsidR="004D3EDC">
        <w:t>9</w:t>
      </w:r>
      <w:proofErr w:type="gramEnd"/>
      <w:r w:rsidR="004D3EDC">
        <w:t xml:space="preserve"> + 0.5(</w:t>
      </w:r>
      <w:r w:rsidR="004D3EDC" w:rsidRPr="00D92ADF">
        <w:rPr>
          <w:i/>
        </w:rPr>
        <w:t>p</w:t>
      </w:r>
      <w:r w:rsidR="004D3EDC">
        <w:t xml:space="preserve"> + </w:t>
      </w:r>
      <w:r w:rsidR="004D3EDC" w:rsidRPr="00D92ADF">
        <w:rPr>
          <w:i/>
        </w:rPr>
        <w:t>t</w:t>
      </w:r>
      <w:r w:rsidR="004D3EDC">
        <w:t>).</w:t>
      </w:r>
      <w:r w:rsidR="00B03ADE">
        <w:t xml:space="preserve"> </w:t>
      </w:r>
      <w:r w:rsidR="004D3EDC">
        <w:t>Setting quantity supplied equal to quantity demanded gives:</w:t>
      </w:r>
    </w:p>
    <w:p w:rsidR="004D3EDC" w:rsidRDefault="006B3F46" w:rsidP="00D92ADF">
      <w:pPr>
        <w:pStyle w:val="MCQList1"/>
        <w:keepNext w:val="0"/>
        <w:spacing w:before="60"/>
        <w:ind w:left="446" w:hanging="446"/>
        <w:jc w:val="center"/>
      </w:pPr>
      <w:r w:rsidRPr="006B3F46">
        <w:rPr>
          <w:position w:val="-22"/>
        </w:rPr>
        <w:object w:dxaOrig="1060" w:dyaOrig="580">
          <v:shape id="_x0000_i1365" type="#_x0000_t75" style="width:53.05pt;height:29.25pt" o:ole="">
            <v:imagedata r:id="rId195" o:title=""/>
          </v:shape>
          <o:OLEObject Type="Embed" ProgID="Equation.DSMT4" ShapeID="_x0000_i1365" DrawAspect="Content" ObjectID="_1524556749" r:id="rId196"/>
        </w:object>
      </w:r>
    </w:p>
    <w:p w:rsidR="004D3EDC" w:rsidRDefault="006B3F46" w:rsidP="00D92ADF">
      <w:pPr>
        <w:pStyle w:val="MCQList1"/>
        <w:keepNext w:val="0"/>
        <w:spacing w:before="60"/>
        <w:ind w:left="446" w:hanging="446"/>
        <w:jc w:val="center"/>
      </w:pPr>
      <w:r w:rsidRPr="006B3F46">
        <w:rPr>
          <w:position w:val="-22"/>
        </w:rPr>
        <w:object w:dxaOrig="1020" w:dyaOrig="580">
          <v:shape id="_x0000_i1368" type="#_x0000_t75" style="width:50.9pt;height:29.25pt" o:ole="">
            <v:imagedata r:id="rId197" o:title=""/>
          </v:shape>
          <o:OLEObject Type="Embed" ProgID="Equation.DSMT4" ShapeID="_x0000_i1368" DrawAspect="Content" ObjectID="_1524556750" r:id="rId198"/>
        </w:object>
      </w:r>
    </w:p>
    <w:p w:rsidR="004D3EDC" w:rsidRDefault="004D3EDC" w:rsidP="00D92ADF">
      <w:pPr>
        <w:pStyle w:val="MCQList1a"/>
      </w:pPr>
      <w:r>
        <w:tab/>
        <w:t>b.</w:t>
      </w:r>
      <w:r w:rsidR="00B03ADE">
        <w:t xml:space="preserve"> </w:t>
      </w:r>
      <w:r w:rsidR="00D92ADF">
        <w:tab/>
      </w:r>
      <w:r w:rsidR="006E7B4A">
        <w:t>Substituting into the equations above, the new price is $2.25, and the new quantity is 9.75.</w:t>
      </w:r>
      <w:r w:rsidR="00B03ADE">
        <w:t xml:space="preserve"> </w:t>
      </w:r>
      <w:r w:rsidR="006E7B4A">
        <w:t>Prior to the tax, the equilibrium price was $2, and the equilibrium quantity was 10.</w:t>
      </w:r>
      <w:r w:rsidR="00B03ADE">
        <w:t xml:space="preserve"> </w:t>
      </w:r>
      <w:r w:rsidR="006E7B4A">
        <w:t>Thus</w:t>
      </w:r>
      <w:r w:rsidR="00D92ADF">
        <w:t>,</w:t>
      </w:r>
      <w:r w:rsidR="006E7B4A">
        <w:t xml:space="preserve"> consumers pay 0.25 of each 0.75 tax, or 1/3 of the tax.</w:t>
      </w:r>
    </w:p>
    <w:p w:rsidR="006B6C35" w:rsidRDefault="00B871EE" w:rsidP="006B6C35">
      <w:pPr>
        <w:pStyle w:val="MCQList1"/>
        <w:keepNext w:val="0"/>
        <w:keepLines w:val="0"/>
        <w:widowControl w:val="0"/>
      </w:pPr>
      <w:r>
        <w:rPr>
          <w:szCs w:val="22"/>
        </w:rPr>
        <w:t>7.1</w:t>
      </w:r>
      <w:r>
        <w:rPr>
          <w:szCs w:val="22"/>
        </w:rPr>
        <w:tab/>
      </w:r>
      <w:r w:rsidR="006B6C35">
        <w:t xml:space="preserve">In the absence of price controls, the leftward shift of the supply curve </w:t>
      </w:r>
      <w:proofErr w:type="gramStart"/>
      <w:r w:rsidR="006B6C35">
        <w:t>as a result</w:t>
      </w:r>
      <w:proofErr w:type="gramEnd"/>
      <w:r w:rsidR="006B6C35">
        <w:t xml:space="preserve"> of Hurricane Katrina </w:t>
      </w:r>
      <w:r w:rsidR="006B6C35">
        <w:rPr>
          <w:spacing w:val="-2"/>
        </w:rPr>
        <w:t xml:space="preserve">would push market prices up from </w:t>
      </w:r>
      <w:r w:rsidR="006B6C35">
        <w:rPr>
          <w:i/>
          <w:iCs/>
          <w:spacing w:val="-2"/>
        </w:rPr>
        <w:t>p</w:t>
      </w:r>
      <w:r w:rsidR="006B6C35">
        <w:rPr>
          <w:spacing w:val="-2"/>
          <w:vertAlign w:val="subscript"/>
        </w:rPr>
        <w:t>0</w:t>
      </w:r>
      <w:r w:rsidR="006B6C35">
        <w:rPr>
          <w:spacing w:val="-2"/>
        </w:rPr>
        <w:t xml:space="preserve"> to </w:t>
      </w:r>
      <w:r w:rsidR="006B6C35">
        <w:rPr>
          <w:i/>
          <w:iCs/>
          <w:spacing w:val="-2"/>
        </w:rPr>
        <w:t>p</w:t>
      </w:r>
      <w:r w:rsidR="006B6C35">
        <w:rPr>
          <w:spacing w:val="-2"/>
          <w:vertAlign w:val="subscript"/>
        </w:rPr>
        <w:t>1</w:t>
      </w:r>
      <w:r w:rsidR="006B6C35">
        <w:rPr>
          <w:spacing w:val="-2"/>
        </w:rPr>
        <w:t xml:space="preserve"> and reduce quantity from </w:t>
      </w:r>
      <w:r w:rsidR="006B6C35">
        <w:rPr>
          <w:i/>
          <w:iCs/>
          <w:spacing w:val="-2"/>
        </w:rPr>
        <w:t>q</w:t>
      </w:r>
      <w:r w:rsidR="006B6C35">
        <w:rPr>
          <w:spacing w:val="-2"/>
          <w:vertAlign w:val="subscript"/>
        </w:rPr>
        <w:t>0</w:t>
      </w:r>
      <w:r w:rsidR="006B6C35">
        <w:rPr>
          <w:spacing w:val="-2"/>
        </w:rPr>
        <w:t xml:space="preserve"> to </w:t>
      </w:r>
      <w:r w:rsidR="006B6C35">
        <w:rPr>
          <w:i/>
          <w:iCs/>
          <w:spacing w:val="-2"/>
        </w:rPr>
        <w:t>q</w:t>
      </w:r>
      <w:r w:rsidR="006B6C35">
        <w:rPr>
          <w:spacing w:val="-2"/>
          <w:vertAlign w:val="subscript"/>
        </w:rPr>
        <w:t>1</w:t>
      </w:r>
      <w:r w:rsidR="00D92ADF">
        <w:rPr>
          <w:spacing w:val="-2"/>
        </w:rPr>
        <w:t>. At a government-</w:t>
      </w:r>
      <w:r w:rsidR="006B6C35">
        <w:rPr>
          <w:spacing w:val="-2"/>
        </w:rPr>
        <w:t>imposed</w:t>
      </w:r>
      <w:r w:rsidR="006B6C35">
        <w:t xml:space="preserve"> </w:t>
      </w:r>
      <w:r w:rsidR="006B6C35">
        <w:rPr>
          <w:spacing w:val="-2"/>
        </w:rPr>
        <w:t xml:space="preserve">maximum price of </w:t>
      </w:r>
      <w:r w:rsidR="006B6C35">
        <w:rPr>
          <w:i/>
          <w:iCs/>
          <w:spacing w:val="-2"/>
        </w:rPr>
        <w:t>p</w:t>
      </w:r>
      <w:r w:rsidR="006B6C35">
        <w:rPr>
          <w:spacing w:val="-2"/>
          <w:vertAlign w:val="subscript"/>
        </w:rPr>
        <w:t>2</w:t>
      </w:r>
      <w:r w:rsidR="006B6C35">
        <w:rPr>
          <w:spacing w:val="-2"/>
        </w:rPr>
        <w:t xml:space="preserve">, consumers would want to purchase </w:t>
      </w:r>
      <w:proofErr w:type="spellStart"/>
      <w:r w:rsidR="006B6C35">
        <w:rPr>
          <w:i/>
          <w:iCs/>
          <w:spacing w:val="-2"/>
        </w:rPr>
        <w:t>q</w:t>
      </w:r>
      <w:r w:rsidR="006B6C35">
        <w:rPr>
          <w:i/>
          <w:iCs/>
          <w:spacing w:val="-2"/>
          <w:vertAlign w:val="superscript"/>
        </w:rPr>
        <w:t>d</w:t>
      </w:r>
      <w:proofErr w:type="spellEnd"/>
      <w:r w:rsidR="006B6C35">
        <w:rPr>
          <w:spacing w:val="-2"/>
        </w:rPr>
        <w:t xml:space="preserve"> units</w:t>
      </w:r>
      <w:r w:rsidR="00D92ADF">
        <w:rPr>
          <w:spacing w:val="-2"/>
        </w:rPr>
        <w:t>,</w:t>
      </w:r>
      <w:r w:rsidR="006B6C35">
        <w:rPr>
          <w:spacing w:val="-2"/>
        </w:rPr>
        <w:t xml:space="preserve"> but producers would only be willing</w:t>
      </w:r>
      <w:r w:rsidR="006B6C35">
        <w:t xml:space="preserve"> to sell </w:t>
      </w:r>
      <w:proofErr w:type="spellStart"/>
      <w:r w:rsidR="006B6C35">
        <w:rPr>
          <w:i/>
          <w:iCs/>
        </w:rPr>
        <w:t>q</w:t>
      </w:r>
      <w:r w:rsidR="006B6C35">
        <w:rPr>
          <w:i/>
          <w:iCs/>
          <w:vertAlign w:val="superscript"/>
        </w:rPr>
        <w:t>s</w:t>
      </w:r>
      <w:proofErr w:type="spellEnd"/>
      <w:r w:rsidR="006B6C35">
        <w:t xml:space="preserve"> units. The resulting shortage would impose search costs on consumers making them worse off. The reduced quantity and price also reduced firms’ profits.</w:t>
      </w:r>
    </w:p>
    <w:p w:rsidR="006B6C35" w:rsidRDefault="0005623C" w:rsidP="00B871EE">
      <w:pPr>
        <w:pStyle w:val="awTBfig"/>
        <w:keepNext w:val="0"/>
        <w:keepLines w:val="0"/>
        <w:widowControl w:val="0"/>
        <w:ind w:left="468"/>
        <w:jc w:val="center"/>
      </w:pPr>
      <w:r w:rsidRPr="00A319F5">
        <w:rPr>
          <w:noProof/>
          <w:snapToGrid/>
        </w:rPr>
        <w:drawing>
          <wp:inline distT="0" distB="0" distL="0" distR="0" wp14:anchorId="014D75E4" wp14:editId="13B0575D">
            <wp:extent cx="3228975" cy="2581275"/>
            <wp:effectExtent l="0" t="0" r="9525" b="9525"/>
            <wp:docPr id="104" name="Picture 109"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2"/>
                    <pic:cNvPicPr>
                      <a:picLocks noChangeAspect="1" noChangeArrowheads="1"/>
                    </pic:cNvPicPr>
                  </pic:nvPicPr>
                  <pic:blipFill>
                    <a:blip r:embed="rId199" cstate="print">
                      <a:extLst>
                        <a:ext uri="{28A0092B-C50C-407E-A947-70E740481C1C}">
                          <a14:useLocalDpi xmlns:a14="http://schemas.microsoft.com/office/drawing/2010/main" val="0"/>
                        </a:ext>
                      </a:extLst>
                    </a:blip>
                    <a:srcRect/>
                    <a:stretch>
                      <a:fillRect/>
                    </a:stretch>
                  </pic:blipFill>
                  <pic:spPr bwMode="auto">
                    <a:xfrm>
                      <a:off x="0" y="0"/>
                      <a:ext cx="3228975" cy="2581275"/>
                    </a:xfrm>
                    <a:prstGeom prst="rect">
                      <a:avLst/>
                    </a:prstGeom>
                    <a:noFill/>
                    <a:ln>
                      <a:noFill/>
                    </a:ln>
                  </pic:spPr>
                </pic:pic>
              </a:graphicData>
            </a:graphic>
          </wp:inline>
        </w:drawing>
      </w:r>
    </w:p>
    <w:p w:rsidR="006B6C35" w:rsidRPr="006B6C35" w:rsidRDefault="00B871EE" w:rsidP="0031139A">
      <w:pPr>
        <w:pStyle w:val="MCQList1sub"/>
      </w:pPr>
      <w:r>
        <w:t>7.2</w:t>
      </w:r>
      <w:r>
        <w:tab/>
      </w:r>
      <w:proofErr w:type="gramStart"/>
      <w:r w:rsidR="0031139A">
        <w:t>a</w:t>
      </w:r>
      <w:proofErr w:type="gramEnd"/>
      <w:r w:rsidR="0031139A">
        <w:t>.</w:t>
      </w:r>
      <w:r w:rsidR="0031139A">
        <w:tab/>
      </w:r>
      <w:r w:rsidR="006B6C35" w:rsidRPr="006B6C35">
        <w:t>The minimum wage raises the wage above the equilibrium level.</w:t>
      </w:r>
      <w:r w:rsidR="00B03ADE">
        <w:t xml:space="preserve"> </w:t>
      </w:r>
      <w:r w:rsidR="006B6C35" w:rsidRPr="006B6C35">
        <w:t>This reduces the quantity of labor demanded (where the Bt300 minimum wage intersects the labor demand curve) and increases the quantity of labor supplied (where the Bt300 minimum wage intersects the labor supply curve).</w:t>
      </w:r>
    </w:p>
    <w:p w:rsidR="006B6C35" w:rsidRDefault="0005623C" w:rsidP="00B871EE">
      <w:pPr>
        <w:autoSpaceDE w:val="0"/>
        <w:autoSpaceDN w:val="0"/>
        <w:adjustRightInd w:val="0"/>
        <w:jc w:val="center"/>
        <w:rPr>
          <w:color w:val="FF0000"/>
          <w:sz w:val="22"/>
          <w:szCs w:val="22"/>
        </w:rPr>
      </w:pPr>
      <w:r w:rsidRPr="00A319F5">
        <w:rPr>
          <w:noProof/>
          <w:color w:val="FF0000"/>
          <w:sz w:val="22"/>
          <w:szCs w:val="22"/>
        </w:rPr>
        <w:drawing>
          <wp:inline distT="0" distB="0" distL="0" distR="0" wp14:anchorId="6B0E205C" wp14:editId="17FC59F8">
            <wp:extent cx="3590925" cy="2190750"/>
            <wp:effectExtent l="0" t="0" r="9525" b="0"/>
            <wp:docPr id="105"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200">
                      <a:extLst>
                        <a:ext uri="{28A0092B-C50C-407E-A947-70E740481C1C}">
                          <a14:useLocalDpi xmlns:a14="http://schemas.microsoft.com/office/drawing/2010/main" val="0"/>
                        </a:ext>
                      </a:extLst>
                    </a:blip>
                    <a:srcRect/>
                    <a:stretch>
                      <a:fillRect/>
                    </a:stretch>
                  </pic:blipFill>
                  <pic:spPr bwMode="auto">
                    <a:xfrm>
                      <a:off x="0" y="0"/>
                      <a:ext cx="3590925" cy="2190750"/>
                    </a:xfrm>
                    <a:prstGeom prst="rect">
                      <a:avLst/>
                    </a:prstGeom>
                    <a:noFill/>
                    <a:ln>
                      <a:noFill/>
                    </a:ln>
                  </pic:spPr>
                </pic:pic>
              </a:graphicData>
            </a:graphic>
          </wp:inline>
        </w:drawing>
      </w:r>
    </w:p>
    <w:p w:rsidR="006B6C35" w:rsidRPr="006B6C35" w:rsidRDefault="00B871EE" w:rsidP="0031139A">
      <w:pPr>
        <w:pStyle w:val="MCQList2"/>
      </w:pPr>
      <w:r>
        <w:tab/>
      </w:r>
      <w:r w:rsidR="006B6C35" w:rsidRPr="006B6C35">
        <w:t>Unemployment equals excess labor.</w:t>
      </w:r>
      <w:r w:rsidR="00B03ADE">
        <w:t xml:space="preserve"> </w:t>
      </w:r>
      <w:r w:rsidR="006B6C35" w:rsidRPr="006B6C35">
        <w:t xml:space="preserve">That is, unemployment equals the quantity of labor supplied minus the quantity of labor demanded: </w:t>
      </w:r>
      <w:proofErr w:type="spellStart"/>
      <w:r w:rsidR="006B6C35" w:rsidRPr="00095FFB">
        <w:rPr>
          <w:i/>
        </w:rPr>
        <w:t>L</w:t>
      </w:r>
      <w:r w:rsidR="006B6C35" w:rsidRPr="006B6C35">
        <w:rPr>
          <w:vertAlign w:val="subscript"/>
        </w:rPr>
        <w:t>s</w:t>
      </w:r>
      <w:proofErr w:type="spellEnd"/>
      <w:r w:rsidR="006B6C35" w:rsidRPr="006B6C35">
        <w:t xml:space="preserve"> – </w:t>
      </w:r>
      <w:r w:rsidR="006B6C35" w:rsidRPr="00095FFB">
        <w:rPr>
          <w:i/>
        </w:rPr>
        <w:t>L</w:t>
      </w:r>
      <w:r w:rsidR="006B6C35" w:rsidRPr="006B6C35">
        <w:rPr>
          <w:vertAlign w:val="subscript"/>
        </w:rPr>
        <w:t>d</w:t>
      </w:r>
      <w:r w:rsidR="006B6C35" w:rsidRPr="006B6C35">
        <w:t>.</w:t>
      </w:r>
    </w:p>
    <w:p w:rsidR="006B6C35" w:rsidRPr="00B871EE" w:rsidRDefault="00B871EE" w:rsidP="0031139A">
      <w:pPr>
        <w:pStyle w:val="MCQList1sub"/>
      </w:pPr>
      <w:r>
        <w:tab/>
      </w:r>
      <w:r w:rsidR="0031139A">
        <w:t>b.</w:t>
      </w:r>
      <w:r w:rsidR="0031139A">
        <w:tab/>
      </w:r>
      <w:r w:rsidR="006B6C35" w:rsidRPr="006B6C35">
        <w:t>The minimum wage shifts the supply curve up, as production costs increase, until the point where the demand curve intersects the new supply curve is at a price of Bt40 for ready-to-eat meals.</w:t>
      </w:r>
    </w:p>
    <w:p w:rsidR="00641D4D" w:rsidRPr="00B871EE" w:rsidRDefault="0005623C" w:rsidP="0031139A">
      <w:pPr>
        <w:autoSpaceDE w:val="0"/>
        <w:autoSpaceDN w:val="0"/>
        <w:adjustRightInd w:val="0"/>
        <w:jc w:val="center"/>
        <w:rPr>
          <w:color w:val="FF0000"/>
          <w:sz w:val="22"/>
          <w:szCs w:val="22"/>
        </w:rPr>
      </w:pPr>
      <w:r w:rsidRPr="00A319F5">
        <w:rPr>
          <w:noProof/>
          <w:color w:val="FF0000"/>
          <w:sz w:val="22"/>
          <w:szCs w:val="22"/>
        </w:rPr>
        <w:drawing>
          <wp:inline distT="0" distB="0" distL="0" distR="0" wp14:anchorId="4C232D4B" wp14:editId="7C8D684A">
            <wp:extent cx="4076700" cy="2400300"/>
            <wp:effectExtent l="0" t="0" r="0" b="0"/>
            <wp:docPr id="106"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201">
                      <a:extLst>
                        <a:ext uri="{28A0092B-C50C-407E-A947-70E740481C1C}">
                          <a14:useLocalDpi xmlns:a14="http://schemas.microsoft.com/office/drawing/2010/main" val="0"/>
                        </a:ext>
                      </a:extLst>
                    </a:blip>
                    <a:srcRect/>
                    <a:stretch>
                      <a:fillRect/>
                    </a:stretch>
                  </pic:blipFill>
                  <pic:spPr bwMode="auto">
                    <a:xfrm>
                      <a:off x="0" y="0"/>
                      <a:ext cx="4076700" cy="2400300"/>
                    </a:xfrm>
                    <a:prstGeom prst="rect">
                      <a:avLst/>
                    </a:prstGeom>
                    <a:noFill/>
                    <a:ln>
                      <a:noFill/>
                    </a:ln>
                  </pic:spPr>
                </pic:pic>
              </a:graphicData>
            </a:graphic>
          </wp:inline>
        </w:drawing>
      </w:r>
    </w:p>
    <w:p w:rsidR="006B6C35" w:rsidRPr="006B6C35" w:rsidRDefault="00B871EE" w:rsidP="00C907E6">
      <w:pPr>
        <w:pStyle w:val="MCQList1sub"/>
        <w:keepNext w:val="0"/>
      </w:pPr>
      <w:r>
        <w:tab/>
      </w:r>
      <w:r w:rsidR="0031139A">
        <w:t>c.</w:t>
      </w:r>
      <w:r w:rsidR="0031139A">
        <w:tab/>
      </w:r>
      <w:r w:rsidR="006B6C35" w:rsidRPr="006B6C35">
        <w:t>The price controls lower the price of meals below the equilibrium level.</w:t>
      </w:r>
      <w:r w:rsidR="00B03ADE">
        <w:t xml:space="preserve"> </w:t>
      </w:r>
      <w:r w:rsidR="006B6C35" w:rsidRPr="006B6C35">
        <w:t>This increases the quantity demanded (where the maximum price with the price controls intersects the demand curve) and decreases the quantity supplied (where the maximum price intersects the supply curve).</w:t>
      </w:r>
    </w:p>
    <w:p w:rsidR="006B6C35" w:rsidRPr="006B6C35" w:rsidRDefault="00B871EE" w:rsidP="00C907E6">
      <w:pPr>
        <w:pStyle w:val="MCQList1sub"/>
        <w:keepNext w:val="0"/>
      </w:pPr>
      <w:r>
        <w:tab/>
      </w:r>
      <w:r w:rsidR="0031139A">
        <w:t>d.</w:t>
      </w:r>
      <w:r w:rsidR="0031139A">
        <w:tab/>
      </w:r>
      <w:r w:rsidR="006B6C35" w:rsidRPr="006B6C35">
        <w:t>As the price of meals demanded decreases, owners of restaurants will demand fewer workers, shifting the labor demand curve to the left.</w:t>
      </w:r>
    </w:p>
    <w:p w:rsidR="00974393" w:rsidRDefault="00974393" w:rsidP="00C907E6">
      <w:pPr>
        <w:pStyle w:val="MCQList1"/>
        <w:keepNext w:val="0"/>
        <w:widowControl w:val="0"/>
      </w:pPr>
      <w:r>
        <w:t>7.3</w:t>
      </w:r>
      <w:r w:rsidR="00B871EE">
        <w:tab/>
      </w:r>
      <w:r>
        <w:t xml:space="preserve">The interest rate is the price of loanable funds. As with the case of rent controls, the imposition of a binding price ceiling causes a shortage. That is, </w:t>
      </w:r>
      <w:proofErr w:type="spellStart"/>
      <w:r>
        <w:rPr>
          <w:i/>
          <w:iCs/>
        </w:rPr>
        <w:t>q</w:t>
      </w:r>
      <w:r>
        <w:rPr>
          <w:i/>
          <w:iCs/>
          <w:vertAlign w:val="superscript"/>
        </w:rPr>
        <w:t>d</w:t>
      </w:r>
      <w:proofErr w:type="spellEnd"/>
      <w:r>
        <w:t xml:space="preserve"> </w:t>
      </w:r>
      <w:r>
        <w:rPr>
          <w:rFonts w:ascii="Symbol" w:hAnsi="Symbol"/>
        </w:rPr>
        <w:t></w:t>
      </w:r>
      <w:r>
        <w:t xml:space="preserve"> </w:t>
      </w:r>
      <w:proofErr w:type="spellStart"/>
      <w:r>
        <w:rPr>
          <w:i/>
          <w:iCs/>
        </w:rPr>
        <w:t>q</w:t>
      </w:r>
      <w:r>
        <w:rPr>
          <w:i/>
          <w:iCs/>
          <w:vertAlign w:val="superscript"/>
        </w:rPr>
        <w:t>s</w:t>
      </w:r>
      <w:proofErr w:type="spellEnd"/>
      <w:r>
        <w:t xml:space="preserve">. The amount of funds actually lent will be </w:t>
      </w:r>
      <w:proofErr w:type="spellStart"/>
      <w:proofErr w:type="gramStart"/>
      <w:r>
        <w:rPr>
          <w:i/>
          <w:iCs/>
        </w:rPr>
        <w:t>q</w:t>
      </w:r>
      <w:r>
        <w:rPr>
          <w:i/>
          <w:iCs/>
          <w:vertAlign w:val="superscript"/>
        </w:rPr>
        <w:t>s</w:t>
      </w:r>
      <w:proofErr w:type="spellEnd"/>
      <w:r>
        <w:t xml:space="preserve"> which</w:t>
      </w:r>
      <w:proofErr w:type="gramEnd"/>
      <w:r>
        <w:t xml:space="preserve"> is less than the equilibrium amount that we see in markets without price ceilings.</w:t>
      </w:r>
    </w:p>
    <w:p w:rsidR="00800C90" w:rsidRDefault="00974393" w:rsidP="00800C90">
      <w:pPr>
        <w:pStyle w:val="MCQList1"/>
      </w:pPr>
      <w:r>
        <w:t>7.4</w:t>
      </w:r>
      <w:r w:rsidR="00B871EE">
        <w:tab/>
      </w:r>
      <w:r w:rsidR="00800C90">
        <w:t xml:space="preserve">We can determine how the total wage payment, </w:t>
      </w:r>
      <w:r w:rsidR="00800C90">
        <w:rPr>
          <w:i/>
        </w:rPr>
        <w:t>W</w:t>
      </w:r>
      <w:r w:rsidR="00800C90">
        <w:t xml:space="preserve"> </w:t>
      </w:r>
      <w:r w:rsidR="00800C90">
        <w:rPr>
          <w:rFonts w:ascii="Symbol" w:hAnsi="Symbol"/>
        </w:rPr>
        <w:t></w:t>
      </w:r>
      <w:r w:rsidR="00800C90">
        <w:t xml:space="preserve"> </w:t>
      </w:r>
      <w:proofErr w:type="spellStart"/>
      <w:proofErr w:type="gramStart"/>
      <w:r w:rsidR="00800C90">
        <w:rPr>
          <w:i/>
        </w:rPr>
        <w:t>wL</w:t>
      </w:r>
      <w:proofErr w:type="spellEnd"/>
      <w:r w:rsidR="00800C90">
        <w:t>(</w:t>
      </w:r>
      <w:proofErr w:type="gramEnd"/>
      <w:r w:rsidR="00800C90">
        <w:rPr>
          <w:i/>
        </w:rPr>
        <w:t>w</w:t>
      </w:r>
      <w:r w:rsidR="00800C90">
        <w:t xml:space="preserve">), varies with respect to </w:t>
      </w:r>
      <w:r w:rsidR="00800C90">
        <w:rPr>
          <w:i/>
        </w:rPr>
        <w:t>w</w:t>
      </w:r>
      <w:r w:rsidR="00800C90">
        <w:t xml:space="preserve"> by differentiating. We then use algebra to express this result in terms of </w:t>
      </w:r>
      <w:proofErr w:type="gramStart"/>
      <w:r w:rsidR="00800C90">
        <w:t>an elasticity</w:t>
      </w:r>
      <w:proofErr w:type="gramEnd"/>
      <w:r w:rsidR="00800C90">
        <w:t>:</w:t>
      </w:r>
    </w:p>
    <w:p w:rsidR="00800C90" w:rsidRDefault="006B3F46" w:rsidP="00800C90">
      <w:pPr>
        <w:pStyle w:val="equation"/>
        <w:rPr>
          <w:i w:val="0"/>
          <w:iCs/>
        </w:rPr>
      </w:pPr>
      <w:r w:rsidRPr="006B3F46">
        <w:rPr>
          <w:i w:val="0"/>
          <w:iCs/>
          <w:position w:val="-26"/>
        </w:rPr>
        <w:object w:dxaOrig="3820" w:dyaOrig="639">
          <v:shape id="_x0000_i1371" type="#_x0000_t75" style="width:191.1pt;height:31.95pt" o:ole="">
            <v:imagedata r:id="rId202" o:title=""/>
          </v:shape>
          <o:OLEObject Type="Embed" ProgID="Equation.DSMT4" ShapeID="_x0000_i1371" DrawAspect="Content" ObjectID="_1524556751" r:id="rId203"/>
        </w:object>
      </w:r>
    </w:p>
    <w:p w:rsidR="00800C90" w:rsidRDefault="00B871EE" w:rsidP="00800C90">
      <w:pPr>
        <w:pStyle w:val="MCQList1"/>
        <w:spacing w:before="60"/>
        <w:ind w:left="446" w:hanging="446"/>
      </w:pPr>
      <w:r>
        <w:tab/>
      </w:r>
      <w:proofErr w:type="gramStart"/>
      <w:r w:rsidR="00800C90">
        <w:t>where</w:t>
      </w:r>
      <w:proofErr w:type="gramEnd"/>
      <w:r w:rsidR="00800C90">
        <w:t xml:space="preserve"> </w:t>
      </w:r>
      <w:r w:rsidR="00800C90">
        <w:rPr>
          <w:i/>
        </w:rPr>
        <w:sym w:font="Symbol" w:char="F065"/>
      </w:r>
      <w:r w:rsidR="00800C90">
        <w:t xml:space="preserve"> is the elasticity of demand of labor. The sign of </w:t>
      </w:r>
      <w:proofErr w:type="spellStart"/>
      <w:r w:rsidR="00800C90">
        <w:t>d</w:t>
      </w:r>
      <w:r w:rsidR="00800C90">
        <w:rPr>
          <w:i/>
        </w:rPr>
        <w:t>W</w:t>
      </w:r>
      <w:proofErr w:type="spellEnd"/>
      <w:r w:rsidR="00800C90">
        <w:t>/</w:t>
      </w:r>
      <w:proofErr w:type="spellStart"/>
      <w:r w:rsidR="00800C90">
        <w:t>d</w:t>
      </w:r>
      <w:r w:rsidR="00800C90">
        <w:rPr>
          <w:i/>
        </w:rPr>
        <w:t>w</w:t>
      </w:r>
      <w:proofErr w:type="spellEnd"/>
      <w:r w:rsidR="00800C90">
        <w:t xml:space="preserve"> is the same as that of 1 </w:t>
      </w:r>
      <w:proofErr w:type="gramStart"/>
      <w:r w:rsidR="00800C90">
        <w:rPr>
          <w:rFonts w:ascii="Symbol" w:hAnsi="Symbol"/>
        </w:rPr>
        <w:t></w:t>
      </w:r>
      <w:r w:rsidR="00800C90">
        <w:t xml:space="preserve"> </w:t>
      </w:r>
      <w:proofErr w:type="gramEnd"/>
      <w:r w:rsidR="00800C90">
        <w:rPr>
          <w:i/>
        </w:rPr>
        <w:sym w:font="Symbol" w:char="F065"/>
      </w:r>
      <w:r w:rsidR="00800C90">
        <w:t xml:space="preserve">. Thus total labor payment decreases as the minimum wage forces up the wage if labor demand is elastic, </w:t>
      </w:r>
      <w:r w:rsidR="00800C90">
        <w:rPr>
          <w:i/>
        </w:rPr>
        <w:sym w:font="Symbol" w:char="F065"/>
      </w:r>
      <w:r w:rsidR="00800C90">
        <w:t xml:space="preserve"> &lt; </w:t>
      </w:r>
      <w:r w:rsidR="00800C90">
        <w:rPr>
          <w:rFonts w:ascii="Symbol" w:hAnsi="Symbol"/>
        </w:rPr>
        <w:t></w:t>
      </w:r>
      <w:r w:rsidR="00800C90">
        <w:t xml:space="preserve">1, and increases if labor demand is inelastic, </w:t>
      </w:r>
      <w:r w:rsidR="00800C90">
        <w:rPr>
          <w:i/>
        </w:rPr>
        <w:sym w:font="Symbol" w:char="F065"/>
      </w:r>
      <w:r w:rsidR="00800C90">
        <w:t xml:space="preserve"> &gt; </w:t>
      </w:r>
      <w:r w:rsidR="00800C90">
        <w:rPr>
          <w:rFonts w:ascii="Symbol" w:hAnsi="Symbol"/>
        </w:rPr>
        <w:t></w:t>
      </w:r>
      <w:r w:rsidR="00800C90">
        <w:t>1.</w:t>
      </w:r>
    </w:p>
    <w:p w:rsidR="00974393" w:rsidRPr="00974393" w:rsidRDefault="00974393" w:rsidP="00B871EE">
      <w:pPr>
        <w:pStyle w:val="MCQList1"/>
        <w:keepNext w:val="0"/>
      </w:pPr>
      <w:r w:rsidRPr="00974393">
        <w:t>8.1</w:t>
      </w:r>
      <w:r w:rsidR="00B871EE">
        <w:tab/>
      </w:r>
      <w:r w:rsidRPr="00974393">
        <w:t>The supply-and-demand model is useful for making predictions in perfectly competitive markets.</w:t>
      </w:r>
      <w:r w:rsidR="00B03ADE">
        <w:t xml:space="preserve"> </w:t>
      </w:r>
      <w:r w:rsidRPr="00974393">
        <w:t>That is, the supply-and-demand model is applicable in markets in which everyone is a price taker, firms sell identical products, everyone has full information about the price and quantity of goods, and the costs of trading are low.</w:t>
      </w:r>
    </w:p>
    <w:p w:rsidR="00974393" w:rsidRPr="00974393" w:rsidRDefault="00B871EE" w:rsidP="00B871EE">
      <w:pPr>
        <w:pStyle w:val="MCQList1"/>
        <w:keepNext w:val="0"/>
      </w:pPr>
      <w:r>
        <w:tab/>
      </w:r>
      <w:r w:rsidR="00974393" w:rsidRPr="00974393">
        <w:t>Markets in which the supply-and-demand model has proved useful include agriculture, finance, labor, construction, services, wholesale, and retail</w:t>
      </w:r>
      <w:r w:rsidR="00D92ADF">
        <w:t>—</w:t>
      </w:r>
      <w:proofErr w:type="gramStart"/>
      <w:r w:rsidR="00974393" w:rsidRPr="00974393">
        <w:t>markets with many firms and consumers and where firms sell identical products</w:t>
      </w:r>
      <w:proofErr w:type="gramEnd"/>
      <w:r w:rsidR="00974393" w:rsidRPr="00974393">
        <w:t>.</w:t>
      </w:r>
      <w:r w:rsidR="00B03ADE">
        <w:t xml:space="preserve"> </w:t>
      </w:r>
    </w:p>
    <w:p w:rsidR="00974393" w:rsidRPr="00974393" w:rsidRDefault="00B871EE" w:rsidP="0031139A">
      <w:pPr>
        <w:pStyle w:val="MCQList1sub"/>
      </w:pPr>
      <w:r>
        <w:tab/>
      </w:r>
      <w:r w:rsidR="0031139A">
        <w:t>a.</w:t>
      </w:r>
      <w:r w:rsidR="0031139A">
        <w:tab/>
      </w:r>
      <w:r w:rsidR="00974393" w:rsidRPr="00974393">
        <w:t>The market for apples is a competitive, agricultural market.</w:t>
      </w:r>
    </w:p>
    <w:p w:rsidR="00974393" w:rsidRPr="00974393" w:rsidRDefault="00B871EE" w:rsidP="0031139A">
      <w:pPr>
        <w:pStyle w:val="MCQList1sub"/>
      </w:pPr>
      <w:r>
        <w:tab/>
      </w:r>
      <w:r w:rsidR="0031139A">
        <w:t>b.</w:t>
      </w:r>
      <w:r w:rsidR="0031139A">
        <w:tab/>
      </w:r>
      <w:r w:rsidR="00974393" w:rsidRPr="00974393">
        <w:t>The market with convenience stores is a competitive, retail market.</w:t>
      </w:r>
    </w:p>
    <w:p w:rsidR="00974393" w:rsidRPr="00974393" w:rsidRDefault="00B871EE" w:rsidP="0031139A">
      <w:pPr>
        <w:pStyle w:val="MCQList1sub"/>
      </w:pPr>
      <w:r>
        <w:tab/>
      </w:r>
      <w:proofErr w:type="gramStart"/>
      <w:r w:rsidR="0031139A">
        <w:t>c. &amp; d.</w:t>
      </w:r>
      <w:proofErr w:type="gramEnd"/>
      <w:r w:rsidR="0031139A">
        <w:t xml:space="preserve"> </w:t>
      </w:r>
      <w:r w:rsidR="00974393" w:rsidRPr="00974393">
        <w:t xml:space="preserve">The supply-and-demand model is not appropriate in markets in which there are only one or a few sellers (such as electricity), firms produce differentiated products </w:t>
      </w:r>
      <w:r w:rsidR="00095FFB">
        <w:t>(</w:t>
      </w:r>
      <w:r w:rsidR="00974393" w:rsidRPr="00974393">
        <w:t>such as music CDs), consumers know less than sellers about quality or price (such as used cars), or there are high transaction costs (such as nuclear turbine engines).</w:t>
      </w:r>
      <w:r w:rsidR="00B03ADE">
        <w:t xml:space="preserve"> </w:t>
      </w:r>
      <w:r w:rsidR="00974393" w:rsidRPr="00974393">
        <w:t>Electronic games are differentiated products supplied by three dominant firms.</w:t>
      </w:r>
    </w:p>
    <w:p w:rsidR="00974393" w:rsidRDefault="00B871EE" w:rsidP="00B871EE">
      <w:pPr>
        <w:pStyle w:val="MCQList1"/>
        <w:keepNext w:val="0"/>
      </w:pPr>
      <w:r>
        <w:t>9.1</w:t>
      </w:r>
      <w:r>
        <w:tab/>
        <w:t>I</w:t>
      </w:r>
      <w:r w:rsidR="00974393" w:rsidRPr="00974393">
        <w:t xml:space="preserve">f the supply curve were vertical (perfectly inelastic) with a downward-sloping demand curve or if the demand curve were vertical with an upward-sloping supply curve, then the change </w:t>
      </w:r>
      <w:r w:rsidR="00095FFB">
        <w:t xml:space="preserve">in </w:t>
      </w:r>
      <w:r w:rsidR="00974393" w:rsidRPr="00974393">
        <w:t>the equilibrium quantity would not depend on the sizes of the shifts.</w:t>
      </w:r>
      <w:r w:rsidR="00B03ADE">
        <w:t xml:space="preserve"> </w:t>
      </w:r>
      <w:r w:rsidR="00974393" w:rsidRPr="00974393">
        <w:t>In the first instance (where the supply curve is vertical), the equilibrium quantity would increase, and in the second case, the equilibrium quantity would decrease.</w:t>
      </w:r>
      <w:r w:rsidR="00B03ADE">
        <w:t xml:space="preserve"> </w:t>
      </w:r>
      <w:r w:rsidR="00974393" w:rsidRPr="00974393">
        <w:t xml:space="preserve">Similarly, if the supply curve were horizontal (infinitely elastic) with a downward-sloping demand curve or if the demand curve were horizontal with an upward-sloping supply curve, then the change </w:t>
      </w:r>
      <w:r w:rsidR="00095FFB">
        <w:t xml:space="preserve">in </w:t>
      </w:r>
      <w:r w:rsidR="00974393" w:rsidRPr="00974393">
        <w:t>the equilibrium quantity would not depend on the sizes of the shifts.</w:t>
      </w:r>
      <w:r w:rsidR="00B03ADE">
        <w:t xml:space="preserve"> </w:t>
      </w:r>
      <w:r w:rsidR="00974393" w:rsidRPr="00974393">
        <w:t>In the first case (with a horizontal supply curve), the equilibrium quantity would decrease; in the second instance, the equilibrium quantity would increase.</w:t>
      </w:r>
    </w:p>
    <w:p w:rsidR="00691873" w:rsidRDefault="00691873" w:rsidP="00B871EE">
      <w:pPr>
        <w:pStyle w:val="MCQList1"/>
        <w:keepNext w:val="0"/>
      </w:pPr>
    </w:p>
    <w:p w:rsidR="00691873" w:rsidRDefault="00691873" w:rsidP="00691873">
      <w:pPr>
        <w:pStyle w:val="MCQList1"/>
        <w:keepNext w:val="0"/>
        <w:keepLines w:val="0"/>
        <w:widowControl w:val="0"/>
      </w:pPr>
    </w:p>
    <w:p w:rsidR="00691873" w:rsidRDefault="00691873" w:rsidP="00691873">
      <w:pPr>
        <w:pStyle w:val="MCQList1"/>
        <w:keepNext w:val="0"/>
        <w:keepLines w:val="0"/>
        <w:widowControl w:val="0"/>
      </w:pPr>
    </w:p>
    <w:p w:rsidR="00691873" w:rsidRDefault="00691873" w:rsidP="00691873">
      <w:pPr>
        <w:pStyle w:val="MCQList1"/>
        <w:keepNext w:val="0"/>
        <w:keepLines w:val="0"/>
        <w:widowControl w:val="0"/>
      </w:pPr>
    </w:p>
    <w:p w:rsidR="00691873" w:rsidRDefault="00691873" w:rsidP="00691873">
      <w:pPr>
        <w:pStyle w:val="MCQList1"/>
        <w:keepNext w:val="0"/>
        <w:keepLines w:val="0"/>
        <w:widowControl w:val="0"/>
      </w:pPr>
    </w:p>
    <w:p w:rsidR="00800C90" w:rsidRDefault="00B871EE" w:rsidP="00B871EE">
      <w:pPr>
        <w:pStyle w:val="MCQList1"/>
        <w:keepNext w:val="0"/>
      </w:pPr>
      <w:r>
        <w:t>9.2</w:t>
      </w:r>
      <w:r w:rsidR="00507BD1">
        <w:tab/>
      </w:r>
      <w:r w:rsidR="00800C90">
        <w:t xml:space="preserve">Shifts of both the U.S. supply and the U.S. demand curves affected the U.S. equilibrium. U.S. beef consumers’ fear of mad cow disease caused their demand curve </w:t>
      </w:r>
      <w:r w:rsidR="002410B4">
        <w:t xml:space="preserve">(shown </w:t>
      </w:r>
      <w:r w:rsidR="00800C90">
        <w:t>in the figure</w:t>
      </w:r>
      <w:r w:rsidR="002410B4">
        <w:t>)</w:t>
      </w:r>
      <w:bookmarkStart w:id="2" w:name="_GoBack"/>
      <w:bookmarkEnd w:id="2"/>
      <w:r w:rsidR="00800C90">
        <w:t xml:space="preserve"> to shift slightly to the left from </w:t>
      </w:r>
      <w:r w:rsidR="00800C90">
        <w:rPr>
          <w:i/>
        </w:rPr>
        <w:t>D</w:t>
      </w:r>
      <w:r w:rsidR="00800C90">
        <w:rPr>
          <w:vertAlign w:val="superscript"/>
        </w:rPr>
        <w:t>1</w:t>
      </w:r>
      <w:r w:rsidR="00800C90">
        <w:t xml:space="preserve"> to </w:t>
      </w:r>
      <w:r w:rsidR="00800C90">
        <w:rPr>
          <w:i/>
        </w:rPr>
        <w:t>D</w:t>
      </w:r>
      <w:r w:rsidR="00800C90">
        <w:rPr>
          <w:vertAlign w:val="superscript"/>
        </w:rPr>
        <w:t>2</w:t>
      </w:r>
      <w:r w:rsidR="00800C90">
        <w:t xml:space="preserve">. In the short run, total U.S. production was essentially unchanged. Because of the ban on exports, beef that would </w:t>
      </w:r>
      <w:proofErr w:type="gramStart"/>
      <w:r w:rsidR="00800C90">
        <w:t>have been sold</w:t>
      </w:r>
      <w:proofErr w:type="gramEnd"/>
      <w:r w:rsidR="00800C90">
        <w:t xml:space="preserve"> in Japan and elsewhere was sold in the United States, causing the U.S. supply curve to shift to the right from </w:t>
      </w:r>
      <w:r w:rsidR="00800C90">
        <w:rPr>
          <w:i/>
        </w:rPr>
        <w:t>S</w:t>
      </w:r>
      <w:r w:rsidR="00800C90">
        <w:rPr>
          <w:vertAlign w:val="superscript"/>
        </w:rPr>
        <w:t>1</w:t>
      </w:r>
      <w:r w:rsidR="00800C90">
        <w:t xml:space="preserve"> to </w:t>
      </w:r>
      <w:r w:rsidR="00800C90">
        <w:rPr>
          <w:i/>
        </w:rPr>
        <w:t>S</w:t>
      </w:r>
      <w:r w:rsidR="00800C90">
        <w:rPr>
          <w:vertAlign w:val="superscript"/>
        </w:rPr>
        <w:t>2</w:t>
      </w:r>
      <w:r w:rsidR="00800C90">
        <w:t xml:space="preserve">. As a result, the U.S. equilibrium changed from </w:t>
      </w:r>
      <w:r w:rsidR="00800C90">
        <w:rPr>
          <w:i/>
        </w:rPr>
        <w:t>e</w:t>
      </w:r>
      <w:r w:rsidR="00800C90">
        <w:rPr>
          <w:vertAlign w:val="subscript"/>
        </w:rPr>
        <w:t>1</w:t>
      </w:r>
      <w:r w:rsidR="00800C90">
        <w:t xml:space="preserve"> (where </w:t>
      </w:r>
      <w:r w:rsidR="00800C90">
        <w:rPr>
          <w:i/>
        </w:rPr>
        <w:t>S</w:t>
      </w:r>
      <w:r w:rsidR="00800C90">
        <w:rPr>
          <w:vertAlign w:val="superscript"/>
        </w:rPr>
        <w:t>1</w:t>
      </w:r>
      <w:r w:rsidR="00800C90">
        <w:t xml:space="preserve"> intersects </w:t>
      </w:r>
      <w:r w:rsidR="00800C90">
        <w:rPr>
          <w:i/>
        </w:rPr>
        <w:t>D</w:t>
      </w:r>
      <w:r w:rsidR="00800C90">
        <w:rPr>
          <w:vertAlign w:val="superscript"/>
        </w:rPr>
        <w:t>1</w:t>
      </w:r>
      <w:r w:rsidR="00800C90">
        <w:t xml:space="preserve">) to </w:t>
      </w:r>
      <w:r w:rsidR="00800C90">
        <w:rPr>
          <w:i/>
        </w:rPr>
        <w:t>e</w:t>
      </w:r>
      <w:r w:rsidR="00800C90">
        <w:rPr>
          <w:vertAlign w:val="subscript"/>
        </w:rPr>
        <w:t>2</w:t>
      </w:r>
      <w:r w:rsidR="00800C90">
        <w:t xml:space="preserve"> (where </w:t>
      </w:r>
      <w:r w:rsidR="00800C90">
        <w:rPr>
          <w:i/>
        </w:rPr>
        <w:t>S</w:t>
      </w:r>
      <w:r w:rsidR="00800C90">
        <w:rPr>
          <w:vertAlign w:val="superscript"/>
        </w:rPr>
        <w:t>2</w:t>
      </w:r>
      <w:r w:rsidR="00800C90">
        <w:t xml:space="preserve"> intersects </w:t>
      </w:r>
      <w:r w:rsidR="00800C90">
        <w:rPr>
          <w:i/>
        </w:rPr>
        <w:t>D</w:t>
      </w:r>
      <w:r w:rsidR="00800C90">
        <w:rPr>
          <w:vertAlign w:val="superscript"/>
        </w:rPr>
        <w:t>2</w:t>
      </w:r>
      <w:r w:rsidR="00800C90">
        <w:t>). The U.S. price fell 15</w:t>
      </w:r>
      <w:r w:rsidR="00095FFB">
        <w:t xml:space="preserve"> percent </w:t>
      </w:r>
      <w:r w:rsidR="00800C90">
        <w:t xml:space="preserve">from </w:t>
      </w:r>
      <w:r w:rsidR="00800C90">
        <w:rPr>
          <w:i/>
        </w:rPr>
        <w:t>p</w:t>
      </w:r>
      <w:r w:rsidR="00800C90">
        <w:rPr>
          <w:vertAlign w:val="subscript"/>
        </w:rPr>
        <w:t>1</w:t>
      </w:r>
      <w:r w:rsidR="00800C90">
        <w:t xml:space="preserve"> to </w:t>
      </w:r>
      <w:r w:rsidR="00800C90">
        <w:rPr>
          <w:i/>
        </w:rPr>
        <w:t>p</w:t>
      </w:r>
      <w:r w:rsidR="00800C90">
        <w:rPr>
          <w:vertAlign w:val="subscript"/>
        </w:rPr>
        <w:t>2</w:t>
      </w:r>
      <w:r w:rsidR="00800C90">
        <w:t xml:space="preserve"> </w:t>
      </w:r>
      <w:r w:rsidR="00800C90">
        <w:rPr>
          <w:rFonts w:ascii="Symbol" w:hAnsi="Symbol"/>
        </w:rPr>
        <w:t></w:t>
      </w:r>
      <w:r w:rsidR="00800C90">
        <w:t xml:space="preserve"> 0.85</w:t>
      </w:r>
      <w:r w:rsidR="00800C90">
        <w:rPr>
          <w:i/>
        </w:rPr>
        <w:t>p</w:t>
      </w:r>
      <w:r w:rsidR="00800C90">
        <w:rPr>
          <w:vertAlign w:val="subscript"/>
        </w:rPr>
        <w:t>1</w:t>
      </w:r>
      <w:r w:rsidR="00800C90">
        <w:t>, while the quantity rose 43</w:t>
      </w:r>
      <w:r w:rsidR="00095FFB">
        <w:t xml:space="preserve"> percent </w:t>
      </w:r>
      <w:r w:rsidR="00800C90">
        <w:t xml:space="preserve">from </w:t>
      </w:r>
      <w:r w:rsidR="00800C90">
        <w:rPr>
          <w:i/>
        </w:rPr>
        <w:t>Q</w:t>
      </w:r>
      <w:r w:rsidR="00800C90">
        <w:rPr>
          <w:vertAlign w:val="subscript"/>
        </w:rPr>
        <w:t>1</w:t>
      </w:r>
      <w:r w:rsidR="00800C90">
        <w:t xml:space="preserve"> to </w:t>
      </w:r>
      <w:r w:rsidR="00800C90">
        <w:rPr>
          <w:i/>
        </w:rPr>
        <w:t>Q</w:t>
      </w:r>
      <w:r w:rsidR="00800C90">
        <w:rPr>
          <w:vertAlign w:val="subscript"/>
        </w:rPr>
        <w:t>2</w:t>
      </w:r>
      <w:r w:rsidR="00800C90">
        <w:t xml:space="preserve"> </w:t>
      </w:r>
      <w:r w:rsidR="00800C90">
        <w:rPr>
          <w:rFonts w:ascii="Symbol" w:hAnsi="Symbol"/>
        </w:rPr>
        <w:t></w:t>
      </w:r>
      <w:r w:rsidR="00800C90">
        <w:t xml:space="preserve"> 1.43</w:t>
      </w:r>
      <w:r w:rsidR="00800C90">
        <w:rPr>
          <w:i/>
        </w:rPr>
        <w:t>Q</w:t>
      </w:r>
      <w:r w:rsidR="00800C90">
        <w:rPr>
          <w:vertAlign w:val="subscript"/>
        </w:rPr>
        <w:t>1</w:t>
      </w:r>
      <w:r w:rsidR="00800C90">
        <w:t xml:space="preserve">. </w:t>
      </w:r>
      <w:r w:rsidR="00800C90">
        <w:rPr>
          <w:i/>
        </w:rPr>
        <w:t>Comment</w:t>
      </w:r>
      <w:r w:rsidR="00800C90">
        <w:t xml:space="preserve">: Depending on exactly how the U.S. supply and demand curves had shifted, it would have been possible for the U.S. price and quantity to </w:t>
      </w:r>
      <w:proofErr w:type="gramStart"/>
      <w:r w:rsidR="00800C90">
        <w:t>have both fallen</w:t>
      </w:r>
      <w:proofErr w:type="gramEnd"/>
      <w:r w:rsidR="00800C90">
        <w:t xml:space="preserve">. For example, if </w:t>
      </w:r>
      <w:r w:rsidR="00800C90">
        <w:rPr>
          <w:i/>
        </w:rPr>
        <w:t>D</w:t>
      </w:r>
      <w:r w:rsidR="00800C90">
        <w:rPr>
          <w:vertAlign w:val="superscript"/>
        </w:rPr>
        <w:t>2</w:t>
      </w:r>
      <w:r w:rsidR="00800C90">
        <w:t xml:space="preserve"> had shifted far enough left, it could have intersected </w:t>
      </w:r>
      <w:r w:rsidR="00800C90">
        <w:rPr>
          <w:i/>
        </w:rPr>
        <w:t>S</w:t>
      </w:r>
      <w:r w:rsidR="00800C90">
        <w:rPr>
          <w:vertAlign w:val="superscript"/>
        </w:rPr>
        <w:t>2</w:t>
      </w:r>
      <w:r w:rsidR="00800C90">
        <w:t xml:space="preserve"> to the left of </w:t>
      </w:r>
      <w:r w:rsidR="00800C90">
        <w:rPr>
          <w:i/>
        </w:rPr>
        <w:t>Q</w:t>
      </w:r>
      <w:r w:rsidR="00800C90">
        <w:rPr>
          <w:vertAlign w:val="subscript"/>
        </w:rPr>
        <w:t>1</w:t>
      </w:r>
      <w:r w:rsidR="00800C90">
        <w:t>, and the equilibrium quantity would have fallen.</w:t>
      </w:r>
    </w:p>
    <w:p w:rsidR="00507BD1" w:rsidRDefault="0005623C" w:rsidP="0031139A">
      <w:pPr>
        <w:pStyle w:val="awTBfig"/>
        <w:keepNext w:val="0"/>
        <w:ind w:left="450"/>
        <w:jc w:val="center"/>
      </w:pPr>
      <w:r w:rsidRPr="00A319F5">
        <w:rPr>
          <w:noProof/>
          <w:snapToGrid/>
        </w:rPr>
        <w:drawing>
          <wp:inline distT="0" distB="0" distL="0" distR="0" wp14:anchorId="7A0C07AB" wp14:editId="3A8F184B">
            <wp:extent cx="2743200" cy="2162175"/>
            <wp:effectExtent l="0" t="0" r="0" b="9525"/>
            <wp:docPr id="108" name="Picture 113" descr="2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2x10"/>
                    <pic:cNvPicPr>
                      <a:picLocks noChangeAspect="1" noChangeArrowheads="1"/>
                    </pic:cNvPicPr>
                  </pic:nvPicPr>
                  <pic:blipFill>
                    <a:blip r:embed="rId204">
                      <a:extLst>
                        <a:ext uri="{28A0092B-C50C-407E-A947-70E740481C1C}">
                          <a14:useLocalDpi xmlns:a14="http://schemas.microsoft.com/office/drawing/2010/main" val="0"/>
                        </a:ext>
                      </a:extLst>
                    </a:blip>
                    <a:srcRect/>
                    <a:stretch>
                      <a:fillRect/>
                    </a:stretch>
                  </pic:blipFill>
                  <pic:spPr bwMode="auto">
                    <a:xfrm>
                      <a:off x="0" y="0"/>
                      <a:ext cx="2743200" cy="2162175"/>
                    </a:xfrm>
                    <a:prstGeom prst="rect">
                      <a:avLst/>
                    </a:prstGeom>
                    <a:noFill/>
                    <a:ln>
                      <a:noFill/>
                    </a:ln>
                  </pic:spPr>
                </pic:pic>
              </a:graphicData>
            </a:graphic>
          </wp:inline>
        </w:drawing>
      </w:r>
    </w:p>
    <w:sectPr w:rsidR="00507BD1" w:rsidSect="00A31B35">
      <w:headerReference w:type="even" r:id="rId205"/>
      <w:headerReference w:type="default" r:id="rId206"/>
      <w:footerReference w:type="even" r:id="rId207"/>
      <w:footerReference w:type="default" r:id="rId208"/>
      <w:footerReference w:type="first" r:id="rId209"/>
      <w:pgSz w:w="12240" w:h="15840" w:code="1"/>
      <w:pgMar w:top="1008" w:right="1008" w:bottom="1008" w:left="1800" w:header="1008" w:footer="1008" w:gutter="0"/>
      <w:pgNumType w:start="5"/>
      <w:cols w:space="720"/>
      <w:titlePg/>
      <w:docGrid w:linePitch="2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216E" w:rsidRDefault="00B9216E">
      <w:r>
        <w:separator/>
      </w:r>
    </w:p>
  </w:endnote>
  <w:endnote w:type="continuationSeparator" w:id="0">
    <w:p w:rsidR="00B9216E" w:rsidRDefault="00B92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Font16296">
    <w:altName w:val="Times New Roman"/>
    <w:panose1 w:val="00000000000000000000"/>
    <w:charset w:val="4D"/>
    <w:family w:val="auto"/>
    <w:notTrueType/>
    <w:pitch w:val="default"/>
  </w:font>
  <w:font w:name="Font16348">
    <w:altName w:val="Times New Roman"/>
    <w:panose1 w:val="00000000000000000000"/>
    <w:charset w:val="4D"/>
    <w:family w:val="auto"/>
    <w:notTrueType/>
    <w:pitch w:val="default"/>
  </w:font>
  <w:font w:name="New York">
    <w:panose1 w:val="02040503060506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altName w:val="Calibri"/>
    <w:charset w:val="00"/>
    <w:family w:val="auto"/>
    <w:pitch w:val="variable"/>
    <w:sig w:usb0="00000001" w:usb1="4000207B"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A48" w:rsidRDefault="00461A48" w:rsidP="006551D5">
    <w:pPr>
      <w:pStyle w:val="Footer"/>
      <w:pBdr>
        <w:top w:val="single" w:sz="4" w:space="1" w:color="auto"/>
      </w:pBdr>
      <w:spacing w:before="360"/>
      <w:jc w:val="center"/>
      <w:rPr>
        <w:rFonts w:ascii="Times" w:hAnsi="Times"/>
        <w:sz w:val="18"/>
      </w:rPr>
    </w:pPr>
    <w:r>
      <w:rPr>
        <w:rFonts w:ascii="Times" w:hAnsi="Times"/>
        <w:sz w:val="18"/>
      </w:rPr>
      <w:t>©201</w:t>
    </w:r>
    <w:r w:rsidR="00B03ADE">
      <w:rPr>
        <w:rFonts w:ascii="Times" w:hAnsi="Times"/>
        <w:sz w:val="18"/>
      </w:rPr>
      <w:t>7</w:t>
    </w:r>
    <w:r>
      <w:rPr>
        <w:rFonts w:ascii="Times" w:hAnsi="Times"/>
        <w:sz w:val="18"/>
      </w:rPr>
      <w:t xml:space="preserve"> Pearson Education, Inc. </w:t>
    </w:r>
  </w:p>
  <w:p w:rsidR="00461A48" w:rsidRDefault="00461A4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A48" w:rsidRDefault="00461A48" w:rsidP="006551D5">
    <w:pPr>
      <w:pStyle w:val="Footer"/>
      <w:pBdr>
        <w:top w:val="single" w:sz="4" w:space="1" w:color="auto"/>
      </w:pBdr>
      <w:spacing w:before="360"/>
      <w:jc w:val="center"/>
      <w:rPr>
        <w:rFonts w:ascii="Times" w:hAnsi="Times"/>
        <w:sz w:val="18"/>
      </w:rPr>
    </w:pPr>
    <w:r>
      <w:rPr>
        <w:rFonts w:ascii="Times" w:hAnsi="Times"/>
        <w:sz w:val="18"/>
      </w:rPr>
      <w:t>©201</w:t>
    </w:r>
    <w:r w:rsidR="00B03ADE">
      <w:rPr>
        <w:rFonts w:ascii="Times" w:hAnsi="Times"/>
        <w:sz w:val="18"/>
      </w:rPr>
      <w:t>7</w:t>
    </w:r>
    <w:r>
      <w:rPr>
        <w:rFonts w:ascii="Times" w:hAnsi="Times"/>
        <w:sz w:val="18"/>
      </w:rPr>
      <w:t xml:space="preserve"> Pearson Education, Inc. </w:t>
    </w:r>
  </w:p>
  <w:p w:rsidR="00461A48" w:rsidRDefault="00461A4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A48" w:rsidRDefault="00461A48" w:rsidP="00A31B35">
    <w:pPr>
      <w:pStyle w:val="Footer"/>
      <w:pBdr>
        <w:top w:val="single" w:sz="4" w:space="1" w:color="auto"/>
      </w:pBdr>
      <w:spacing w:before="360"/>
      <w:jc w:val="center"/>
      <w:rPr>
        <w:rFonts w:ascii="Times" w:hAnsi="Times"/>
        <w:sz w:val="18"/>
      </w:rPr>
    </w:pPr>
    <w:r w:rsidRPr="00723A89">
      <w:rPr>
        <w:rFonts w:ascii="Times" w:hAnsi="Times"/>
        <w:sz w:val="18"/>
      </w:rPr>
      <w:fldChar w:fldCharType="begin"/>
    </w:r>
    <w:r w:rsidRPr="00723A89">
      <w:rPr>
        <w:rFonts w:ascii="Times" w:hAnsi="Times"/>
        <w:sz w:val="18"/>
      </w:rPr>
      <w:instrText xml:space="preserve"> PAGE   \* MERGEFORMAT </w:instrText>
    </w:r>
    <w:r w:rsidRPr="00723A89">
      <w:rPr>
        <w:rFonts w:ascii="Times" w:hAnsi="Times"/>
        <w:sz w:val="18"/>
      </w:rPr>
      <w:fldChar w:fldCharType="separate"/>
    </w:r>
    <w:r w:rsidR="00E673D6">
      <w:rPr>
        <w:rFonts w:ascii="Times" w:hAnsi="Times"/>
        <w:noProof/>
        <w:sz w:val="18"/>
      </w:rPr>
      <w:t>5</w:t>
    </w:r>
    <w:r w:rsidRPr="00723A89">
      <w:rPr>
        <w:rFonts w:ascii="Times" w:hAnsi="Times"/>
        <w:sz w:val="18"/>
      </w:rPr>
      <w:fldChar w:fldCharType="end"/>
    </w:r>
  </w:p>
  <w:p w:rsidR="00461A48" w:rsidRPr="00A31B35" w:rsidRDefault="00461A48" w:rsidP="00A31B35">
    <w:pPr>
      <w:pStyle w:val="Footer"/>
      <w:pBdr>
        <w:top w:val="single" w:sz="4" w:space="1" w:color="auto"/>
      </w:pBdr>
      <w:jc w:val="center"/>
      <w:rPr>
        <w:rFonts w:ascii="Times" w:hAnsi="Times"/>
        <w:sz w:val="18"/>
      </w:rPr>
    </w:pPr>
    <w:r>
      <w:rPr>
        <w:rFonts w:ascii="Times" w:hAnsi="Times"/>
        <w:sz w:val="18"/>
      </w:rPr>
      <w:t>©201</w:t>
    </w:r>
    <w:r w:rsidR="00B03ADE">
      <w:rPr>
        <w:rFonts w:ascii="Times" w:hAnsi="Times"/>
        <w:sz w:val="18"/>
      </w:rPr>
      <w:t>7</w:t>
    </w:r>
    <w:r>
      <w:rPr>
        <w:rFonts w:ascii="Times" w:hAnsi="Times"/>
        <w:sz w:val="18"/>
      </w:rPr>
      <w:t xml:space="preserve"> Pearson Education, Inc.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216E" w:rsidRDefault="00B9216E">
      <w:r>
        <w:separator/>
      </w:r>
    </w:p>
  </w:footnote>
  <w:footnote w:type="continuationSeparator" w:id="0">
    <w:p w:rsidR="00B9216E" w:rsidRDefault="00B9216E">
      <w:r>
        <w:continuationSeparator/>
      </w:r>
    </w:p>
  </w:footnote>
  <w:footnote w:id="1">
    <w:p w:rsidR="00461A48" w:rsidRPr="00B03ADE" w:rsidRDefault="00461A48">
      <w:pPr>
        <w:pStyle w:val="FootnoteText"/>
        <w:rPr>
          <w:rFonts w:ascii="Times New Roman" w:hAnsi="Times New Roman"/>
        </w:rPr>
      </w:pPr>
      <w:r w:rsidRPr="00B03ADE">
        <w:rPr>
          <w:rStyle w:val="FootnoteReference"/>
          <w:rFonts w:ascii="Times New Roman" w:hAnsi="Times New Roman"/>
        </w:rPr>
        <w:footnoteRef/>
      </w:r>
      <w:r w:rsidRPr="00B03ADE">
        <w:rPr>
          <w:rFonts w:ascii="Times New Roman" w:hAnsi="Times New Roman"/>
        </w:rPr>
        <w:t xml:space="preserve">This section is based on “Senate Panel Kills Tax on Luxury Items,” </w:t>
      </w:r>
      <w:r w:rsidRPr="00B03ADE">
        <w:rPr>
          <w:rFonts w:ascii="Times New Roman" w:hAnsi="Times New Roman"/>
          <w:i/>
          <w:iCs/>
        </w:rPr>
        <w:t>Los Angeles Times,</w:t>
      </w:r>
      <w:r w:rsidRPr="00B03ADE">
        <w:rPr>
          <w:rFonts w:ascii="Times New Roman" w:hAnsi="Times New Roman"/>
        </w:rPr>
        <w:t xml:space="preserve"> June 17, 1992:D1 and D13</w:t>
      </w:r>
      <w:r w:rsidR="00B03ADE">
        <w:rPr>
          <w:rFonts w:ascii="Times New Roman" w:hAnsi="Times New Roman"/>
        </w:rPr>
        <w:t>;</w:t>
      </w:r>
      <w:r w:rsidRPr="00B03ADE">
        <w:rPr>
          <w:rFonts w:ascii="Times New Roman" w:hAnsi="Times New Roman"/>
        </w:rPr>
        <w:t xml:space="preserve"> Christopher Byron, “The Bottom Line, High and Dry,” </w:t>
      </w:r>
      <w:r w:rsidRPr="00B03ADE">
        <w:rPr>
          <w:rFonts w:ascii="Times New Roman" w:hAnsi="Times New Roman"/>
          <w:i/>
          <w:iCs/>
        </w:rPr>
        <w:t>New York,</w:t>
      </w:r>
      <w:r w:rsidRPr="00B03ADE">
        <w:rPr>
          <w:rFonts w:ascii="Times New Roman" w:hAnsi="Times New Roman"/>
        </w:rPr>
        <w:t xml:space="preserve"> 25(18), May 4, 1992:18, 20</w:t>
      </w:r>
      <w:r w:rsidR="00B03ADE">
        <w:rPr>
          <w:rFonts w:ascii="Times New Roman" w:hAnsi="Times New Roman"/>
        </w:rPr>
        <w:t>; and</w:t>
      </w:r>
      <w:r w:rsidRPr="00B03ADE">
        <w:rPr>
          <w:rFonts w:ascii="Times New Roman" w:hAnsi="Times New Roman"/>
        </w:rPr>
        <w:t xml:space="preserve"> Bernard </w:t>
      </w:r>
      <w:proofErr w:type="spellStart"/>
      <w:r w:rsidRPr="00B03ADE">
        <w:rPr>
          <w:rFonts w:ascii="Times New Roman" w:hAnsi="Times New Roman"/>
        </w:rPr>
        <w:t>Baumohl</w:t>
      </w:r>
      <w:proofErr w:type="spellEnd"/>
      <w:r w:rsidRPr="00B03ADE">
        <w:rPr>
          <w:rFonts w:ascii="Times New Roman" w:hAnsi="Times New Roman"/>
        </w:rPr>
        <w:t xml:space="preserve">, “Taxes: Tempest in a Yacht Basin,” </w:t>
      </w:r>
      <w:r w:rsidRPr="00B03ADE">
        <w:rPr>
          <w:rFonts w:ascii="Times New Roman" w:hAnsi="Times New Roman"/>
          <w:i/>
          <w:iCs/>
        </w:rPr>
        <w:t>Time,</w:t>
      </w:r>
      <w:r w:rsidRPr="00B03ADE">
        <w:rPr>
          <w:rFonts w:ascii="Times New Roman" w:hAnsi="Times New Roman"/>
        </w:rPr>
        <w:t xml:space="preserve"> 137(26), July 1, 1991:51.</w:t>
      </w:r>
    </w:p>
  </w:footnote>
  <w:footnote w:id="2">
    <w:p w:rsidR="00461A48" w:rsidRPr="00B03ADE" w:rsidRDefault="00461A48">
      <w:pPr>
        <w:pStyle w:val="FootnoteText"/>
        <w:rPr>
          <w:rFonts w:ascii="Times New Roman" w:hAnsi="Times New Roman"/>
        </w:rPr>
      </w:pPr>
      <w:r w:rsidRPr="00B03ADE">
        <w:rPr>
          <w:rStyle w:val="FootnoteReference"/>
          <w:rFonts w:ascii="Times New Roman" w:hAnsi="Times New Roman"/>
        </w:rPr>
        <w:footnoteRef/>
      </w:r>
      <w:r w:rsidRPr="00B03ADE">
        <w:rPr>
          <w:rFonts w:ascii="Times New Roman" w:hAnsi="Times New Roman"/>
        </w:rPr>
        <w:t xml:space="preserve">Based on </w:t>
      </w:r>
      <w:proofErr w:type="spellStart"/>
      <w:r w:rsidRPr="00B03ADE">
        <w:rPr>
          <w:rFonts w:ascii="Times New Roman" w:hAnsi="Times New Roman"/>
        </w:rPr>
        <w:t>Agis</w:t>
      </w:r>
      <w:proofErr w:type="spellEnd"/>
      <w:r w:rsidRPr="00B03ADE">
        <w:rPr>
          <w:rFonts w:ascii="Times New Roman" w:hAnsi="Times New Roman"/>
        </w:rPr>
        <w:t xml:space="preserve"> </w:t>
      </w:r>
      <w:proofErr w:type="spellStart"/>
      <w:r w:rsidRPr="00B03ADE">
        <w:rPr>
          <w:rFonts w:ascii="Times New Roman" w:hAnsi="Times New Roman"/>
        </w:rPr>
        <w:t>Salpukas</w:t>
      </w:r>
      <w:proofErr w:type="spellEnd"/>
      <w:r w:rsidRPr="00B03ADE">
        <w:rPr>
          <w:rFonts w:ascii="Times New Roman" w:hAnsi="Times New Roman"/>
        </w:rPr>
        <w:t xml:space="preserve">, “Tolls Up, Trucks Take Back Roads,” </w:t>
      </w:r>
      <w:r w:rsidRPr="00B03ADE">
        <w:rPr>
          <w:rFonts w:ascii="Times New Roman" w:hAnsi="Times New Roman"/>
          <w:i/>
          <w:iCs/>
        </w:rPr>
        <w:t>New York Times,</w:t>
      </w:r>
      <w:r w:rsidRPr="00B03ADE">
        <w:rPr>
          <w:rFonts w:ascii="Times New Roman" w:hAnsi="Times New Roman"/>
        </w:rPr>
        <w:t xml:space="preserve"> September 17, 1991:D1, D6.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A48" w:rsidRPr="006551D5" w:rsidRDefault="00461A48">
    <w:pPr>
      <w:pStyle w:val="VersoHeader"/>
    </w:pPr>
    <w:r>
      <w:rPr>
        <w:rStyle w:val="PageNumber"/>
      </w:rPr>
      <w:fldChar w:fldCharType="begin"/>
    </w:r>
    <w:r>
      <w:rPr>
        <w:rStyle w:val="PageNumber"/>
      </w:rPr>
      <w:instrText xml:space="preserve"> PAGE </w:instrText>
    </w:r>
    <w:r>
      <w:rPr>
        <w:rStyle w:val="PageNumber"/>
      </w:rPr>
      <w:fldChar w:fldCharType="separate"/>
    </w:r>
    <w:r w:rsidR="002410B4">
      <w:rPr>
        <w:rStyle w:val="PageNumber"/>
        <w:noProof/>
      </w:rPr>
      <w:t>38</w:t>
    </w:r>
    <w:r>
      <w:rPr>
        <w:rStyle w:val="PageNumber"/>
      </w:rPr>
      <w:fldChar w:fldCharType="end"/>
    </w:r>
    <w:r>
      <w:t> </w:t>
    </w:r>
    <w:r>
      <w:t> </w:t>
    </w:r>
    <w:proofErr w:type="spellStart"/>
    <w:r>
      <w:t>Perloff</w:t>
    </w:r>
    <w:proofErr w:type="spellEnd"/>
    <w:r>
      <w:t xml:space="preserve"> • </w:t>
    </w:r>
    <w:r>
      <w:rPr>
        <w:i/>
        <w:iCs/>
      </w:rPr>
      <w:t>Microeconomics: Theory and Applications with Calculus</w:t>
    </w:r>
    <w:r>
      <w:rPr>
        <w:iCs/>
      </w:rPr>
      <w:t xml:space="preserve">, </w:t>
    </w:r>
    <w:r w:rsidR="00A27AEC">
      <w:rPr>
        <w:iCs/>
      </w:rPr>
      <w:t xml:space="preserve">Fourth </w:t>
    </w:r>
    <w:r>
      <w:rPr>
        <w:iCs/>
      </w:rPr>
      <w:t>Edition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A48" w:rsidRDefault="00461A48">
    <w:pPr>
      <w:pStyle w:val="RectoHeader"/>
    </w:pPr>
    <w:r>
      <w:rPr>
        <w:lang w:val="en-CA"/>
      </w:rPr>
      <w:t>Chapter 2</w:t>
    </w:r>
    <w:r>
      <w:t> </w:t>
    </w:r>
    <w:r>
      <w:t>Supply and Demand</w:t>
    </w:r>
    <w:r>
      <w:t> </w:t>
    </w:r>
    <w:r>
      <w:t> </w:t>
    </w:r>
    <w:r>
      <w:rPr>
        <w:rStyle w:val="PageNumber"/>
      </w:rPr>
      <w:fldChar w:fldCharType="begin"/>
    </w:r>
    <w:r>
      <w:rPr>
        <w:rStyle w:val="PageNumber"/>
      </w:rPr>
      <w:instrText xml:space="preserve"> PAGE </w:instrText>
    </w:r>
    <w:r>
      <w:rPr>
        <w:rStyle w:val="PageNumber"/>
      </w:rPr>
      <w:fldChar w:fldCharType="separate"/>
    </w:r>
    <w:r w:rsidR="002410B4">
      <w:rPr>
        <w:rStyle w:val="PageNumber"/>
      </w:rPr>
      <w:t>39</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EA0A9AE"/>
    <w:lvl w:ilvl="0">
      <w:start w:val="1"/>
      <w:numFmt w:val="decimal"/>
      <w:lvlText w:val="%1."/>
      <w:lvlJc w:val="left"/>
      <w:pPr>
        <w:tabs>
          <w:tab w:val="num" w:pos="1800"/>
        </w:tabs>
        <w:ind w:left="1800" w:hanging="360"/>
      </w:pPr>
    </w:lvl>
  </w:abstractNum>
  <w:abstractNum w:abstractNumId="1">
    <w:nsid w:val="FFFFFF7D"/>
    <w:multiLevelType w:val="singleLevel"/>
    <w:tmpl w:val="B5E23A74"/>
    <w:lvl w:ilvl="0">
      <w:start w:val="1"/>
      <w:numFmt w:val="decimal"/>
      <w:lvlText w:val="%1."/>
      <w:lvlJc w:val="left"/>
      <w:pPr>
        <w:tabs>
          <w:tab w:val="num" w:pos="1440"/>
        </w:tabs>
        <w:ind w:left="1440" w:hanging="360"/>
      </w:pPr>
    </w:lvl>
  </w:abstractNum>
  <w:abstractNum w:abstractNumId="2">
    <w:nsid w:val="FFFFFF7E"/>
    <w:multiLevelType w:val="singleLevel"/>
    <w:tmpl w:val="03EE1BFA"/>
    <w:lvl w:ilvl="0">
      <w:start w:val="1"/>
      <w:numFmt w:val="decimal"/>
      <w:lvlText w:val="%1."/>
      <w:lvlJc w:val="left"/>
      <w:pPr>
        <w:tabs>
          <w:tab w:val="num" w:pos="1080"/>
        </w:tabs>
        <w:ind w:left="1080" w:hanging="360"/>
      </w:pPr>
    </w:lvl>
  </w:abstractNum>
  <w:abstractNum w:abstractNumId="3">
    <w:nsid w:val="FFFFFF7F"/>
    <w:multiLevelType w:val="singleLevel"/>
    <w:tmpl w:val="19BA3308"/>
    <w:lvl w:ilvl="0">
      <w:start w:val="1"/>
      <w:numFmt w:val="decimal"/>
      <w:lvlText w:val="%1."/>
      <w:lvlJc w:val="left"/>
      <w:pPr>
        <w:tabs>
          <w:tab w:val="num" w:pos="720"/>
        </w:tabs>
        <w:ind w:left="720" w:hanging="360"/>
      </w:pPr>
    </w:lvl>
  </w:abstractNum>
  <w:abstractNum w:abstractNumId="4">
    <w:nsid w:val="FFFFFF80"/>
    <w:multiLevelType w:val="singleLevel"/>
    <w:tmpl w:val="DE38A46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A061CC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61058F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FEEC20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CC633D6"/>
    <w:lvl w:ilvl="0">
      <w:start w:val="1"/>
      <w:numFmt w:val="decimal"/>
      <w:pStyle w:val="ListBullet"/>
      <w:lvlText w:val="%1."/>
      <w:lvlJc w:val="left"/>
      <w:pPr>
        <w:tabs>
          <w:tab w:val="num" w:pos="360"/>
        </w:tabs>
        <w:ind w:left="360" w:hanging="360"/>
      </w:pPr>
    </w:lvl>
  </w:abstractNum>
  <w:abstractNum w:abstractNumId="9">
    <w:nsid w:val="FFFFFF89"/>
    <w:multiLevelType w:val="singleLevel"/>
    <w:tmpl w:val="D9EE3094"/>
    <w:lvl w:ilvl="0">
      <w:start w:val="1"/>
      <w:numFmt w:val="bullet"/>
      <w:lvlText w:val=""/>
      <w:lvlJc w:val="left"/>
      <w:pPr>
        <w:tabs>
          <w:tab w:val="num" w:pos="360"/>
        </w:tabs>
        <w:ind w:left="360" w:hanging="360"/>
      </w:pPr>
      <w:rPr>
        <w:rFonts w:ascii="Symbol" w:hAnsi="Symbol" w:hint="default"/>
      </w:rPr>
    </w:lvl>
  </w:abstractNum>
  <w:abstractNum w:abstractNumId="10">
    <w:nsid w:val="07591AE9"/>
    <w:multiLevelType w:val="hybridMultilevel"/>
    <w:tmpl w:val="47E23C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998387A"/>
    <w:multiLevelType w:val="multilevel"/>
    <w:tmpl w:val="B66CF056"/>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0C374610"/>
    <w:multiLevelType w:val="hybridMultilevel"/>
    <w:tmpl w:val="0A58564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153A7FF8"/>
    <w:multiLevelType w:val="multilevel"/>
    <w:tmpl w:val="1BC4958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nsid w:val="1E210371"/>
    <w:multiLevelType w:val="hybridMultilevel"/>
    <w:tmpl w:val="5AB896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42303D4"/>
    <w:multiLevelType w:val="hybridMultilevel"/>
    <w:tmpl w:val="139C8E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94503F9"/>
    <w:multiLevelType w:val="multilevel"/>
    <w:tmpl w:val="0A58564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nsid w:val="3BC3557A"/>
    <w:multiLevelType w:val="multilevel"/>
    <w:tmpl w:val="FCB697F8"/>
    <w:lvl w:ilvl="0">
      <w:start w:val="11"/>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E3F2E48"/>
    <w:multiLevelType w:val="hybridMultilevel"/>
    <w:tmpl w:val="B70A9B72"/>
    <w:lvl w:ilvl="0" w:tplc="DEF8885C">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nsid w:val="42BE410C"/>
    <w:multiLevelType w:val="multilevel"/>
    <w:tmpl w:val="FCB697F8"/>
    <w:lvl w:ilvl="0">
      <w:start w:val="11"/>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48D71E93"/>
    <w:multiLevelType w:val="hybridMultilevel"/>
    <w:tmpl w:val="3BE403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B7225BC"/>
    <w:multiLevelType w:val="multilevel"/>
    <w:tmpl w:val="B016B02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FFF24A5"/>
    <w:multiLevelType w:val="multilevel"/>
    <w:tmpl w:val="FCB697F8"/>
    <w:lvl w:ilvl="0">
      <w:start w:val="11"/>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57441DFC"/>
    <w:multiLevelType w:val="hybridMultilevel"/>
    <w:tmpl w:val="02CEFD4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404460F"/>
    <w:multiLevelType w:val="hybridMultilevel"/>
    <w:tmpl w:val="AF56E704"/>
    <w:lvl w:ilvl="0" w:tplc="FFFFFFFF">
      <w:start w:val="1"/>
      <w:numFmt w:val="decimal"/>
      <w:lvlText w:val="%1."/>
      <w:lvlJc w:val="left"/>
      <w:pPr>
        <w:tabs>
          <w:tab w:val="num" w:pos="720"/>
        </w:tabs>
        <w:ind w:left="720" w:hanging="360"/>
      </w:pPr>
      <w:rPr>
        <w:rFonts w:hint="default"/>
      </w:rPr>
    </w:lvl>
    <w:lvl w:ilvl="1" w:tplc="FFFFFFFF">
      <w:start w:val="1"/>
      <w:numFmt w:val="lowerLetter"/>
      <w:pStyle w:val="awTB02question"/>
      <w:lvlText w:val="%2."/>
      <w:lvlJc w:val="left"/>
      <w:pPr>
        <w:tabs>
          <w:tab w:val="num" w:pos="1440"/>
        </w:tabs>
        <w:ind w:left="1440" w:hanging="360"/>
      </w:pPr>
      <w:rPr>
        <w:rFonts w:hint="default"/>
      </w:rPr>
    </w:lvl>
    <w:lvl w:ilvl="2" w:tplc="FFFFFFFF">
      <w:start w:val="1"/>
      <w:numFmt w:val="lowerRoman"/>
      <w:pStyle w:val="awTB03distractor"/>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nsid w:val="6A55172E"/>
    <w:multiLevelType w:val="multilevel"/>
    <w:tmpl w:val="1136A33C"/>
    <w:lvl w:ilvl="0">
      <w:start w:val="1"/>
      <w:numFmt w:val="none"/>
      <w:suff w:val="nothing"/>
      <w:lvlText w:val="%1"/>
      <w:lvlJc w:val="left"/>
      <w:pPr>
        <w:ind w:left="0" w:firstLine="0"/>
      </w:pPr>
      <w:rPr>
        <w:rFonts w:hint="default"/>
      </w:rPr>
    </w:lvl>
    <w:lvl w:ilvl="1">
      <w:start w:val="1"/>
      <w:numFmt w:val="decimal"/>
      <w:lvlText w:val="%2."/>
      <w:lvlJc w:val="left"/>
      <w:pPr>
        <w:tabs>
          <w:tab w:val="num" w:pos="547"/>
        </w:tabs>
        <w:ind w:left="547" w:hanging="547"/>
      </w:pPr>
      <w:rPr>
        <w:rFonts w:hint="default"/>
      </w:rPr>
    </w:lvl>
    <w:lvl w:ilvl="2">
      <w:start w:val="1"/>
      <w:numFmt w:val="lowerLetter"/>
      <w:lvlText w:val="(%3)"/>
      <w:lvlJc w:val="left"/>
      <w:pPr>
        <w:tabs>
          <w:tab w:val="num" w:pos="907"/>
        </w:tabs>
        <w:ind w:left="907" w:hanging="360"/>
      </w:pPr>
      <w:rPr>
        <w:rFonts w:hint="default"/>
      </w:rPr>
    </w:lvl>
    <w:lvl w:ilvl="3">
      <w:start w:val="1"/>
      <w:numFmt w:val="none"/>
      <w:lvlText w:val="Answer:"/>
      <w:lvlJc w:val="left"/>
      <w:pPr>
        <w:tabs>
          <w:tab w:val="num" w:pos="1987"/>
        </w:tabs>
        <w:ind w:left="1411" w:hanging="864"/>
      </w:pPr>
      <w:rPr>
        <w:rFonts w:ascii="Times New Roman" w:hAnsi="Times New Roman" w:hint="default"/>
        <w:b w:val="0"/>
        <w:i w:val="0"/>
        <w:caps w:val="0"/>
        <w:smallCaps w:val="0"/>
        <w:strike w:val="0"/>
        <w:dstrike w:val="0"/>
        <w:snapToGrid w:val="0"/>
        <w:vanish w:val="0"/>
        <w:color w:val="000000"/>
        <w:spacing w:val="0"/>
        <w:kern w:val="0"/>
        <w:position w:val="0"/>
        <w:u w:val="none"/>
        <w:vertAlign w:val="baseline"/>
        <w:em w:val="none"/>
      </w:rPr>
    </w:lvl>
    <w:lvl w:ilvl="4">
      <w:start w:val="1"/>
      <w:numFmt w:val="none"/>
      <w:lvlText w:val="(%5)"/>
      <w:lvlJc w:val="left"/>
      <w:pPr>
        <w:tabs>
          <w:tab w:val="num" w:pos="2160"/>
        </w:tabs>
        <w:ind w:left="2160" w:hanging="360"/>
      </w:pPr>
      <w:rPr>
        <w:rFonts w:hint="default"/>
      </w:rPr>
    </w:lvl>
    <w:lvl w:ilvl="5">
      <w:start w:val="1"/>
      <w:numFmt w:val="none"/>
      <w:lvlText w:val="(%6)"/>
      <w:lvlJc w:val="left"/>
      <w:pPr>
        <w:tabs>
          <w:tab w:val="num" w:pos="2520"/>
        </w:tabs>
        <w:ind w:left="2520" w:hanging="360"/>
      </w:pPr>
      <w:rPr>
        <w:rFonts w:hint="default"/>
      </w:rPr>
    </w:lvl>
    <w:lvl w:ilvl="6">
      <w:start w:val="1"/>
      <w:numFmt w:val="none"/>
      <w:lvlText w:val="%7."/>
      <w:lvlJc w:val="left"/>
      <w:pPr>
        <w:tabs>
          <w:tab w:val="num" w:pos="2880"/>
        </w:tabs>
        <w:ind w:left="2880" w:hanging="360"/>
      </w:pPr>
      <w:rPr>
        <w:rFonts w:hint="default"/>
      </w:rPr>
    </w:lvl>
    <w:lvl w:ilvl="7">
      <w:start w:val="1"/>
      <w:numFmt w:val="none"/>
      <w:lvlText w:val="%8."/>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6">
    <w:nsid w:val="6B835E3B"/>
    <w:multiLevelType w:val="hybridMultilevel"/>
    <w:tmpl w:val="2C0C4932"/>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70803C3A"/>
    <w:multiLevelType w:val="multilevel"/>
    <w:tmpl w:val="3B56B3B0"/>
    <w:lvl w:ilvl="0">
      <w:start w:val="1"/>
      <w:numFmt w:val="decimal"/>
      <w:pStyle w:val="MCQ"/>
      <w:lvlText w:val="%1."/>
      <w:lvlJc w:val="left"/>
      <w:pPr>
        <w:tabs>
          <w:tab w:val="num" w:pos="360"/>
        </w:tabs>
        <w:ind w:left="0" w:firstLine="0"/>
      </w:pPr>
      <w:rPr>
        <w:rFonts w:hint="default"/>
      </w:rPr>
    </w:lvl>
    <w:lvl w:ilvl="1">
      <w:start w:val="1"/>
      <w:numFmt w:val="lowerLetter"/>
      <w:pStyle w:val="MCA"/>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8">
    <w:nsid w:val="72FA3D7E"/>
    <w:multiLevelType w:val="hybridMultilevel"/>
    <w:tmpl w:val="7BAAA4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AF310BC"/>
    <w:multiLevelType w:val="multilevel"/>
    <w:tmpl w:val="3C027234"/>
    <w:lvl w:ilvl="0">
      <w:start w:val="11"/>
      <w:numFmt w:val="decimal"/>
      <w:lvlText w:val="%1"/>
      <w:lvlJc w:val="left"/>
      <w:pPr>
        <w:tabs>
          <w:tab w:val="num" w:pos="615"/>
        </w:tabs>
        <w:ind w:left="615" w:hanging="615"/>
      </w:pPr>
      <w:rPr>
        <w:rFonts w:hint="default"/>
      </w:rPr>
    </w:lvl>
    <w:lvl w:ilvl="1">
      <w:start w:val="8"/>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7D6966E3"/>
    <w:multiLevelType w:val="multilevel"/>
    <w:tmpl w:val="9CF6176A"/>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7EC778C5"/>
    <w:multiLevelType w:val="multilevel"/>
    <w:tmpl w:val="F12EF42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7"/>
  </w:num>
  <w:num w:numId="2">
    <w:abstractNumId w:val="8"/>
  </w:num>
  <w:num w:numId="3">
    <w:abstractNumId w:val="24"/>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 w:numId="12">
    <w:abstractNumId w:val="9"/>
  </w:num>
  <w:num w:numId="13">
    <w:abstractNumId w:val="25"/>
  </w:num>
  <w:num w:numId="14">
    <w:abstractNumId w:val="22"/>
  </w:num>
  <w:num w:numId="15">
    <w:abstractNumId w:val="19"/>
  </w:num>
  <w:num w:numId="16">
    <w:abstractNumId w:val="17"/>
  </w:num>
  <w:num w:numId="17">
    <w:abstractNumId w:val="29"/>
  </w:num>
  <w:num w:numId="18">
    <w:abstractNumId w:val="26"/>
  </w:num>
  <w:num w:numId="19">
    <w:abstractNumId w:val="28"/>
  </w:num>
  <w:num w:numId="20">
    <w:abstractNumId w:val="15"/>
  </w:num>
  <w:num w:numId="21">
    <w:abstractNumId w:val="12"/>
  </w:num>
  <w:num w:numId="22">
    <w:abstractNumId w:val="16"/>
  </w:num>
  <w:num w:numId="23">
    <w:abstractNumId w:val="14"/>
  </w:num>
  <w:num w:numId="24">
    <w:abstractNumId w:val="13"/>
  </w:num>
  <w:num w:numId="25">
    <w:abstractNumId w:val="20"/>
  </w:num>
  <w:num w:numId="26">
    <w:abstractNumId w:val="23"/>
  </w:num>
  <w:num w:numId="27">
    <w:abstractNumId w:val="10"/>
  </w:num>
  <w:num w:numId="28">
    <w:abstractNumId w:val="11"/>
  </w:num>
  <w:num w:numId="29">
    <w:abstractNumId w:val="18"/>
  </w:num>
  <w:num w:numId="30">
    <w:abstractNumId w:val="30"/>
  </w:num>
  <w:num w:numId="31">
    <w:abstractNumId w:val="21"/>
  </w:num>
  <w:num w:numId="32">
    <w:abstractNumId w:val="3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eonie Stone">
    <w15:presenceInfo w15:providerId="None" w15:userId="Leonie Sto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9"/>
  <w:mirrorMargins/>
  <w:proofState w:spelling="clean" w:grammar="clean"/>
  <w:attachedTemplate r:id="rId1"/>
  <w:linkStyles/>
  <w:doNotTrackFormatting/>
  <w:defaultTabStop w:val="720"/>
  <w:evenAndOddHeaders/>
  <w:drawingGridHorizontalSpacing w:val="75"/>
  <w:drawingGridVerticalSpacing w:val="102"/>
  <w:displayHorizontalDrawingGridEvery w:val="0"/>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6CD"/>
    <w:rsid w:val="00020D98"/>
    <w:rsid w:val="0005623C"/>
    <w:rsid w:val="00095FFB"/>
    <w:rsid w:val="000B75C9"/>
    <w:rsid w:val="000D78CC"/>
    <w:rsid w:val="000F0EFC"/>
    <w:rsid w:val="000F59B7"/>
    <w:rsid w:val="00116E1A"/>
    <w:rsid w:val="00197D43"/>
    <w:rsid w:val="001B1F32"/>
    <w:rsid w:val="001D03FB"/>
    <w:rsid w:val="001D66CD"/>
    <w:rsid w:val="0021504F"/>
    <w:rsid w:val="00220F26"/>
    <w:rsid w:val="002410B4"/>
    <w:rsid w:val="00271697"/>
    <w:rsid w:val="00293182"/>
    <w:rsid w:val="00294CAD"/>
    <w:rsid w:val="002A5F6E"/>
    <w:rsid w:val="002C421F"/>
    <w:rsid w:val="00304657"/>
    <w:rsid w:val="0031139A"/>
    <w:rsid w:val="003530AC"/>
    <w:rsid w:val="00397F22"/>
    <w:rsid w:val="003A5F1B"/>
    <w:rsid w:val="003E3AB2"/>
    <w:rsid w:val="003F4CD7"/>
    <w:rsid w:val="00435CFF"/>
    <w:rsid w:val="004536DB"/>
    <w:rsid w:val="00461A48"/>
    <w:rsid w:val="004661D0"/>
    <w:rsid w:val="0047036F"/>
    <w:rsid w:val="00470B47"/>
    <w:rsid w:val="004A2784"/>
    <w:rsid w:val="004D3EDC"/>
    <w:rsid w:val="004F3DD2"/>
    <w:rsid w:val="00507BD1"/>
    <w:rsid w:val="0051280D"/>
    <w:rsid w:val="00533D21"/>
    <w:rsid w:val="00545505"/>
    <w:rsid w:val="00572C53"/>
    <w:rsid w:val="00574396"/>
    <w:rsid w:val="00584BAD"/>
    <w:rsid w:val="005916C4"/>
    <w:rsid w:val="00596CCB"/>
    <w:rsid w:val="005B23CC"/>
    <w:rsid w:val="005D42E7"/>
    <w:rsid w:val="005D4B30"/>
    <w:rsid w:val="00631347"/>
    <w:rsid w:val="00636E3A"/>
    <w:rsid w:val="00641D4D"/>
    <w:rsid w:val="006551D5"/>
    <w:rsid w:val="00661456"/>
    <w:rsid w:val="00691873"/>
    <w:rsid w:val="006A4C6E"/>
    <w:rsid w:val="006B07C4"/>
    <w:rsid w:val="006B3F46"/>
    <w:rsid w:val="006B5FEE"/>
    <w:rsid w:val="006B6C35"/>
    <w:rsid w:val="006C0372"/>
    <w:rsid w:val="006E6B5A"/>
    <w:rsid w:val="006E7B4A"/>
    <w:rsid w:val="00760A15"/>
    <w:rsid w:val="007820B9"/>
    <w:rsid w:val="007D4FA4"/>
    <w:rsid w:val="00800C90"/>
    <w:rsid w:val="008119F8"/>
    <w:rsid w:val="00844DEE"/>
    <w:rsid w:val="00864063"/>
    <w:rsid w:val="008762C3"/>
    <w:rsid w:val="00876BBF"/>
    <w:rsid w:val="008850CA"/>
    <w:rsid w:val="008D4F0B"/>
    <w:rsid w:val="008F3AB8"/>
    <w:rsid w:val="00911D85"/>
    <w:rsid w:val="00915181"/>
    <w:rsid w:val="0092159E"/>
    <w:rsid w:val="00933B5E"/>
    <w:rsid w:val="00937595"/>
    <w:rsid w:val="00945327"/>
    <w:rsid w:val="00974393"/>
    <w:rsid w:val="00991F5E"/>
    <w:rsid w:val="009C141E"/>
    <w:rsid w:val="009D2362"/>
    <w:rsid w:val="00A06607"/>
    <w:rsid w:val="00A227D1"/>
    <w:rsid w:val="00A27AEC"/>
    <w:rsid w:val="00A319F5"/>
    <w:rsid w:val="00A31B35"/>
    <w:rsid w:val="00A320C7"/>
    <w:rsid w:val="00A55D72"/>
    <w:rsid w:val="00A625DC"/>
    <w:rsid w:val="00A838AD"/>
    <w:rsid w:val="00A9216C"/>
    <w:rsid w:val="00AA7750"/>
    <w:rsid w:val="00AE652C"/>
    <w:rsid w:val="00B03ADE"/>
    <w:rsid w:val="00B0699F"/>
    <w:rsid w:val="00B37577"/>
    <w:rsid w:val="00B418E5"/>
    <w:rsid w:val="00B62529"/>
    <w:rsid w:val="00B66700"/>
    <w:rsid w:val="00B871EE"/>
    <w:rsid w:val="00B9216E"/>
    <w:rsid w:val="00BC3657"/>
    <w:rsid w:val="00BE21B0"/>
    <w:rsid w:val="00BF286E"/>
    <w:rsid w:val="00C0085D"/>
    <w:rsid w:val="00C21380"/>
    <w:rsid w:val="00C57BDB"/>
    <w:rsid w:val="00C73412"/>
    <w:rsid w:val="00C851B4"/>
    <w:rsid w:val="00C86CE5"/>
    <w:rsid w:val="00C907E6"/>
    <w:rsid w:val="00C95B58"/>
    <w:rsid w:val="00CA6A55"/>
    <w:rsid w:val="00CA7DDF"/>
    <w:rsid w:val="00CC1C90"/>
    <w:rsid w:val="00CF3E4A"/>
    <w:rsid w:val="00CF6E4A"/>
    <w:rsid w:val="00D05D8B"/>
    <w:rsid w:val="00D123C0"/>
    <w:rsid w:val="00D32FC5"/>
    <w:rsid w:val="00D842FD"/>
    <w:rsid w:val="00D92ADF"/>
    <w:rsid w:val="00DC4316"/>
    <w:rsid w:val="00DF5F19"/>
    <w:rsid w:val="00E34714"/>
    <w:rsid w:val="00E35545"/>
    <w:rsid w:val="00E519B6"/>
    <w:rsid w:val="00E673D6"/>
    <w:rsid w:val="00E76AB5"/>
    <w:rsid w:val="00E94566"/>
    <w:rsid w:val="00EA5BEC"/>
    <w:rsid w:val="00EB691C"/>
    <w:rsid w:val="00ED29D3"/>
    <w:rsid w:val="00EE0034"/>
    <w:rsid w:val="00EE0686"/>
    <w:rsid w:val="00EF3C1A"/>
    <w:rsid w:val="00F11233"/>
    <w:rsid w:val="00F15438"/>
    <w:rsid w:val="00F16639"/>
    <w:rsid w:val="00F42FAE"/>
    <w:rsid w:val="00F5042B"/>
    <w:rsid w:val="00F67EB7"/>
    <w:rsid w:val="00FA1D39"/>
    <w:rsid w:val="00FB3D0B"/>
    <w:rsid w:val="00FB44B8"/>
    <w:rsid w:val="00FC034F"/>
    <w:rsid w:val="00FD03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jc w:val="center"/>
      <w:outlineLvl w:val="0"/>
    </w:pPr>
    <w:rPr>
      <w:sz w:val="24"/>
    </w:rPr>
  </w:style>
  <w:style w:type="paragraph" w:styleId="Heading2">
    <w:name w:val="heading 2"/>
    <w:basedOn w:val="Normal"/>
    <w:next w:val="Normal"/>
    <w:qFormat/>
    <w:pPr>
      <w:keepNext/>
      <w:outlineLvl w:val="1"/>
    </w:pPr>
    <w:rPr>
      <w:b/>
      <w:sz w:val="24"/>
      <w:u w:val="single"/>
    </w:rPr>
  </w:style>
  <w:style w:type="paragraph" w:styleId="Heading3">
    <w:name w:val="heading 3"/>
    <w:basedOn w:val="Normal"/>
    <w:next w:val="Normal"/>
    <w:qFormat/>
    <w:pPr>
      <w:keepNext/>
      <w:outlineLvl w:val="2"/>
    </w:pPr>
    <w:rPr>
      <w:sz w:val="24"/>
    </w:rPr>
  </w:style>
  <w:style w:type="paragraph" w:styleId="Heading4">
    <w:name w:val="heading 4"/>
    <w:basedOn w:val="Normal"/>
    <w:next w:val="Normal"/>
    <w:qFormat/>
    <w:pPr>
      <w:keepNext/>
      <w:tabs>
        <w:tab w:val="left" w:pos="720"/>
      </w:tabs>
      <w:spacing w:line="-240" w:lineRule="auto"/>
      <w:outlineLvl w:val="3"/>
    </w:pPr>
    <w:rPr>
      <w:b/>
      <w:sz w:val="24"/>
    </w:rPr>
  </w:style>
  <w:style w:type="paragraph" w:styleId="Heading5">
    <w:name w:val="heading 5"/>
    <w:basedOn w:val="Normal"/>
    <w:next w:val="Normal"/>
    <w:qFormat/>
    <w:pPr>
      <w:spacing w:before="240" w:after="60"/>
      <w:outlineLvl w:val="4"/>
    </w:pPr>
    <w:rPr>
      <w:sz w:val="22"/>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rPr>
  </w:style>
  <w:style w:type="paragraph" w:styleId="Heading8">
    <w:name w:val="heading 8"/>
    <w:basedOn w:val="Normal"/>
    <w:next w:val="Normal"/>
    <w:qFormat/>
    <w:pPr>
      <w:spacing w:before="240" w:after="60"/>
      <w:outlineLvl w:val="7"/>
    </w:pPr>
    <w:rPr>
      <w:rFonts w:ascii="Arial" w:hAnsi="Arial"/>
      <w:i/>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1">
    <w:name w:val="List1"/>
    <w:basedOn w:val="Normal"/>
    <w:pPr>
      <w:keepNext/>
      <w:tabs>
        <w:tab w:val="left" w:pos="504"/>
      </w:tabs>
      <w:spacing w:before="200"/>
      <w:ind w:left="518" w:hanging="518"/>
    </w:pPr>
    <w:rPr>
      <w:rFonts w:ascii="Times" w:hAnsi="Times"/>
      <w:b/>
      <w:sz w:val="22"/>
    </w:rPr>
  </w:style>
  <w:style w:type="paragraph" w:customStyle="1" w:styleId="List2">
    <w:name w:val="List2"/>
    <w:basedOn w:val="Normal"/>
    <w:pPr>
      <w:keepNext/>
      <w:tabs>
        <w:tab w:val="left" w:pos="907"/>
      </w:tabs>
      <w:spacing w:before="100" w:after="60"/>
      <w:ind w:left="907" w:hanging="403"/>
    </w:pPr>
    <w:rPr>
      <w:rFonts w:ascii="Times" w:hAnsi="Times"/>
      <w:sz w:val="22"/>
    </w:rPr>
  </w:style>
  <w:style w:type="paragraph" w:customStyle="1" w:styleId="List3">
    <w:name w:val="List3"/>
    <w:basedOn w:val="Normal"/>
    <w:pPr>
      <w:keepNext/>
      <w:tabs>
        <w:tab w:val="left" w:pos="1339"/>
      </w:tabs>
      <w:ind w:left="1339" w:hanging="432"/>
    </w:pPr>
    <w:rPr>
      <w:rFonts w:ascii="Times" w:hAnsi="Times"/>
      <w:sz w:val="22"/>
    </w:rPr>
  </w:style>
  <w:style w:type="paragraph" w:customStyle="1" w:styleId="List4">
    <w:name w:val="List4"/>
    <w:basedOn w:val="Normal"/>
    <w:pPr>
      <w:keepNext/>
      <w:tabs>
        <w:tab w:val="left" w:pos="1728"/>
      </w:tabs>
      <w:ind w:left="1728" w:hanging="389"/>
    </w:pPr>
    <w:rPr>
      <w:rFonts w:ascii="Times" w:hAnsi="Times"/>
      <w:sz w:val="22"/>
    </w:rPr>
  </w:style>
  <w:style w:type="paragraph" w:customStyle="1" w:styleId="List5">
    <w:name w:val="List5"/>
    <w:basedOn w:val="Normal"/>
    <w:pPr>
      <w:keepNext/>
      <w:tabs>
        <w:tab w:val="left" w:pos="1875"/>
      </w:tabs>
      <w:ind w:left="1725" w:hanging="225"/>
    </w:pPr>
    <w:rPr>
      <w:rFonts w:ascii="Times" w:hAnsi="Times"/>
      <w:sz w:val="22"/>
    </w:rPr>
  </w:style>
  <w:style w:type="paragraph" w:customStyle="1" w:styleId="H2">
    <w:name w:val="H2"/>
    <w:basedOn w:val="Heading3"/>
    <w:pPr>
      <w:spacing w:before="240" w:after="100"/>
      <w:ind w:right="504"/>
      <w:outlineLvl w:val="0"/>
    </w:pPr>
    <w:rPr>
      <w:rFonts w:ascii="Helvetica" w:hAnsi="Helvetica"/>
      <w:b/>
      <w:bCs/>
      <w:szCs w:val="22"/>
    </w:rPr>
  </w:style>
  <w:style w:type="paragraph" w:customStyle="1" w:styleId="T1">
    <w:name w:val="T1"/>
    <w:basedOn w:val="Normal"/>
    <w:pPr>
      <w:keepNext/>
    </w:pPr>
    <w:rPr>
      <w:rFonts w:ascii="Times" w:hAnsi="Times"/>
      <w:sz w:val="22"/>
    </w:rPr>
  </w:style>
  <w:style w:type="paragraph" w:customStyle="1" w:styleId="MCQ">
    <w:name w:val="MCQ"/>
    <w:basedOn w:val="Normal"/>
    <w:pPr>
      <w:numPr>
        <w:numId w:val="1"/>
      </w:numPr>
      <w:spacing w:before="200" w:after="60"/>
      <w:ind w:left="375" w:hanging="375"/>
    </w:pPr>
    <w:rPr>
      <w:rFonts w:ascii="Times" w:hAnsi="Times"/>
      <w:sz w:val="22"/>
    </w:rPr>
  </w:style>
  <w:style w:type="paragraph" w:customStyle="1" w:styleId="MCA">
    <w:name w:val="MCA"/>
    <w:basedOn w:val="Normal"/>
    <w:pPr>
      <w:numPr>
        <w:ilvl w:val="1"/>
        <w:numId w:val="1"/>
      </w:numPr>
      <w:tabs>
        <w:tab w:val="clear" w:pos="1080"/>
        <w:tab w:val="num" w:pos="750"/>
      </w:tabs>
      <w:ind w:left="750" w:hanging="375"/>
    </w:pPr>
    <w:rPr>
      <w:rFonts w:ascii="Times" w:hAnsi="Times"/>
      <w:sz w:val="22"/>
    </w:rPr>
  </w:style>
  <w:style w:type="paragraph" w:customStyle="1" w:styleId="awTBfig">
    <w:name w:val="awTB_fig"/>
    <w:basedOn w:val="Normal"/>
    <w:next w:val="Normal"/>
    <w:pPr>
      <w:keepNext/>
      <w:keepLines/>
      <w:spacing w:before="200" w:after="40"/>
      <w:ind w:left="389"/>
      <w:outlineLvl w:val="1"/>
    </w:pPr>
    <w:rPr>
      <w:rFonts w:ascii="Times" w:hAnsi="Times"/>
      <w:snapToGrid w:val="0"/>
      <w:sz w:val="22"/>
    </w:rPr>
  </w:style>
  <w:style w:type="paragraph" w:customStyle="1" w:styleId="awTBfigCap">
    <w:name w:val="awTB_figCap"/>
    <w:basedOn w:val="Normal"/>
    <w:pPr>
      <w:keepNext/>
      <w:keepLines/>
      <w:spacing w:before="40" w:after="40"/>
      <w:ind w:left="387"/>
      <w:outlineLvl w:val="1"/>
    </w:pPr>
    <w:rPr>
      <w:rFonts w:ascii="Times" w:hAnsi="Times"/>
      <w:i/>
      <w:snapToGrid w:val="0"/>
      <w:sz w:val="22"/>
    </w:rPr>
  </w:style>
  <w:style w:type="paragraph" w:customStyle="1" w:styleId="awTB02question">
    <w:name w:val="awTB_02_question"/>
    <w:basedOn w:val="Normal"/>
    <w:next w:val="Normal"/>
    <w:pPr>
      <w:keepNext/>
      <w:keepLines/>
      <w:numPr>
        <w:ilvl w:val="1"/>
        <w:numId w:val="3"/>
      </w:numPr>
      <w:tabs>
        <w:tab w:val="left" w:pos="640"/>
      </w:tabs>
      <w:spacing w:before="200" w:after="60"/>
      <w:outlineLvl w:val="2"/>
    </w:pPr>
    <w:rPr>
      <w:rFonts w:ascii="Times" w:hAnsi="Times"/>
      <w:snapToGrid w:val="0"/>
      <w:sz w:val="22"/>
    </w:rPr>
  </w:style>
  <w:style w:type="paragraph" w:customStyle="1" w:styleId="awTB03distractor">
    <w:name w:val="awTB_03_distractor"/>
    <w:basedOn w:val="Normal"/>
    <w:pPr>
      <w:keepNext/>
      <w:keepLines/>
      <w:numPr>
        <w:ilvl w:val="2"/>
        <w:numId w:val="3"/>
      </w:numPr>
      <w:tabs>
        <w:tab w:val="left" w:pos="720"/>
      </w:tabs>
      <w:spacing w:after="40"/>
      <w:outlineLvl w:val="2"/>
    </w:pPr>
    <w:rPr>
      <w:rFonts w:ascii="Times" w:hAnsi="Times"/>
      <w:snapToGrid w:val="0"/>
      <w:sz w:val="22"/>
    </w:rPr>
  </w:style>
  <w:style w:type="paragraph" w:customStyle="1" w:styleId="awTB01questionHead">
    <w:name w:val="awTB_01_questionHead"/>
    <w:basedOn w:val="Normal"/>
    <w:pPr>
      <w:keepNext/>
      <w:keepLines/>
      <w:spacing w:before="360" w:after="200"/>
      <w:outlineLvl w:val="1"/>
    </w:pPr>
    <w:rPr>
      <w:rFonts w:ascii="Helvetica" w:hAnsi="Helvetica"/>
      <w:b/>
      <w:sz w:val="28"/>
    </w:rPr>
  </w:style>
  <w:style w:type="paragraph" w:customStyle="1" w:styleId="awTB00chTitle">
    <w:name w:val="awTB_00_chTitle"/>
    <w:basedOn w:val="Normal"/>
    <w:next w:val="Normal"/>
    <w:pPr>
      <w:keepLines/>
      <w:spacing w:before="1440" w:after="720"/>
      <w:outlineLvl w:val="0"/>
    </w:pPr>
    <w:rPr>
      <w:rFonts w:ascii="Times" w:hAnsi="Times"/>
      <w:b/>
      <w:sz w:val="36"/>
    </w:rPr>
  </w:style>
  <w:style w:type="character" w:styleId="PageNumber">
    <w:name w:val="page number"/>
    <w:basedOn w:val="DefaultParagraphFont"/>
    <w:semiHidden/>
  </w:style>
  <w:style w:type="paragraph" w:customStyle="1" w:styleId="VersoHeader">
    <w:name w:val="Verso Header"/>
    <w:pPr>
      <w:pBdr>
        <w:bottom w:val="single" w:sz="4" w:space="2" w:color="auto"/>
      </w:pBdr>
      <w:spacing w:after="360"/>
    </w:pPr>
    <w:rPr>
      <w:rFonts w:ascii="Times" w:hAnsi="Times"/>
      <w:sz w:val="18"/>
    </w:rPr>
  </w:style>
  <w:style w:type="paragraph" w:customStyle="1" w:styleId="RectoHeader">
    <w:name w:val="Recto Header"/>
    <w:pPr>
      <w:pBdr>
        <w:bottom w:val="single" w:sz="4" w:space="2" w:color="auto"/>
      </w:pBdr>
      <w:spacing w:after="360"/>
      <w:jc w:val="right"/>
    </w:pPr>
    <w:rPr>
      <w:rFonts w:ascii="Times" w:eastAsia="Times" w:hAnsi="Times"/>
      <w:noProof/>
      <w:sz w:val="18"/>
    </w:rPr>
  </w:style>
  <w:style w:type="paragraph" w:customStyle="1" w:styleId="awTB03distractorLast">
    <w:name w:val="awTB_03_distractor_Last"/>
    <w:basedOn w:val="awTB03distractor"/>
    <w:pPr>
      <w:keepNext w:val="0"/>
    </w:pPr>
  </w:style>
  <w:style w:type="paragraph" w:customStyle="1" w:styleId="KTtext">
    <w:name w:val="KT_text"/>
    <w:basedOn w:val="T1"/>
    <w:rPr>
      <w:szCs w:val="19"/>
    </w:rPr>
  </w:style>
  <w:style w:type="paragraph" w:customStyle="1" w:styleId="Problemlist1">
    <w:name w:val="Problem_list1"/>
    <w:basedOn w:val="Normal"/>
    <w:pPr>
      <w:keepNext/>
      <w:keepLines/>
      <w:tabs>
        <w:tab w:val="left" w:pos="387"/>
      </w:tabs>
      <w:spacing w:before="200" w:after="60"/>
      <w:ind w:left="375" w:hanging="375"/>
      <w:outlineLvl w:val="2"/>
    </w:pPr>
    <w:rPr>
      <w:rFonts w:ascii="Times" w:hAnsi="Times"/>
      <w:snapToGrid w:val="0"/>
      <w:sz w:val="22"/>
    </w:rPr>
  </w:style>
  <w:style w:type="paragraph" w:customStyle="1" w:styleId="NL1">
    <w:name w:val="NL1"/>
    <w:pPr>
      <w:keepNext/>
      <w:spacing w:before="200" w:after="60"/>
      <w:ind w:left="446" w:hanging="446"/>
    </w:pPr>
    <w:rPr>
      <w:rFonts w:ascii="Times" w:hAnsi="Times"/>
      <w:sz w:val="22"/>
    </w:rPr>
  </w:style>
  <w:style w:type="paragraph" w:customStyle="1" w:styleId="NL2">
    <w:name w:val="NL2"/>
    <w:pPr>
      <w:tabs>
        <w:tab w:val="left" w:pos="720"/>
      </w:tabs>
      <w:spacing w:after="40"/>
      <w:ind w:left="720" w:hanging="331"/>
    </w:pPr>
    <w:rPr>
      <w:rFonts w:ascii="Times" w:hAnsi="Times"/>
      <w:sz w:val="22"/>
    </w:rPr>
  </w:style>
  <w:style w:type="paragraph" w:customStyle="1" w:styleId="problemlist2">
    <w:name w:val="problem_list2"/>
    <w:basedOn w:val="awTB03distractor"/>
    <w:pPr>
      <w:numPr>
        <w:ilvl w:val="0"/>
        <w:numId w:val="0"/>
      </w:numPr>
      <w:ind w:left="720" w:hanging="331"/>
    </w:pPr>
  </w:style>
  <w:style w:type="paragraph" w:customStyle="1" w:styleId="MCQList1">
    <w:name w:val="MCQ_List1"/>
    <w:basedOn w:val="Problemlist1"/>
    <w:pPr>
      <w:tabs>
        <w:tab w:val="clear" w:pos="387"/>
      </w:tabs>
      <w:ind w:left="450" w:hanging="450"/>
    </w:pPr>
  </w:style>
  <w:style w:type="paragraph" w:customStyle="1" w:styleId="MCQList2">
    <w:name w:val="MCQ_List2"/>
    <w:basedOn w:val="Normal"/>
    <w:pPr>
      <w:keepNext/>
      <w:keepLines/>
      <w:spacing w:after="40"/>
      <w:ind w:left="825" w:hanging="375"/>
      <w:outlineLvl w:val="2"/>
    </w:pPr>
    <w:rPr>
      <w:rFonts w:ascii="Times" w:hAnsi="Times"/>
      <w:snapToGrid w:val="0"/>
      <w:sz w:val="22"/>
    </w:rPr>
  </w:style>
  <w:style w:type="paragraph" w:customStyle="1" w:styleId="DQList1">
    <w:name w:val="DQ_List1"/>
    <w:basedOn w:val="MCQList1"/>
  </w:style>
  <w:style w:type="paragraph" w:customStyle="1" w:styleId="List6">
    <w:name w:val="List6"/>
    <w:basedOn w:val="List4"/>
    <w:pPr>
      <w:tabs>
        <w:tab w:val="left" w:pos="2250"/>
      </w:tabs>
      <w:ind w:hanging="825"/>
    </w:pPr>
  </w:style>
  <w:style w:type="paragraph" w:customStyle="1" w:styleId="equation">
    <w:name w:val="equation"/>
    <w:basedOn w:val="Normal"/>
    <w:pPr>
      <w:keepNext/>
      <w:tabs>
        <w:tab w:val="left" w:pos="3600"/>
        <w:tab w:val="left" w:pos="9000"/>
      </w:tabs>
      <w:spacing w:before="120" w:after="120"/>
      <w:jc w:val="center"/>
    </w:pPr>
    <w:rPr>
      <w:rFonts w:ascii="Times" w:hAnsi="Times"/>
      <w:i/>
      <w:sz w:val="22"/>
      <w:szCs w:val="22"/>
    </w:rPr>
  </w:style>
  <w:style w:type="paragraph" w:customStyle="1" w:styleId="NL3">
    <w:name w:val="NL3"/>
    <w:basedOn w:val="NormalWeb"/>
    <w:pPr>
      <w:keepNext/>
      <w:spacing w:before="200" w:after="40"/>
      <w:ind w:left="1200" w:hanging="375"/>
    </w:pPr>
    <w:rPr>
      <w:sz w:val="22"/>
      <w:szCs w:val="22"/>
    </w:rPr>
  </w:style>
  <w:style w:type="paragraph" w:styleId="NormalWeb">
    <w:name w:val="Normal (Web)"/>
    <w:basedOn w:val="Normal"/>
    <w:semiHidden/>
    <w:pPr>
      <w:spacing w:after="15"/>
    </w:pPr>
    <w:rPr>
      <w:sz w:val="24"/>
      <w:szCs w:val="24"/>
    </w:rPr>
  </w:style>
  <w:style w:type="paragraph" w:customStyle="1" w:styleId="RQ">
    <w:name w:val="RQ"/>
    <w:basedOn w:val="Normal"/>
    <w:pPr>
      <w:keepNext/>
      <w:ind w:left="450" w:hanging="450"/>
    </w:pPr>
  </w:style>
  <w:style w:type="paragraph" w:customStyle="1" w:styleId="RQ1">
    <w:name w:val="RQ1"/>
    <w:basedOn w:val="NL2"/>
    <w:pPr>
      <w:keepNext/>
      <w:tabs>
        <w:tab w:val="clear" w:pos="720"/>
        <w:tab w:val="left" w:pos="1125"/>
      </w:tabs>
      <w:ind w:left="825" w:hanging="375"/>
    </w:pPr>
  </w:style>
  <w:style w:type="paragraph" w:styleId="ListBullet">
    <w:name w:val="List Bullet"/>
    <w:basedOn w:val="Normal"/>
    <w:autoRedefine/>
    <w:semiHidden/>
    <w:pPr>
      <w:numPr>
        <w:numId w:val="2"/>
      </w:numPr>
    </w:pPr>
  </w:style>
  <w:style w:type="paragraph" w:customStyle="1" w:styleId="CO">
    <w:name w:val="CO"/>
    <w:basedOn w:val="MCQList1"/>
    <w:pPr>
      <w:spacing w:before="120" w:after="0"/>
      <w:ind w:left="446" w:hanging="446"/>
    </w:pPr>
    <w:rPr>
      <w:b/>
      <w:bCs/>
    </w:rPr>
  </w:style>
  <w:style w:type="paragraph" w:customStyle="1" w:styleId="TF">
    <w:name w:val="TF"/>
    <w:basedOn w:val="Normal"/>
    <w:pPr>
      <w:tabs>
        <w:tab w:val="left" w:pos="360"/>
        <w:tab w:val="left" w:pos="720"/>
        <w:tab w:val="left" w:pos="1080"/>
      </w:tabs>
      <w:ind w:left="1080" w:hanging="1080"/>
    </w:pPr>
  </w:style>
  <w:style w:type="paragraph" w:customStyle="1" w:styleId="PG">
    <w:name w:val="PG"/>
    <w:basedOn w:val="MCQList1"/>
  </w:style>
  <w:style w:type="character" w:customStyle="1" w:styleId="emailstyle15">
    <w:name w:val="emailstyle15"/>
    <w:semiHidden/>
    <w:rPr>
      <w:rFonts w:ascii="Arial" w:hAnsi="Arial" w:cs="Arial"/>
      <w:color w:val="000000"/>
      <w:sz w:val="20"/>
    </w:rPr>
  </w:style>
  <w:style w:type="paragraph" w:customStyle="1" w:styleId="BL">
    <w:name w:val="BL"/>
    <w:basedOn w:val="Normal"/>
    <w:pPr>
      <w:tabs>
        <w:tab w:val="left" w:pos="288"/>
      </w:tabs>
      <w:ind w:left="288" w:hanging="288"/>
    </w:pPr>
    <w:rPr>
      <w:rFonts w:ascii="Times" w:hAnsi="Times"/>
      <w:sz w:val="22"/>
      <w:szCs w:val="24"/>
    </w:rPr>
  </w:style>
  <w:style w:type="paragraph" w:customStyle="1" w:styleId="BLF">
    <w:name w:val="BLF"/>
    <w:basedOn w:val="BL"/>
    <w:pPr>
      <w:spacing w:before="120"/>
    </w:pPr>
  </w:style>
  <w:style w:type="paragraph" w:customStyle="1" w:styleId="ACDQ">
    <w:name w:val="ACD_Q"/>
    <w:basedOn w:val="MCQList1"/>
    <w:pPr>
      <w:tabs>
        <w:tab w:val="left" w:pos="450"/>
      </w:tabs>
    </w:pPr>
    <w:rPr>
      <w:i/>
    </w:rPr>
  </w:style>
  <w:style w:type="paragraph" w:customStyle="1" w:styleId="ADCA">
    <w:name w:val="ADC_A"/>
    <w:basedOn w:val="MCQList1"/>
    <w:pPr>
      <w:tabs>
        <w:tab w:val="left" w:pos="450"/>
      </w:tabs>
    </w:pPr>
  </w:style>
  <w:style w:type="paragraph" w:customStyle="1" w:styleId="acdA">
    <w:name w:val="acd_A"/>
    <w:basedOn w:val="ADCA"/>
  </w:style>
  <w:style w:type="paragraph" w:customStyle="1" w:styleId="ANS">
    <w:name w:val="ANS"/>
    <w:basedOn w:val="MCQList1"/>
    <w:pPr>
      <w:tabs>
        <w:tab w:val="left" w:pos="446"/>
        <w:tab w:val="left" w:pos="792"/>
      </w:tabs>
      <w:ind w:left="792" w:hanging="792"/>
    </w:pPr>
  </w:style>
  <w:style w:type="paragraph" w:customStyle="1" w:styleId="ANSText">
    <w:name w:val="ANS_Text"/>
    <w:basedOn w:val="ANS"/>
    <w:pPr>
      <w:spacing w:before="0"/>
    </w:pPr>
  </w:style>
  <w:style w:type="paragraph" w:customStyle="1" w:styleId="LB">
    <w:name w:val="LB"/>
    <w:basedOn w:val="MCQList1"/>
    <w:pPr>
      <w:tabs>
        <w:tab w:val="left" w:pos="288"/>
      </w:tabs>
      <w:spacing w:before="0" w:after="40"/>
      <w:ind w:left="300" w:hanging="300"/>
    </w:pPr>
  </w:style>
  <w:style w:type="paragraph" w:customStyle="1" w:styleId="LBF">
    <w:name w:val="LBF"/>
    <w:basedOn w:val="LB"/>
    <w:pPr>
      <w:spacing w:before="120"/>
      <w:ind w:left="302" w:hanging="302"/>
    </w:pPr>
  </w:style>
  <w:style w:type="paragraph" w:customStyle="1" w:styleId="Table">
    <w:name w:val="Table"/>
    <w:basedOn w:val="T1"/>
    <w:pPr>
      <w:spacing w:after="120"/>
    </w:pPr>
    <w:rPr>
      <w:b/>
      <w:bCs/>
    </w:rPr>
  </w:style>
  <w:style w:type="paragraph" w:customStyle="1" w:styleId="TB">
    <w:name w:val="TB"/>
    <w:basedOn w:val="T1"/>
  </w:style>
  <w:style w:type="paragraph" w:styleId="BodyTextIndent3">
    <w:name w:val="Body Text Indent 3"/>
    <w:basedOn w:val="Normal"/>
    <w:semiHidden/>
    <w:pPr>
      <w:ind w:left="1080" w:hanging="720"/>
    </w:pPr>
    <w:rPr>
      <w:sz w:val="24"/>
      <w:szCs w:val="24"/>
    </w:rPr>
  </w:style>
  <w:style w:type="paragraph" w:styleId="Footer">
    <w:name w:val="footer"/>
    <w:basedOn w:val="Normal"/>
    <w:link w:val="FooterChar"/>
    <w:semiHidden/>
    <w:pPr>
      <w:tabs>
        <w:tab w:val="center" w:pos="4320"/>
        <w:tab w:val="right" w:pos="8640"/>
      </w:tabs>
    </w:pPr>
  </w:style>
  <w:style w:type="paragraph" w:styleId="Header">
    <w:name w:val="header"/>
    <w:basedOn w:val="Normal"/>
    <w:semiHidden/>
    <w:pPr>
      <w:tabs>
        <w:tab w:val="center" w:pos="4320"/>
        <w:tab w:val="right" w:pos="8640"/>
      </w:tabs>
    </w:pPr>
  </w:style>
  <w:style w:type="paragraph" w:customStyle="1" w:styleId="MCQList2sub">
    <w:name w:val="MCQ_List2_sub"/>
    <w:basedOn w:val="MCQList2"/>
    <w:pPr>
      <w:tabs>
        <w:tab w:val="left" w:pos="821"/>
        <w:tab w:val="left" w:pos="1296"/>
      </w:tabs>
      <w:ind w:left="1267" w:hanging="821"/>
    </w:pPr>
  </w:style>
  <w:style w:type="paragraph" w:styleId="List30">
    <w:name w:val="List 3"/>
    <w:basedOn w:val="Normal"/>
    <w:semiHidden/>
    <w:pPr>
      <w:ind w:left="1080" w:hanging="360"/>
    </w:pPr>
  </w:style>
  <w:style w:type="paragraph" w:customStyle="1" w:styleId="list50">
    <w:name w:val="list5"/>
    <w:basedOn w:val="Normal"/>
    <w:pPr>
      <w:tabs>
        <w:tab w:val="left" w:pos="2016"/>
      </w:tabs>
      <w:ind w:left="2016" w:hanging="288"/>
    </w:pPr>
    <w:rPr>
      <w:rFonts w:ascii="Times" w:hAnsi="Times"/>
    </w:rPr>
  </w:style>
  <w:style w:type="paragraph" w:customStyle="1" w:styleId="T2">
    <w:name w:val="T2"/>
    <w:basedOn w:val="T1"/>
    <w:pPr>
      <w:spacing w:before="200"/>
    </w:pPr>
  </w:style>
  <w:style w:type="paragraph" w:styleId="EndnoteText">
    <w:name w:val="endnote text"/>
    <w:basedOn w:val="Normal"/>
    <w:semiHidden/>
    <w:pPr>
      <w:widowControl w:val="0"/>
    </w:pPr>
    <w:rPr>
      <w:rFonts w:ascii="Courier New" w:hAnsi="Courier New"/>
      <w:snapToGrid w:val="0"/>
      <w:sz w:val="24"/>
    </w:rPr>
  </w:style>
  <w:style w:type="paragraph" w:styleId="BodyText">
    <w:name w:val="Body Text"/>
    <w:basedOn w:val="Normal"/>
    <w:semiHidden/>
    <w:pPr>
      <w:widowControl w:val="0"/>
      <w:tabs>
        <w:tab w:val="left" w:pos="-2160"/>
        <w:tab w:val="left" w:pos="-1440"/>
        <w:tab w:val="left" w:pos="-86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after="120"/>
      <w:jc w:val="both"/>
    </w:pPr>
    <w:rPr>
      <w:snapToGrid w:val="0"/>
      <w:spacing w:val="-2"/>
      <w:sz w:val="24"/>
    </w:rPr>
  </w:style>
  <w:style w:type="paragraph" w:styleId="BodyText2">
    <w:name w:val="Body Text 2"/>
    <w:basedOn w:val="Normal"/>
    <w:semiHidden/>
    <w:pPr>
      <w:widowControl w:val="0"/>
      <w:jc w:val="center"/>
    </w:pPr>
    <w:rPr>
      <w:rFonts w:ascii="Courier New" w:hAnsi="Courier New"/>
      <w:snapToGrid w:val="0"/>
      <w:sz w:val="32"/>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customStyle="1" w:styleId="BL2">
    <w:name w:val="BL2"/>
    <w:basedOn w:val="BL"/>
    <w:pPr>
      <w:tabs>
        <w:tab w:val="clear" w:pos="288"/>
        <w:tab w:val="left" w:pos="711"/>
      </w:tabs>
      <w:spacing w:after="60"/>
      <w:ind w:left="705" w:hanging="259"/>
    </w:pPr>
  </w:style>
  <w:style w:type="paragraph" w:customStyle="1" w:styleId="MCQList1a">
    <w:name w:val="MCQ_List1a"/>
    <w:basedOn w:val="MCQList1"/>
    <w:rsid w:val="006B3F46"/>
    <w:pPr>
      <w:tabs>
        <w:tab w:val="left" w:pos="450"/>
      </w:tabs>
      <w:ind w:left="810" w:hanging="810"/>
    </w:pPr>
  </w:style>
  <w:style w:type="paragraph" w:customStyle="1" w:styleId="H3">
    <w:name w:val="H3"/>
    <w:basedOn w:val="T1"/>
    <w:pPr>
      <w:spacing w:before="200" w:after="120"/>
    </w:pPr>
    <w:rPr>
      <w:b/>
      <w:bCs/>
    </w:rPr>
  </w:style>
  <w:style w:type="paragraph" w:customStyle="1" w:styleId="SubList5">
    <w:name w:val="SubList5"/>
    <w:basedOn w:val="List5"/>
    <w:pPr>
      <w:tabs>
        <w:tab w:val="clear" w:pos="1875"/>
        <w:tab w:val="left" w:pos="1944"/>
        <w:tab w:val="left" w:pos="2160"/>
      </w:tabs>
      <w:spacing w:after="40"/>
      <w:ind w:left="2390" w:hanging="446"/>
    </w:pPr>
  </w:style>
  <w:style w:type="character" w:styleId="Hyperlink">
    <w:name w:val="Hyperlink"/>
    <w:semiHidden/>
    <w:rPr>
      <w:color w:val="0000FF"/>
      <w:u w:val="single"/>
    </w:rPr>
  </w:style>
  <w:style w:type="paragraph" w:customStyle="1" w:styleId="TFQ">
    <w:name w:val="TFQ"/>
    <w:basedOn w:val="T1"/>
    <w:pPr>
      <w:tabs>
        <w:tab w:val="left" w:pos="446"/>
      </w:tabs>
      <w:spacing w:before="200" w:after="60"/>
      <w:ind w:left="446" w:hanging="446"/>
    </w:pPr>
  </w:style>
  <w:style w:type="paragraph" w:customStyle="1" w:styleId="MCQList1sub">
    <w:name w:val="MCQ_List1_sub"/>
    <w:basedOn w:val="MCQList1"/>
    <w:pPr>
      <w:tabs>
        <w:tab w:val="left" w:pos="446"/>
        <w:tab w:val="left" w:pos="825"/>
      </w:tabs>
      <w:ind w:left="821" w:hanging="821"/>
    </w:pPr>
  </w:style>
  <w:style w:type="paragraph" w:customStyle="1" w:styleId="MCQList3">
    <w:name w:val="MCQ_List3"/>
    <w:basedOn w:val="MCQList2"/>
    <w:pPr>
      <w:tabs>
        <w:tab w:val="left" w:pos="821"/>
      </w:tabs>
      <w:ind w:left="1195" w:hanging="374"/>
    </w:pPr>
  </w:style>
  <w:style w:type="paragraph" w:customStyle="1" w:styleId="Note">
    <w:name w:val="Note"/>
    <w:basedOn w:val="Normal"/>
    <w:pPr>
      <w:keepNext/>
      <w:keepLines/>
      <w:spacing w:before="200" w:after="40"/>
      <w:ind w:left="677" w:hanging="677"/>
      <w:outlineLvl w:val="2"/>
    </w:pPr>
    <w:rPr>
      <w:rFonts w:ascii="Times" w:hAnsi="Times"/>
      <w:snapToGrid w:val="0"/>
      <w:sz w:val="22"/>
    </w:rPr>
  </w:style>
  <w:style w:type="paragraph" w:customStyle="1" w:styleId="summary">
    <w:name w:val="summary"/>
    <w:basedOn w:val="T1"/>
    <w:pPr>
      <w:spacing w:after="60"/>
    </w:pPr>
  </w:style>
  <w:style w:type="paragraph" w:customStyle="1" w:styleId="SumList">
    <w:name w:val="SumList"/>
    <w:basedOn w:val="List1"/>
    <w:pPr>
      <w:tabs>
        <w:tab w:val="clear" w:pos="504"/>
        <w:tab w:val="left" w:pos="720"/>
      </w:tabs>
      <w:spacing w:before="140" w:after="40"/>
      <w:ind w:left="936" w:hanging="720"/>
    </w:pPr>
    <w:rPr>
      <w:b w:val="0"/>
      <w:bCs/>
    </w:rPr>
  </w:style>
  <w:style w:type="paragraph" w:customStyle="1" w:styleId="MCQAns1">
    <w:name w:val="MCQ_Ans1"/>
    <w:basedOn w:val="Normal"/>
    <w:pPr>
      <w:keepNext/>
      <w:keepLines/>
      <w:tabs>
        <w:tab w:val="left" w:pos="1483"/>
      </w:tabs>
      <w:spacing w:before="120"/>
      <w:ind w:left="1483" w:hanging="936"/>
      <w:outlineLvl w:val="2"/>
    </w:pPr>
    <w:rPr>
      <w:rFonts w:ascii="Times" w:hAnsi="Times"/>
      <w:snapToGrid w:val="0"/>
      <w:sz w:val="22"/>
    </w:rPr>
  </w:style>
  <w:style w:type="paragraph" w:customStyle="1" w:styleId="MCQAns">
    <w:name w:val="MCQ_Ans"/>
    <w:basedOn w:val="MCQList2"/>
    <w:pPr>
      <w:tabs>
        <w:tab w:val="left" w:pos="1411"/>
      </w:tabs>
      <w:spacing w:before="80" w:after="0"/>
      <w:ind w:left="547" w:firstLine="0"/>
    </w:pPr>
  </w:style>
  <w:style w:type="paragraph" w:customStyle="1" w:styleId="MCQAns2">
    <w:name w:val="MCQ_Ans2"/>
    <w:basedOn w:val="MCQAns1"/>
    <w:pPr>
      <w:spacing w:after="80"/>
      <w:ind w:left="1008" w:hanging="1008"/>
    </w:pPr>
    <w:rPr>
      <w:b/>
      <w:bCs/>
    </w:rPr>
  </w:style>
  <w:style w:type="paragraph" w:customStyle="1" w:styleId="MCQList4">
    <w:name w:val="MCQ_List4"/>
    <w:basedOn w:val="MCQList3"/>
    <w:pPr>
      <w:ind w:left="1325" w:hanging="504"/>
    </w:pPr>
  </w:style>
  <w:style w:type="paragraph" w:customStyle="1" w:styleId="T">
    <w:name w:val="T"/>
    <w:basedOn w:val="MCQList2"/>
    <w:pPr>
      <w:spacing w:after="100"/>
      <w:ind w:left="0" w:firstLine="0"/>
      <w:jc w:val="center"/>
    </w:pPr>
  </w:style>
  <w:style w:type="paragraph" w:styleId="BodyTextIndent">
    <w:name w:val="Body Text Indent"/>
    <w:basedOn w:val="Normal"/>
    <w:semiHidden/>
    <w:pPr>
      <w:ind w:left="720"/>
      <w:jc w:val="both"/>
    </w:pPr>
    <w:rPr>
      <w:sz w:val="24"/>
      <w:szCs w:val="24"/>
    </w:rPr>
  </w:style>
  <w:style w:type="paragraph" w:customStyle="1" w:styleId="bl0">
    <w:name w:val="bl"/>
    <w:basedOn w:val="MCQList2"/>
  </w:style>
  <w:style w:type="paragraph" w:customStyle="1" w:styleId="MCQList2Sub0">
    <w:name w:val="MCQ_List2_Sub"/>
    <w:basedOn w:val="MCQList2"/>
    <w:pPr>
      <w:tabs>
        <w:tab w:val="left" w:pos="3879"/>
      </w:tabs>
      <w:ind w:firstLine="1299"/>
    </w:pPr>
  </w:style>
  <w:style w:type="paragraph" w:customStyle="1" w:styleId="MCQList2ind">
    <w:name w:val="MCQ_List2_ind"/>
    <w:basedOn w:val="MCQList2"/>
    <w:pPr>
      <w:tabs>
        <w:tab w:val="left" w:pos="2160"/>
        <w:tab w:val="left" w:pos="3879"/>
      </w:tabs>
      <w:spacing w:before="200"/>
      <w:ind w:left="821" w:firstLine="0"/>
    </w:pPr>
    <w:rPr>
      <w:b/>
      <w:bCs/>
    </w:rPr>
  </w:style>
  <w:style w:type="paragraph" w:customStyle="1" w:styleId="MCQList2ind1">
    <w:name w:val="MCQ_List2_ind1"/>
    <w:basedOn w:val="MCQList2"/>
    <w:pPr>
      <w:ind w:firstLine="3054"/>
    </w:pPr>
  </w:style>
  <w:style w:type="paragraph" w:customStyle="1" w:styleId="lb0">
    <w:name w:val="lb"/>
    <w:basedOn w:val="MCQList1"/>
    <w:pPr>
      <w:spacing w:before="0"/>
      <w:ind w:left="297" w:hanging="297"/>
    </w:pPr>
  </w:style>
  <w:style w:type="paragraph" w:customStyle="1" w:styleId="h1">
    <w:name w:val="h1"/>
    <w:basedOn w:val="H2"/>
    <w:pPr>
      <w:spacing w:before="0"/>
    </w:pPr>
  </w:style>
  <w:style w:type="paragraph" w:styleId="List20">
    <w:name w:val="List 2"/>
    <w:basedOn w:val="Normal"/>
    <w:semiHidden/>
    <w:pPr>
      <w:ind w:left="720" w:hanging="360"/>
    </w:pPr>
  </w:style>
  <w:style w:type="paragraph" w:styleId="FootnoteText">
    <w:name w:val="footnote text"/>
    <w:basedOn w:val="Normal"/>
    <w:semiHidden/>
    <w:rPr>
      <w:rFonts w:ascii="Times" w:hAnsi="Times"/>
      <w:sz w:val="18"/>
    </w:rPr>
  </w:style>
  <w:style w:type="character" w:styleId="FootnoteReference">
    <w:name w:val="footnote reference"/>
    <w:semiHidden/>
    <w:rPr>
      <w:vertAlign w:val="superscript"/>
    </w:rPr>
  </w:style>
  <w:style w:type="paragraph" w:customStyle="1" w:styleId="Normal0">
    <w:name w:val="Normal*"/>
    <w:basedOn w:val="Normal"/>
    <w:next w:val="BodyTextIndent"/>
    <w:rPr>
      <w:rFonts w:ascii="Times" w:hAnsi="Times"/>
      <w:noProof/>
      <w:sz w:val="22"/>
    </w:rPr>
  </w:style>
  <w:style w:type="paragraph" w:customStyle="1" w:styleId="EQalt">
    <w:name w:val="EQalt"/>
    <w:basedOn w:val="Normal"/>
    <w:next w:val="Normal"/>
    <w:rsid w:val="00B871EE"/>
    <w:pPr>
      <w:spacing w:before="110" w:after="110"/>
      <w:ind w:left="288"/>
      <w:jc w:val="center"/>
    </w:pPr>
    <w:rPr>
      <w:rFonts w:ascii="Times" w:hAnsi="Times"/>
      <w:noProof/>
      <w:sz w:val="22"/>
    </w:rPr>
  </w:style>
  <w:style w:type="paragraph" w:styleId="BodyTextIndent2">
    <w:name w:val="Body Text Indent 2"/>
    <w:basedOn w:val="Normal"/>
    <w:next w:val="Normal"/>
    <w:semiHidden/>
    <w:pPr>
      <w:ind w:left="360" w:hanging="360"/>
      <w:jc w:val="both"/>
    </w:pPr>
    <w:rPr>
      <w:rFonts w:ascii="Times" w:hAnsi="Times"/>
      <w:noProof/>
      <w:spacing w:val="-25"/>
      <w:sz w:val="24"/>
      <w:lang w:eastAsia="zh-CN"/>
    </w:rPr>
  </w:style>
  <w:style w:type="paragraph" w:styleId="Title">
    <w:name w:val="Title"/>
    <w:basedOn w:val="Normal"/>
    <w:next w:val="Normal"/>
    <w:qFormat/>
    <w:pPr>
      <w:jc w:val="center"/>
    </w:pPr>
    <w:rPr>
      <w:rFonts w:ascii="Font16296" w:hAnsi="Font16296"/>
      <w:noProof/>
      <w:sz w:val="28"/>
      <w:lang w:eastAsia="zh-CN"/>
    </w:rPr>
  </w:style>
  <w:style w:type="paragraph" w:styleId="Subtitle">
    <w:name w:val="Subtitle"/>
    <w:basedOn w:val="Normal"/>
    <w:next w:val="Normal"/>
    <w:qFormat/>
    <w:pPr>
      <w:jc w:val="center"/>
    </w:pPr>
    <w:rPr>
      <w:rFonts w:ascii="Font16348" w:hAnsi="Font16348"/>
      <w:b/>
      <w:i/>
      <w:noProof/>
      <w:sz w:val="28"/>
      <w:lang w:eastAsia="zh-CN"/>
    </w:rPr>
  </w:style>
  <w:style w:type="paragraph" w:customStyle="1" w:styleId="Heading11">
    <w:name w:val="Heading 11"/>
    <w:basedOn w:val="Normal"/>
    <w:next w:val="Normal"/>
    <w:rPr>
      <w:rFonts w:ascii="Times" w:hAnsi="Times"/>
      <w:b/>
      <w:noProof/>
      <w:sz w:val="24"/>
      <w:lang w:eastAsia="zh-CN"/>
    </w:rPr>
  </w:style>
  <w:style w:type="paragraph" w:customStyle="1" w:styleId="FootnoteText1">
    <w:name w:val="Footnote Text1"/>
    <w:basedOn w:val="Normal"/>
    <w:rPr>
      <w:rFonts w:ascii="New York" w:hAnsi="New York"/>
      <w:noProof/>
      <w:lang w:eastAsia="zh-CN"/>
    </w:rPr>
  </w:style>
  <w:style w:type="paragraph" w:customStyle="1" w:styleId="EQ">
    <w:name w:val="EQ"/>
    <w:basedOn w:val="Normal"/>
    <w:pPr>
      <w:spacing w:before="240" w:after="240" w:line="220" w:lineRule="exact"/>
      <w:ind w:left="288"/>
      <w:jc w:val="center"/>
    </w:pPr>
    <w:rPr>
      <w:rFonts w:ascii="Times" w:hAnsi="Times"/>
      <w:sz w:val="22"/>
      <w:lang w:eastAsia="zh-CN"/>
    </w:rPr>
  </w:style>
  <w:style w:type="character" w:styleId="FollowedHyperlink">
    <w:name w:val="FollowedHyperlink"/>
    <w:semiHidden/>
    <w:rPr>
      <w:color w:val="800080"/>
      <w:u w:val="single"/>
    </w:rPr>
  </w:style>
  <w:style w:type="character" w:customStyle="1" w:styleId="MTEquationSection">
    <w:name w:val="MTEquationSection"/>
    <w:rPr>
      <w:vanish/>
      <w:color w:val="FF0000"/>
    </w:rPr>
  </w:style>
  <w:style w:type="paragraph" w:customStyle="1" w:styleId="MTDisplayEquation">
    <w:name w:val="MTDisplayEquation"/>
    <w:basedOn w:val="MCQList1sub"/>
    <w:pPr>
      <w:tabs>
        <w:tab w:val="clear" w:pos="446"/>
        <w:tab w:val="clear" w:pos="825"/>
        <w:tab w:val="center" w:pos="4720"/>
        <w:tab w:val="right" w:pos="9440"/>
      </w:tabs>
      <w:spacing w:before="0"/>
      <w:ind w:left="0" w:firstLine="0"/>
    </w:pPr>
  </w:style>
  <w:style w:type="paragraph" w:customStyle="1" w:styleId="CO1">
    <w:name w:val="CO1"/>
    <w:basedOn w:val="MCQList1"/>
    <w:pPr>
      <w:ind w:left="576" w:hanging="576"/>
    </w:pPr>
  </w:style>
  <w:style w:type="paragraph" w:customStyle="1" w:styleId="CO2">
    <w:name w:val="CO2"/>
    <w:basedOn w:val="MCQList2"/>
    <w:pPr>
      <w:ind w:hanging="249"/>
    </w:pPr>
  </w:style>
  <w:style w:type="character" w:styleId="EndnoteReference">
    <w:name w:val="endnote reference"/>
    <w:semiHidden/>
    <w:rPr>
      <w:vertAlign w:val="superscript"/>
    </w:rPr>
  </w:style>
  <w:style w:type="character" w:customStyle="1" w:styleId="FooterChar">
    <w:name w:val="Footer Char"/>
    <w:link w:val="Footer"/>
    <w:semiHidden/>
    <w:rsid w:val="006551D5"/>
  </w:style>
  <w:style w:type="paragraph" w:styleId="Revision">
    <w:name w:val="Revision"/>
    <w:hidden/>
    <w:uiPriority w:val="99"/>
    <w:semiHidden/>
    <w:rsid w:val="00A227D1"/>
  </w:style>
  <w:style w:type="character" w:styleId="PlaceholderText">
    <w:name w:val="Placeholder Text"/>
    <w:uiPriority w:val="99"/>
    <w:semiHidden/>
    <w:rsid w:val="00F5042B"/>
    <w:rPr>
      <w:color w:val="808080"/>
    </w:rPr>
  </w:style>
  <w:style w:type="character" w:customStyle="1" w:styleId="MTConvertedEquation">
    <w:name w:val="MTConvertedEquation"/>
    <w:basedOn w:val="DefaultParagraphFont"/>
    <w:rsid w:val="006614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jc w:val="center"/>
      <w:outlineLvl w:val="0"/>
    </w:pPr>
    <w:rPr>
      <w:sz w:val="24"/>
    </w:rPr>
  </w:style>
  <w:style w:type="paragraph" w:styleId="Heading2">
    <w:name w:val="heading 2"/>
    <w:basedOn w:val="Normal"/>
    <w:next w:val="Normal"/>
    <w:qFormat/>
    <w:pPr>
      <w:keepNext/>
      <w:outlineLvl w:val="1"/>
    </w:pPr>
    <w:rPr>
      <w:b/>
      <w:sz w:val="24"/>
      <w:u w:val="single"/>
    </w:rPr>
  </w:style>
  <w:style w:type="paragraph" w:styleId="Heading3">
    <w:name w:val="heading 3"/>
    <w:basedOn w:val="Normal"/>
    <w:next w:val="Normal"/>
    <w:qFormat/>
    <w:pPr>
      <w:keepNext/>
      <w:outlineLvl w:val="2"/>
    </w:pPr>
    <w:rPr>
      <w:sz w:val="24"/>
    </w:rPr>
  </w:style>
  <w:style w:type="paragraph" w:styleId="Heading4">
    <w:name w:val="heading 4"/>
    <w:basedOn w:val="Normal"/>
    <w:next w:val="Normal"/>
    <w:qFormat/>
    <w:pPr>
      <w:keepNext/>
      <w:tabs>
        <w:tab w:val="left" w:pos="720"/>
      </w:tabs>
      <w:spacing w:line="-240" w:lineRule="auto"/>
      <w:outlineLvl w:val="3"/>
    </w:pPr>
    <w:rPr>
      <w:b/>
      <w:sz w:val="24"/>
    </w:rPr>
  </w:style>
  <w:style w:type="paragraph" w:styleId="Heading5">
    <w:name w:val="heading 5"/>
    <w:basedOn w:val="Normal"/>
    <w:next w:val="Normal"/>
    <w:qFormat/>
    <w:pPr>
      <w:spacing w:before="240" w:after="60"/>
      <w:outlineLvl w:val="4"/>
    </w:pPr>
    <w:rPr>
      <w:sz w:val="22"/>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rPr>
  </w:style>
  <w:style w:type="paragraph" w:styleId="Heading8">
    <w:name w:val="heading 8"/>
    <w:basedOn w:val="Normal"/>
    <w:next w:val="Normal"/>
    <w:qFormat/>
    <w:pPr>
      <w:spacing w:before="240" w:after="60"/>
      <w:outlineLvl w:val="7"/>
    </w:pPr>
    <w:rPr>
      <w:rFonts w:ascii="Arial" w:hAnsi="Arial"/>
      <w:i/>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1">
    <w:name w:val="List1"/>
    <w:basedOn w:val="Normal"/>
    <w:pPr>
      <w:keepNext/>
      <w:tabs>
        <w:tab w:val="left" w:pos="504"/>
      </w:tabs>
      <w:spacing w:before="200"/>
      <w:ind w:left="518" w:hanging="518"/>
    </w:pPr>
    <w:rPr>
      <w:rFonts w:ascii="Times" w:hAnsi="Times"/>
      <w:b/>
      <w:sz w:val="22"/>
    </w:rPr>
  </w:style>
  <w:style w:type="paragraph" w:customStyle="1" w:styleId="List2">
    <w:name w:val="List2"/>
    <w:basedOn w:val="Normal"/>
    <w:pPr>
      <w:keepNext/>
      <w:tabs>
        <w:tab w:val="left" w:pos="907"/>
      </w:tabs>
      <w:spacing w:before="100" w:after="60"/>
      <w:ind w:left="907" w:hanging="403"/>
    </w:pPr>
    <w:rPr>
      <w:rFonts w:ascii="Times" w:hAnsi="Times"/>
      <w:sz w:val="22"/>
    </w:rPr>
  </w:style>
  <w:style w:type="paragraph" w:customStyle="1" w:styleId="List3">
    <w:name w:val="List3"/>
    <w:basedOn w:val="Normal"/>
    <w:pPr>
      <w:keepNext/>
      <w:tabs>
        <w:tab w:val="left" w:pos="1339"/>
      </w:tabs>
      <w:ind w:left="1339" w:hanging="432"/>
    </w:pPr>
    <w:rPr>
      <w:rFonts w:ascii="Times" w:hAnsi="Times"/>
      <w:sz w:val="22"/>
    </w:rPr>
  </w:style>
  <w:style w:type="paragraph" w:customStyle="1" w:styleId="List4">
    <w:name w:val="List4"/>
    <w:basedOn w:val="Normal"/>
    <w:pPr>
      <w:keepNext/>
      <w:tabs>
        <w:tab w:val="left" w:pos="1728"/>
      </w:tabs>
      <w:ind w:left="1728" w:hanging="389"/>
    </w:pPr>
    <w:rPr>
      <w:rFonts w:ascii="Times" w:hAnsi="Times"/>
      <w:sz w:val="22"/>
    </w:rPr>
  </w:style>
  <w:style w:type="paragraph" w:customStyle="1" w:styleId="List5">
    <w:name w:val="List5"/>
    <w:basedOn w:val="Normal"/>
    <w:pPr>
      <w:keepNext/>
      <w:tabs>
        <w:tab w:val="left" w:pos="1875"/>
      </w:tabs>
      <w:ind w:left="1725" w:hanging="225"/>
    </w:pPr>
    <w:rPr>
      <w:rFonts w:ascii="Times" w:hAnsi="Times"/>
      <w:sz w:val="22"/>
    </w:rPr>
  </w:style>
  <w:style w:type="paragraph" w:customStyle="1" w:styleId="H2">
    <w:name w:val="H2"/>
    <w:basedOn w:val="Heading3"/>
    <w:pPr>
      <w:spacing w:before="240" w:after="100"/>
      <w:ind w:right="504"/>
      <w:outlineLvl w:val="0"/>
    </w:pPr>
    <w:rPr>
      <w:rFonts w:ascii="Helvetica" w:hAnsi="Helvetica"/>
      <w:b/>
      <w:bCs/>
      <w:szCs w:val="22"/>
    </w:rPr>
  </w:style>
  <w:style w:type="paragraph" w:customStyle="1" w:styleId="T1">
    <w:name w:val="T1"/>
    <w:basedOn w:val="Normal"/>
    <w:pPr>
      <w:keepNext/>
    </w:pPr>
    <w:rPr>
      <w:rFonts w:ascii="Times" w:hAnsi="Times"/>
      <w:sz w:val="22"/>
    </w:rPr>
  </w:style>
  <w:style w:type="paragraph" w:customStyle="1" w:styleId="MCQ">
    <w:name w:val="MCQ"/>
    <w:basedOn w:val="Normal"/>
    <w:pPr>
      <w:numPr>
        <w:numId w:val="1"/>
      </w:numPr>
      <w:spacing w:before="200" w:after="60"/>
      <w:ind w:left="375" w:hanging="375"/>
    </w:pPr>
    <w:rPr>
      <w:rFonts w:ascii="Times" w:hAnsi="Times"/>
      <w:sz w:val="22"/>
    </w:rPr>
  </w:style>
  <w:style w:type="paragraph" w:customStyle="1" w:styleId="MCA">
    <w:name w:val="MCA"/>
    <w:basedOn w:val="Normal"/>
    <w:pPr>
      <w:numPr>
        <w:ilvl w:val="1"/>
        <w:numId w:val="1"/>
      </w:numPr>
      <w:tabs>
        <w:tab w:val="clear" w:pos="1080"/>
        <w:tab w:val="num" w:pos="750"/>
      </w:tabs>
      <w:ind w:left="750" w:hanging="375"/>
    </w:pPr>
    <w:rPr>
      <w:rFonts w:ascii="Times" w:hAnsi="Times"/>
      <w:sz w:val="22"/>
    </w:rPr>
  </w:style>
  <w:style w:type="paragraph" w:customStyle="1" w:styleId="awTBfig">
    <w:name w:val="awTB_fig"/>
    <w:basedOn w:val="Normal"/>
    <w:next w:val="Normal"/>
    <w:pPr>
      <w:keepNext/>
      <w:keepLines/>
      <w:spacing w:before="200" w:after="40"/>
      <w:ind w:left="389"/>
      <w:outlineLvl w:val="1"/>
    </w:pPr>
    <w:rPr>
      <w:rFonts w:ascii="Times" w:hAnsi="Times"/>
      <w:snapToGrid w:val="0"/>
      <w:sz w:val="22"/>
    </w:rPr>
  </w:style>
  <w:style w:type="paragraph" w:customStyle="1" w:styleId="awTBfigCap">
    <w:name w:val="awTB_figCap"/>
    <w:basedOn w:val="Normal"/>
    <w:pPr>
      <w:keepNext/>
      <w:keepLines/>
      <w:spacing w:before="40" w:after="40"/>
      <w:ind w:left="387"/>
      <w:outlineLvl w:val="1"/>
    </w:pPr>
    <w:rPr>
      <w:rFonts w:ascii="Times" w:hAnsi="Times"/>
      <w:i/>
      <w:snapToGrid w:val="0"/>
      <w:sz w:val="22"/>
    </w:rPr>
  </w:style>
  <w:style w:type="paragraph" w:customStyle="1" w:styleId="awTB02question">
    <w:name w:val="awTB_02_question"/>
    <w:basedOn w:val="Normal"/>
    <w:next w:val="Normal"/>
    <w:pPr>
      <w:keepNext/>
      <w:keepLines/>
      <w:numPr>
        <w:ilvl w:val="1"/>
        <w:numId w:val="3"/>
      </w:numPr>
      <w:tabs>
        <w:tab w:val="left" w:pos="640"/>
      </w:tabs>
      <w:spacing w:before="200" w:after="60"/>
      <w:outlineLvl w:val="2"/>
    </w:pPr>
    <w:rPr>
      <w:rFonts w:ascii="Times" w:hAnsi="Times"/>
      <w:snapToGrid w:val="0"/>
      <w:sz w:val="22"/>
    </w:rPr>
  </w:style>
  <w:style w:type="paragraph" w:customStyle="1" w:styleId="awTB03distractor">
    <w:name w:val="awTB_03_distractor"/>
    <w:basedOn w:val="Normal"/>
    <w:pPr>
      <w:keepNext/>
      <w:keepLines/>
      <w:numPr>
        <w:ilvl w:val="2"/>
        <w:numId w:val="3"/>
      </w:numPr>
      <w:tabs>
        <w:tab w:val="left" w:pos="720"/>
      </w:tabs>
      <w:spacing w:after="40"/>
      <w:outlineLvl w:val="2"/>
    </w:pPr>
    <w:rPr>
      <w:rFonts w:ascii="Times" w:hAnsi="Times"/>
      <w:snapToGrid w:val="0"/>
      <w:sz w:val="22"/>
    </w:rPr>
  </w:style>
  <w:style w:type="paragraph" w:customStyle="1" w:styleId="awTB01questionHead">
    <w:name w:val="awTB_01_questionHead"/>
    <w:basedOn w:val="Normal"/>
    <w:pPr>
      <w:keepNext/>
      <w:keepLines/>
      <w:spacing w:before="360" w:after="200"/>
      <w:outlineLvl w:val="1"/>
    </w:pPr>
    <w:rPr>
      <w:rFonts w:ascii="Helvetica" w:hAnsi="Helvetica"/>
      <w:b/>
      <w:sz w:val="28"/>
    </w:rPr>
  </w:style>
  <w:style w:type="paragraph" w:customStyle="1" w:styleId="awTB00chTitle">
    <w:name w:val="awTB_00_chTitle"/>
    <w:basedOn w:val="Normal"/>
    <w:next w:val="Normal"/>
    <w:pPr>
      <w:keepLines/>
      <w:spacing w:before="1440" w:after="720"/>
      <w:outlineLvl w:val="0"/>
    </w:pPr>
    <w:rPr>
      <w:rFonts w:ascii="Times" w:hAnsi="Times"/>
      <w:b/>
      <w:sz w:val="36"/>
    </w:rPr>
  </w:style>
  <w:style w:type="character" w:styleId="PageNumber">
    <w:name w:val="page number"/>
    <w:basedOn w:val="DefaultParagraphFont"/>
    <w:semiHidden/>
  </w:style>
  <w:style w:type="paragraph" w:customStyle="1" w:styleId="VersoHeader">
    <w:name w:val="Verso Header"/>
    <w:pPr>
      <w:pBdr>
        <w:bottom w:val="single" w:sz="4" w:space="2" w:color="auto"/>
      </w:pBdr>
      <w:spacing w:after="360"/>
    </w:pPr>
    <w:rPr>
      <w:rFonts w:ascii="Times" w:hAnsi="Times"/>
      <w:sz w:val="18"/>
    </w:rPr>
  </w:style>
  <w:style w:type="paragraph" w:customStyle="1" w:styleId="RectoHeader">
    <w:name w:val="Recto Header"/>
    <w:pPr>
      <w:pBdr>
        <w:bottom w:val="single" w:sz="4" w:space="2" w:color="auto"/>
      </w:pBdr>
      <w:spacing w:after="360"/>
      <w:jc w:val="right"/>
    </w:pPr>
    <w:rPr>
      <w:rFonts w:ascii="Times" w:eastAsia="Times" w:hAnsi="Times"/>
      <w:noProof/>
      <w:sz w:val="18"/>
    </w:rPr>
  </w:style>
  <w:style w:type="paragraph" w:customStyle="1" w:styleId="awTB03distractorLast">
    <w:name w:val="awTB_03_distractor_Last"/>
    <w:basedOn w:val="awTB03distractor"/>
    <w:pPr>
      <w:keepNext w:val="0"/>
    </w:pPr>
  </w:style>
  <w:style w:type="paragraph" w:customStyle="1" w:styleId="KTtext">
    <w:name w:val="KT_text"/>
    <w:basedOn w:val="T1"/>
    <w:rPr>
      <w:szCs w:val="19"/>
    </w:rPr>
  </w:style>
  <w:style w:type="paragraph" w:customStyle="1" w:styleId="Problemlist1">
    <w:name w:val="Problem_list1"/>
    <w:basedOn w:val="Normal"/>
    <w:pPr>
      <w:keepNext/>
      <w:keepLines/>
      <w:tabs>
        <w:tab w:val="left" w:pos="387"/>
      </w:tabs>
      <w:spacing w:before="200" w:after="60"/>
      <w:ind w:left="375" w:hanging="375"/>
      <w:outlineLvl w:val="2"/>
    </w:pPr>
    <w:rPr>
      <w:rFonts w:ascii="Times" w:hAnsi="Times"/>
      <w:snapToGrid w:val="0"/>
      <w:sz w:val="22"/>
    </w:rPr>
  </w:style>
  <w:style w:type="paragraph" w:customStyle="1" w:styleId="NL1">
    <w:name w:val="NL1"/>
    <w:pPr>
      <w:keepNext/>
      <w:spacing w:before="200" w:after="60"/>
      <w:ind w:left="446" w:hanging="446"/>
    </w:pPr>
    <w:rPr>
      <w:rFonts w:ascii="Times" w:hAnsi="Times"/>
      <w:sz w:val="22"/>
    </w:rPr>
  </w:style>
  <w:style w:type="paragraph" w:customStyle="1" w:styleId="NL2">
    <w:name w:val="NL2"/>
    <w:pPr>
      <w:tabs>
        <w:tab w:val="left" w:pos="720"/>
      </w:tabs>
      <w:spacing w:after="40"/>
      <w:ind w:left="720" w:hanging="331"/>
    </w:pPr>
    <w:rPr>
      <w:rFonts w:ascii="Times" w:hAnsi="Times"/>
      <w:sz w:val="22"/>
    </w:rPr>
  </w:style>
  <w:style w:type="paragraph" w:customStyle="1" w:styleId="problemlist2">
    <w:name w:val="problem_list2"/>
    <w:basedOn w:val="awTB03distractor"/>
    <w:pPr>
      <w:numPr>
        <w:ilvl w:val="0"/>
        <w:numId w:val="0"/>
      </w:numPr>
      <w:ind w:left="720" w:hanging="331"/>
    </w:pPr>
  </w:style>
  <w:style w:type="paragraph" w:customStyle="1" w:styleId="MCQList1">
    <w:name w:val="MCQ_List1"/>
    <w:basedOn w:val="Problemlist1"/>
    <w:pPr>
      <w:tabs>
        <w:tab w:val="clear" w:pos="387"/>
      </w:tabs>
      <w:ind w:left="450" w:hanging="450"/>
    </w:pPr>
  </w:style>
  <w:style w:type="paragraph" w:customStyle="1" w:styleId="MCQList2">
    <w:name w:val="MCQ_List2"/>
    <w:basedOn w:val="Normal"/>
    <w:pPr>
      <w:keepNext/>
      <w:keepLines/>
      <w:spacing w:after="40"/>
      <w:ind w:left="825" w:hanging="375"/>
      <w:outlineLvl w:val="2"/>
    </w:pPr>
    <w:rPr>
      <w:rFonts w:ascii="Times" w:hAnsi="Times"/>
      <w:snapToGrid w:val="0"/>
      <w:sz w:val="22"/>
    </w:rPr>
  </w:style>
  <w:style w:type="paragraph" w:customStyle="1" w:styleId="DQList1">
    <w:name w:val="DQ_List1"/>
    <w:basedOn w:val="MCQList1"/>
  </w:style>
  <w:style w:type="paragraph" w:customStyle="1" w:styleId="List6">
    <w:name w:val="List6"/>
    <w:basedOn w:val="List4"/>
    <w:pPr>
      <w:tabs>
        <w:tab w:val="left" w:pos="2250"/>
      </w:tabs>
      <w:ind w:hanging="825"/>
    </w:pPr>
  </w:style>
  <w:style w:type="paragraph" w:customStyle="1" w:styleId="equation">
    <w:name w:val="equation"/>
    <w:basedOn w:val="Normal"/>
    <w:pPr>
      <w:keepNext/>
      <w:tabs>
        <w:tab w:val="left" w:pos="3600"/>
        <w:tab w:val="left" w:pos="9000"/>
      </w:tabs>
      <w:spacing w:before="120" w:after="120"/>
      <w:jc w:val="center"/>
    </w:pPr>
    <w:rPr>
      <w:rFonts w:ascii="Times" w:hAnsi="Times"/>
      <w:i/>
      <w:sz w:val="22"/>
      <w:szCs w:val="22"/>
    </w:rPr>
  </w:style>
  <w:style w:type="paragraph" w:customStyle="1" w:styleId="NL3">
    <w:name w:val="NL3"/>
    <w:basedOn w:val="NormalWeb"/>
    <w:pPr>
      <w:keepNext/>
      <w:spacing w:before="200" w:after="40"/>
      <w:ind w:left="1200" w:hanging="375"/>
    </w:pPr>
    <w:rPr>
      <w:sz w:val="22"/>
      <w:szCs w:val="22"/>
    </w:rPr>
  </w:style>
  <w:style w:type="paragraph" w:styleId="NormalWeb">
    <w:name w:val="Normal (Web)"/>
    <w:basedOn w:val="Normal"/>
    <w:semiHidden/>
    <w:pPr>
      <w:spacing w:after="15"/>
    </w:pPr>
    <w:rPr>
      <w:sz w:val="24"/>
      <w:szCs w:val="24"/>
    </w:rPr>
  </w:style>
  <w:style w:type="paragraph" w:customStyle="1" w:styleId="RQ">
    <w:name w:val="RQ"/>
    <w:basedOn w:val="Normal"/>
    <w:pPr>
      <w:keepNext/>
      <w:ind w:left="450" w:hanging="450"/>
    </w:pPr>
  </w:style>
  <w:style w:type="paragraph" w:customStyle="1" w:styleId="RQ1">
    <w:name w:val="RQ1"/>
    <w:basedOn w:val="NL2"/>
    <w:pPr>
      <w:keepNext/>
      <w:tabs>
        <w:tab w:val="clear" w:pos="720"/>
        <w:tab w:val="left" w:pos="1125"/>
      </w:tabs>
      <w:ind w:left="825" w:hanging="375"/>
    </w:pPr>
  </w:style>
  <w:style w:type="paragraph" w:styleId="ListBullet">
    <w:name w:val="List Bullet"/>
    <w:basedOn w:val="Normal"/>
    <w:autoRedefine/>
    <w:semiHidden/>
    <w:pPr>
      <w:numPr>
        <w:numId w:val="2"/>
      </w:numPr>
    </w:pPr>
  </w:style>
  <w:style w:type="paragraph" w:customStyle="1" w:styleId="CO">
    <w:name w:val="CO"/>
    <w:basedOn w:val="MCQList1"/>
    <w:pPr>
      <w:spacing w:before="120" w:after="0"/>
      <w:ind w:left="446" w:hanging="446"/>
    </w:pPr>
    <w:rPr>
      <w:b/>
      <w:bCs/>
    </w:rPr>
  </w:style>
  <w:style w:type="paragraph" w:customStyle="1" w:styleId="TF">
    <w:name w:val="TF"/>
    <w:basedOn w:val="Normal"/>
    <w:pPr>
      <w:tabs>
        <w:tab w:val="left" w:pos="360"/>
        <w:tab w:val="left" w:pos="720"/>
        <w:tab w:val="left" w:pos="1080"/>
      </w:tabs>
      <w:ind w:left="1080" w:hanging="1080"/>
    </w:pPr>
  </w:style>
  <w:style w:type="paragraph" w:customStyle="1" w:styleId="PG">
    <w:name w:val="PG"/>
    <w:basedOn w:val="MCQList1"/>
  </w:style>
  <w:style w:type="character" w:customStyle="1" w:styleId="emailstyle15">
    <w:name w:val="emailstyle15"/>
    <w:semiHidden/>
    <w:rPr>
      <w:rFonts w:ascii="Arial" w:hAnsi="Arial" w:cs="Arial"/>
      <w:color w:val="000000"/>
      <w:sz w:val="20"/>
    </w:rPr>
  </w:style>
  <w:style w:type="paragraph" w:customStyle="1" w:styleId="BL">
    <w:name w:val="BL"/>
    <w:basedOn w:val="Normal"/>
    <w:pPr>
      <w:tabs>
        <w:tab w:val="left" w:pos="288"/>
      </w:tabs>
      <w:ind w:left="288" w:hanging="288"/>
    </w:pPr>
    <w:rPr>
      <w:rFonts w:ascii="Times" w:hAnsi="Times"/>
      <w:sz w:val="22"/>
      <w:szCs w:val="24"/>
    </w:rPr>
  </w:style>
  <w:style w:type="paragraph" w:customStyle="1" w:styleId="BLF">
    <w:name w:val="BLF"/>
    <w:basedOn w:val="BL"/>
    <w:pPr>
      <w:spacing w:before="120"/>
    </w:pPr>
  </w:style>
  <w:style w:type="paragraph" w:customStyle="1" w:styleId="ACDQ">
    <w:name w:val="ACD_Q"/>
    <w:basedOn w:val="MCQList1"/>
    <w:pPr>
      <w:tabs>
        <w:tab w:val="left" w:pos="450"/>
      </w:tabs>
    </w:pPr>
    <w:rPr>
      <w:i/>
    </w:rPr>
  </w:style>
  <w:style w:type="paragraph" w:customStyle="1" w:styleId="ADCA">
    <w:name w:val="ADC_A"/>
    <w:basedOn w:val="MCQList1"/>
    <w:pPr>
      <w:tabs>
        <w:tab w:val="left" w:pos="450"/>
      </w:tabs>
    </w:pPr>
  </w:style>
  <w:style w:type="paragraph" w:customStyle="1" w:styleId="acdA">
    <w:name w:val="acd_A"/>
    <w:basedOn w:val="ADCA"/>
  </w:style>
  <w:style w:type="paragraph" w:customStyle="1" w:styleId="ANS">
    <w:name w:val="ANS"/>
    <w:basedOn w:val="MCQList1"/>
    <w:pPr>
      <w:tabs>
        <w:tab w:val="left" w:pos="446"/>
        <w:tab w:val="left" w:pos="792"/>
      </w:tabs>
      <w:ind w:left="792" w:hanging="792"/>
    </w:pPr>
  </w:style>
  <w:style w:type="paragraph" w:customStyle="1" w:styleId="ANSText">
    <w:name w:val="ANS_Text"/>
    <w:basedOn w:val="ANS"/>
    <w:pPr>
      <w:spacing w:before="0"/>
    </w:pPr>
  </w:style>
  <w:style w:type="paragraph" w:customStyle="1" w:styleId="LB">
    <w:name w:val="LB"/>
    <w:basedOn w:val="MCQList1"/>
    <w:pPr>
      <w:tabs>
        <w:tab w:val="left" w:pos="288"/>
      </w:tabs>
      <w:spacing w:before="0" w:after="40"/>
      <w:ind w:left="300" w:hanging="300"/>
    </w:pPr>
  </w:style>
  <w:style w:type="paragraph" w:customStyle="1" w:styleId="LBF">
    <w:name w:val="LBF"/>
    <w:basedOn w:val="LB"/>
    <w:pPr>
      <w:spacing w:before="120"/>
      <w:ind w:left="302" w:hanging="302"/>
    </w:pPr>
  </w:style>
  <w:style w:type="paragraph" w:customStyle="1" w:styleId="Table">
    <w:name w:val="Table"/>
    <w:basedOn w:val="T1"/>
    <w:pPr>
      <w:spacing w:after="120"/>
    </w:pPr>
    <w:rPr>
      <w:b/>
      <w:bCs/>
    </w:rPr>
  </w:style>
  <w:style w:type="paragraph" w:customStyle="1" w:styleId="TB">
    <w:name w:val="TB"/>
    <w:basedOn w:val="T1"/>
  </w:style>
  <w:style w:type="paragraph" w:styleId="BodyTextIndent3">
    <w:name w:val="Body Text Indent 3"/>
    <w:basedOn w:val="Normal"/>
    <w:semiHidden/>
    <w:pPr>
      <w:ind w:left="1080" w:hanging="720"/>
    </w:pPr>
    <w:rPr>
      <w:sz w:val="24"/>
      <w:szCs w:val="24"/>
    </w:rPr>
  </w:style>
  <w:style w:type="paragraph" w:styleId="Footer">
    <w:name w:val="footer"/>
    <w:basedOn w:val="Normal"/>
    <w:link w:val="FooterChar"/>
    <w:semiHidden/>
    <w:pPr>
      <w:tabs>
        <w:tab w:val="center" w:pos="4320"/>
        <w:tab w:val="right" w:pos="8640"/>
      </w:tabs>
    </w:pPr>
  </w:style>
  <w:style w:type="paragraph" w:styleId="Header">
    <w:name w:val="header"/>
    <w:basedOn w:val="Normal"/>
    <w:semiHidden/>
    <w:pPr>
      <w:tabs>
        <w:tab w:val="center" w:pos="4320"/>
        <w:tab w:val="right" w:pos="8640"/>
      </w:tabs>
    </w:pPr>
  </w:style>
  <w:style w:type="paragraph" w:customStyle="1" w:styleId="MCQList2sub">
    <w:name w:val="MCQ_List2_sub"/>
    <w:basedOn w:val="MCQList2"/>
    <w:pPr>
      <w:tabs>
        <w:tab w:val="left" w:pos="821"/>
        <w:tab w:val="left" w:pos="1296"/>
      </w:tabs>
      <w:ind w:left="1267" w:hanging="821"/>
    </w:pPr>
  </w:style>
  <w:style w:type="paragraph" w:styleId="List30">
    <w:name w:val="List 3"/>
    <w:basedOn w:val="Normal"/>
    <w:semiHidden/>
    <w:pPr>
      <w:ind w:left="1080" w:hanging="360"/>
    </w:pPr>
  </w:style>
  <w:style w:type="paragraph" w:customStyle="1" w:styleId="list50">
    <w:name w:val="list5"/>
    <w:basedOn w:val="Normal"/>
    <w:pPr>
      <w:tabs>
        <w:tab w:val="left" w:pos="2016"/>
      </w:tabs>
      <w:ind w:left="2016" w:hanging="288"/>
    </w:pPr>
    <w:rPr>
      <w:rFonts w:ascii="Times" w:hAnsi="Times"/>
    </w:rPr>
  </w:style>
  <w:style w:type="paragraph" w:customStyle="1" w:styleId="T2">
    <w:name w:val="T2"/>
    <w:basedOn w:val="T1"/>
    <w:pPr>
      <w:spacing w:before="200"/>
    </w:pPr>
  </w:style>
  <w:style w:type="paragraph" w:styleId="EndnoteText">
    <w:name w:val="endnote text"/>
    <w:basedOn w:val="Normal"/>
    <w:semiHidden/>
    <w:pPr>
      <w:widowControl w:val="0"/>
    </w:pPr>
    <w:rPr>
      <w:rFonts w:ascii="Courier New" w:hAnsi="Courier New"/>
      <w:snapToGrid w:val="0"/>
      <w:sz w:val="24"/>
    </w:rPr>
  </w:style>
  <w:style w:type="paragraph" w:styleId="BodyText">
    <w:name w:val="Body Text"/>
    <w:basedOn w:val="Normal"/>
    <w:semiHidden/>
    <w:pPr>
      <w:widowControl w:val="0"/>
      <w:tabs>
        <w:tab w:val="left" w:pos="-2160"/>
        <w:tab w:val="left" w:pos="-1440"/>
        <w:tab w:val="left" w:pos="-86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after="120"/>
      <w:jc w:val="both"/>
    </w:pPr>
    <w:rPr>
      <w:snapToGrid w:val="0"/>
      <w:spacing w:val="-2"/>
      <w:sz w:val="24"/>
    </w:rPr>
  </w:style>
  <w:style w:type="paragraph" w:styleId="BodyText2">
    <w:name w:val="Body Text 2"/>
    <w:basedOn w:val="Normal"/>
    <w:semiHidden/>
    <w:pPr>
      <w:widowControl w:val="0"/>
      <w:jc w:val="center"/>
    </w:pPr>
    <w:rPr>
      <w:rFonts w:ascii="Courier New" w:hAnsi="Courier New"/>
      <w:snapToGrid w:val="0"/>
      <w:sz w:val="32"/>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customStyle="1" w:styleId="BL2">
    <w:name w:val="BL2"/>
    <w:basedOn w:val="BL"/>
    <w:pPr>
      <w:tabs>
        <w:tab w:val="clear" w:pos="288"/>
        <w:tab w:val="left" w:pos="711"/>
      </w:tabs>
      <w:spacing w:after="60"/>
      <w:ind w:left="705" w:hanging="259"/>
    </w:pPr>
  </w:style>
  <w:style w:type="paragraph" w:customStyle="1" w:styleId="MCQList1a">
    <w:name w:val="MCQ_List1a"/>
    <w:basedOn w:val="MCQList1"/>
    <w:rsid w:val="006B3F46"/>
    <w:pPr>
      <w:tabs>
        <w:tab w:val="left" w:pos="450"/>
      </w:tabs>
      <w:ind w:left="810" w:hanging="810"/>
    </w:pPr>
  </w:style>
  <w:style w:type="paragraph" w:customStyle="1" w:styleId="H3">
    <w:name w:val="H3"/>
    <w:basedOn w:val="T1"/>
    <w:pPr>
      <w:spacing w:before="200" w:after="120"/>
    </w:pPr>
    <w:rPr>
      <w:b/>
      <w:bCs/>
    </w:rPr>
  </w:style>
  <w:style w:type="paragraph" w:customStyle="1" w:styleId="SubList5">
    <w:name w:val="SubList5"/>
    <w:basedOn w:val="List5"/>
    <w:pPr>
      <w:tabs>
        <w:tab w:val="clear" w:pos="1875"/>
        <w:tab w:val="left" w:pos="1944"/>
        <w:tab w:val="left" w:pos="2160"/>
      </w:tabs>
      <w:spacing w:after="40"/>
      <w:ind w:left="2390" w:hanging="446"/>
    </w:pPr>
  </w:style>
  <w:style w:type="character" w:styleId="Hyperlink">
    <w:name w:val="Hyperlink"/>
    <w:semiHidden/>
    <w:rPr>
      <w:color w:val="0000FF"/>
      <w:u w:val="single"/>
    </w:rPr>
  </w:style>
  <w:style w:type="paragraph" w:customStyle="1" w:styleId="TFQ">
    <w:name w:val="TFQ"/>
    <w:basedOn w:val="T1"/>
    <w:pPr>
      <w:tabs>
        <w:tab w:val="left" w:pos="446"/>
      </w:tabs>
      <w:spacing w:before="200" w:after="60"/>
      <w:ind w:left="446" w:hanging="446"/>
    </w:pPr>
  </w:style>
  <w:style w:type="paragraph" w:customStyle="1" w:styleId="MCQList1sub">
    <w:name w:val="MCQ_List1_sub"/>
    <w:basedOn w:val="MCQList1"/>
    <w:pPr>
      <w:tabs>
        <w:tab w:val="left" w:pos="446"/>
        <w:tab w:val="left" w:pos="825"/>
      </w:tabs>
      <w:ind w:left="821" w:hanging="821"/>
    </w:pPr>
  </w:style>
  <w:style w:type="paragraph" w:customStyle="1" w:styleId="MCQList3">
    <w:name w:val="MCQ_List3"/>
    <w:basedOn w:val="MCQList2"/>
    <w:pPr>
      <w:tabs>
        <w:tab w:val="left" w:pos="821"/>
      </w:tabs>
      <w:ind w:left="1195" w:hanging="374"/>
    </w:pPr>
  </w:style>
  <w:style w:type="paragraph" w:customStyle="1" w:styleId="Note">
    <w:name w:val="Note"/>
    <w:basedOn w:val="Normal"/>
    <w:pPr>
      <w:keepNext/>
      <w:keepLines/>
      <w:spacing w:before="200" w:after="40"/>
      <w:ind w:left="677" w:hanging="677"/>
      <w:outlineLvl w:val="2"/>
    </w:pPr>
    <w:rPr>
      <w:rFonts w:ascii="Times" w:hAnsi="Times"/>
      <w:snapToGrid w:val="0"/>
      <w:sz w:val="22"/>
    </w:rPr>
  </w:style>
  <w:style w:type="paragraph" w:customStyle="1" w:styleId="summary">
    <w:name w:val="summary"/>
    <w:basedOn w:val="T1"/>
    <w:pPr>
      <w:spacing w:after="60"/>
    </w:pPr>
  </w:style>
  <w:style w:type="paragraph" w:customStyle="1" w:styleId="SumList">
    <w:name w:val="SumList"/>
    <w:basedOn w:val="List1"/>
    <w:pPr>
      <w:tabs>
        <w:tab w:val="clear" w:pos="504"/>
        <w:tab w:val="left" w:pos="720"/>
      </w:tabs>
      <w:spacing w:before="140" w:after="40"/>
      <w:ind w:left="936" w:hanging="720"/>
    </w:pPr>
    <w:rPr>
      <w:b w:val="0"/>
      <w:bCs/>
    </w:rPr>
  </w:style>
  <w:style w:type="paragraph" w:customStyle="1" w:styleId="MCQAns1">
    <w:name w:val="MCQ_Ans1"/>
    <w:basedOn w:val="Normal"/>
    <w:pPr>
      <w:keepNext/>
      <w:keepLines/>
      <w:tabs>
        <w:tab w:val="left" w:pos="1483"/>
      </w:tabs>
      <w:spacing w:before="120"/>
      <w:ind w:left="1483" w:hanging="936"/>
      <w:outlineLvl w:val="2"/>
    </w:pPr>
    <w:rPr>
      <w:rFonts w:ascii="Times" w:hAnsi="Times"/>
      <w:snapToGrid w:val="0"/>
      <w:sz w:val="22"/>
    </w:rPr>
  </w:style>
  <w:style w:type="paragraph" w:customStyle="1" w:styleId="MCQAns">
    <w:name w:val="MCQ_Ans"/>
    <w:basedOn w:val="MCQList2"/>
    <w:pPr>
      <w:tabs>
        <w:tab w:val="left" w:pos="1411"/>
      </w:tabs>
      <w:spacing w:before="80" w:after="0"/>
      <w:ind w:left="547" w:firstLine="0"/>
    </w:pPr>
  </w:style>
  <w:style w:type="paragraph" w:customStyle="1" w:styleId="MCQAns2">
    <w:name w:val="MCQ_Ans2"/>
    <w:basedOn w:val="MCQAns1"/>
    <w:pPr>
      <w:spacing w:after="80"/>
      <w:ind w:left="1008" w:hanging="1008"/>
    </w:pPr>
    <w:rPr>
      <w:b/>
      <w:bCs/>
    </w:rPr>
  </w:style>
  <w:style w:type="paragraph" w:customStyle="1" w:styleId="MCQList4">
    <w:name w:val="MCQ_List4"/>
    <w:basedOn w:val="MCQList3"/>
    <w:pPr>
      <w:ind w:left="1325" w:hanging="504"/>
    </w:pPr>
  </w:style>
  <w:style w:type="paragraph" w:customStyle="1" w:styleId="T">
    <w:name w:val="T"/>
    <w:basedOn w:val="MCQList2"/>
    <w:pPr>
      <w:spacing w:after="100"/>
      <w:ind w:left="0" w:firstLine="0"/>
      <w:jc w:val="center"/>
    </w:pPr>
  </w:style>
  <w:style w:type="paragraph" w:styleId="BodyTextIndent">
    <w:name w:val="Body Text Indent"/>
    <w:basedOn w:val="Normal"/>
    <w:semiHidden/>
    <w:pPr>
      <w:ind w:left="720"/>
      <w:jc w:val="both"/>
    </w:pPr>
    <w:rPr>
      <w:sz w:val="24"/>
      <w:szCs w:val="24"/>
    </w:rPr>
  </w:style>
  <w:style w:type="paragraph" w:customStyle="1" w:styleId="bl0">
    <w:name w:val="bl"/>
    <w:basedOn w:val="MCQList2"/>
  </w:style>
  <w:style w:type="paragraph" w:customStyle="1" w:styleId="MCQList2Sub0">
    <w:name w:val="MCQ_List2_Sub"/>
    <w:basedOn w:val="MCQList2"/>
    <w:pPr>
      <w:tabs>
        <w:tab w:val="left" w:pos="3879"/>
      </w:tabs>
      <w:ind w:firstLine="1299"/>
    </w:pPr>
  </w:style>
  <w:style w:type="paragraph" w:customStyle="1" w:styleId="MCQList2ind">
    <w:name w:val="MCQ_List2_ind"/>
    <w:basedOn w:val="MCQList2"/>
    <w:pPr>
      <w:tabs>
        <w:tab w:val="left" w:pos="2160"/>
        <w:tab w:val="left" w:pos="3879"/>
      </w:tabs>
      <w:spacing w:before="200"/>
      <w:ind w:left="821" w:firstLine="0"/>
    </w:pPr>
    <w:rPr>
      <w:b/>
      <w:bCs/>
    </w:rPr>
  </w:style>
  <w:style w:type="paragraph" w:customStyle="1" w:styleId="MCQList2ind1">
    <w:name w:val="MCQ_List2_ind1"/>
    <w:basedOn w:val="MCQList2"/>
    <w:pPr>
      <w:ind w:firstLine="3054"/>
    </w:pPr>
  </w:style>
  <w:style w:type="paragraph" w:customStyle="1" w:styleId="lb0">
    <w:name w:val="lb"/>
    <w:basedOn w:val="MCQList1"/>
    <w:pPr>
      <w:spacing w:before="0"/>
      <w:ind w:left="297" w:hanging="297"/>
    </w:pPr>
  </w:style>
  <w:style w:type="paragraph" w:customStyle="1" w:styleId="h1">
    <w:name w:val="h1"/>
    <w:basedOn w:val="H2"/>
    <w:pPr>
      <w:spacing w:before="0"/>
    </w:pPr>
  </w:style>
  <w:style w:type="paragraph" w:styleId="List20">
    <w:name w:val="List 2"/>
    <w:basedOn w:val="Normal"/>
    <w:semiHidden/>
    <w:pPr>
      <w:ind w:left="720" w:hanging="360"/>
    </w:pPr>
  </w:style>
  <w:style w:type="paragraph" w:styleId="FootnoteText">
    <w:name w:val="footnote text"/>
    <w:basedOn w:val="Normal"/>
    <w:semiHidden/>
    <w:rPr>
      <w:rFonts w:ascii="Times" w:hAnsi="Times"/>
      <w:sz w:val="18"/>
    </w:rPr>
  </w:style>
  <w:style w:type="character" w:styleId="FootnoteReference">
    <w:name w:val="footnote reference"/>
    <w:semiHidden/>
    <w:rPr>
      <w:vertAlign w:val="superscript"/>
    </w:rPr>
  </w:style>
  <w:style w:type="paragraph" w:customStyle="1" w:styleId="Normal0">
    <w:name w:val="Normal*"/>
    <w:basedOn w:val="Normal"/>
    <w:next w:val="BodyTextIndent"/>
    <w:rPr>
      <w:rFonts w:ascii="Times" w:hAnsi="Times"/>
      <w:noProof/>
      <w:sz w:val="22"/>
    </w:rPr>
  </w:style>
  <w:style w:type="paragraph" w:customStyle="1" w:styleId="EQalt">
    <w:name w:val="EQalt"/>
    <w:basedOn w:val="Normal"/>
    <w:next w:val="Normal"/>
    <w:rsid w:val="00B871EE"/>
    <w:pPr>
      <w:spacing w:before="110" w:after="110"/>
      <w:ind w:left="288"/>
      <w:jc w:val="center"/>
    </w:pPr>
    <w:rPr>
      <w:rFonts w:ascii="Times" w:hAnsi="Times"/>
      <w:noProof/>
      <w:sz w:val="22"/>
    </w:rPr>
  </w:style>
  <w:style w:type="paragraph" w:styleId="BodyTextIndent2">
    <w:name w:val="Body Text Indent 2"/>
    <w:basedOn w:val="Normal"/>
    <w:next w:val="Normal"/>
    <w:semiHidden/>
    <w:pPr>
      <w:ind w:left="360" w:hanging="360"/>
      <w:jc w:val="both"/>
    </w:pPr>
    <w:rPr>
      <w:rFonts w:ascii="Times" w:hAnsi="Times"/>
      <w:noProof/>
      <w:spacing w:val="-25"/>
      <w:sz w:val="24"/>
      <w:lang w:eastAsia="zh-CN"/>
    </w:rPr>
  </w:style>
  <w:style w:type="paragraph" w:styleId="Title">
    <w:name w:val="Title"/>
    <w:basedOn w:val="Normal"/>
    <w:next w:val="Normal"/>
    <w:qFormat/>
    <w:pPr>
      <w:jc w:val="center"/>
    </w:pPr>
    <w:rPr>
      <w:rFonts w:ascii="Font16296" w:hAnsi="Font16296"/>
      <w:noProof/>
      <w:sz w:val="28"/>
      <w:lang w:eastAsia="zh-CN"/>
    </w:rPr>
  </w:style>
  <w:style w:type="paragraph" w:styleId="Subtitle">
    <w:name w:val="Subtitle"/>
    <w:basedOn w:val="Normal"/>
    <w:next w:val="Normal"/>
    <w:qFormat/>
    <w:pPr>
      <w:jc w:val="center"/>
    </w:pPr>
    <w:rPr>
      <w:rFonts w:ascii="Font16348" w:hAnsi="Font16348"/>
      <w:b/>
      <w:i/>
      <w:noProof/>
      <w:sz w:val="28"/>
      <w:lang w:eastAsia="zh-CN"/>
    </w:rPr>
  </w:style>
  <w:style w:type="paragraph" w:customStyle="1" w:styleId="Heading11">
    <w:name w:val="Heading 11"/>
    <w:basedOn w:val="Normal"/>
    <w:next w:val="Normal"/>
    <w:rPr>
      <w:rFonts w:ascii="Times" w:hAnsi="Times"/>
      <w:b/>
      <w:noProof/>
      <w:sz w:val="24"/>
      <w:lang w:eastAsia="zh-CN"/>
    </w:rPr>
  </w:style>
  <w:style w:type="paragraph" w:customStyle="1" w:styleId="FootnoteText1">
    <w:name w:val="Footnote Text1"/>
    <w:basedOn w:val="Normal"/>
    <w:rPr>
      <w:rFonts w:ascii="New York" w:hAnsi="New York"/>
      <w:noProof/>
      <w:lang w:eastAsia="zh-CN"/>
    </w:rPr>
  </w:style>
  <w:style w:type="paragraph" w:customStyle="1" w:styleId="EQ">
    <w:name w:val="EQ"/>
    <w:basedOn w:val="Normal"/>
    <w:pPr>
      <w:spacing w:before="240" w:after="240" w:line="220" w:lineRule="exact"/>
      <w:ind w:left="288"/>
      <w:jc w:val="center"/>
    </w:pPr>
    <w:rPr>
      <w:rFonts w:ascii="Times" w:hAnsi="Times"/>
      <w:sz w:val="22"/>
      <w:lang w:eastAsia="zh-CN"/>
    </w:rPr>
  </w:style>
  <w:style w:type="character" w:styleId="FollowedHyperlink">
    <w:name w:val="FollowedHyperlink"/>
    <w:semiHidden/>
    <w:rPr>
      <w:color w:val="800080"/>
      <w:u w:val="single"/>
    </w:rPr>
  </w:style>
  <w:style w:type="character" w:customStyle="1" w:styleId="MTEquationSection">
    <w:name w:val="MTEquationSection"/>
    <w:rPr>
      <w:vanish/>
      <w:color w:val="FF0000"/>
    </w:rPr>
  </w:style>
  <w:style w:type="paragraph" w:customStyle="1" w:styleId="MTDisplayEquation">
    <w:name w:val="MTDisplayEquation"/>
    <w:basedOn w:val="MCQList1sub"/>
    <w:pPr>
      <w:tabs>
        <w:tab w:val="clear" w:pos="446"/>
        <w:tab w:val="clear" w:pos="825"/>
        <w:tab w:val="center" w:pos="4720"/>
        <w:tab w:val="right" w:pos="9440"/>
      </w:tabs>
      <w:spacing w:before="0"/>
      <w:ind w:left="0" w:firstLine="0"/>
    </w:pPr>
  </w:style>
  <w:style w:type="paragraph" w:customStyle="1" w:styleId="CO1">
    <w:name w:val="CO1"/>
    <w:basedOn w:val="MCQList1"/>
    <w:pPr>
      <w:ind w:left="576" w:hanging="576"/>
    </w:pPr>
  </w:style>
  <w:style w:type="paragraph" w:customStyle="1" w:styleId="CO2">
    <w:name w:val="CO2"/>
    <w:basedOn w:val="MCQList2"/>
    <w:pPr>
      <w:ind w:hanging="249"/>
    </w:pPr>
  </w:style>
  <w:style w:type="character" w:styleId="EndnoteReference">
    <w:name w:val="endnote reference"/>
    <w:semiHidden/>
    <w:rPr>
      <w:vertAlign w:val="superscript"/>
    </w:rPr>
  </w:style>
  <w:style w:type="character" w:customStyle="1" w:styleId="FooterChar">
    <w:name w:val="Footer Char"/>
    <w:link w:val="Footer"/>
    <w:semiHidden/>
    <w:rsid w:val="006551D5"/>
  </w:style>
  <w:style w:type="paragraph" w:styleId="Revision">
    <w:name w:val="Revision"/>
    <w:hidden/>
    <w:uiPriority w:val="99"/>
    <w:semiHidden/>
    <w:rsid w:val="00A227D1"/>
  </w:style>
  <w:style w:type="character" w:styleId="PlaceholderText">
    <w:name w:val="Placeholder Text"/>
    <w:uiPriority w:val="99"/>
    <w:semiHidden/>
    <w:rsid w:val="00F5042B"/>
    <w:rPr>
      <w:color w:val="808080"/>
    </w:rPr>
  </w:style>
  <w:style w:type="character" w:customStyle="1" w:styleId="MTConvertedEquation">
    <w:name w:val="MTConvertedEquation"/>
    <w:basedOn w:val="DefaultParagraphFont"/>
    <w:rsid w:val="006614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9816031">
      <w:bodyDiv w:val="1"/>
      <w:marLeft w:val="0"/>
      <w:marRight w:val="0"/>
      <w:marTop w:val="0"/>
      <w:marBottom w:val="0"/>
      <w:divBdr>
        <w:top w:val="none" w:sz="0" w:space="0" w:color="auto"/>
        <w:left w:val="none" w:sz="0" w:space="0" w:color="auto"/>
        <w:bottom w:val="none" w:sz="0" w:space="0" w:color="auto"/>
        <w:right w:val="none" w:sz="0" w:space="0" w:color="auto"/>
      </w:divBdr>
    </w:div>
    <w:div w:id="782306075">
      <w:bodyDiv w:val="1"/>
      <w:marLeft w:val="0"/>
      <w:marRight w:val="0"/>
      <w:marTop w:val="0"/>
      <w:marBottom w:val="0"/>
      <w:divBdr>
        <w:top w:val="none" w:sz="0" w:space="0" w:color="auto"/>
        <w:left w:val="none" w:sz="0" w:space="0" w:color="auto"/>
        <w:bottom w:val="none" w:sz="0" w:space="0" w:color="auto"/>
        <w:right w:val="none" w:sz="0" w:space="0" w:color="auto"/>
      </w:divBdr>
    </w:div>
    <w:div w:id="1572889784">
      <w:bodyDiv w:val="1"/>
      <w:marLeft w:val="0"/>
      <w:marRight w:val="0"/>
      <w:marTop w:val="0"/>
      <w:marBottom w:val="0"/>
      <w:divBdr>
        <w:top w:val="none" w:sz="0" w:space="0" w:color="auto"/>
        <w:left w:val="none" w:sz="0" w:space="0" w:color="auto"/>
        <w:bottom w:val="none" w:sz="0" w:space="0" w:color="auto"/>
        <w:right w:val="none" w:sz="0" w:space="0" w:color="auto"/>
      </w:divBdr>
    </w:div>
    <w:div w:id="1958877266">
      <w:bodyDiv w:val="1"/>
      <w:marLeft w:val="0"/>
      <w:marRight w:val="0"/>
      <w:marTop w:val="0"/>
      <w:marBottom w:val="0"/>
      <w:divBdr>
        <w:top w:val="none" w:sz="0" w:space="0" w:color="auto"/>
        <w:left w:val="none" w:sz="0" w:space="0" w:color="auto"/>
        <w:bottom w:val="none" w:sz="0" w:space="0" w:color="auto"/>
        <w:right w:val="none" w:sz="0" w:space="0" w:color="auto"/>
      </w:divBdr>
    </w:div>
    <w:div w:id="2027057695">
      <w:bodyDiv w:val="1"/>
      <w:marLeft w:val="0"/>
      <w:marRight w:val="0"/>
      <w:marTop w:val="0"/>
      <w:marBottom w:val="0"/>
      <w:divBdr>
        <w:top w:val="none" w:sz="0" w:space="0" w:color="auto"/>
        <w:left w:val="none" w:sz="0" w:space="0" w:color="auto"/>
        <w:bottom w:val="none" w:sz="0" w:space="0" w:color="auto"/>
        <w:right w:val="none" w:sz="0" w:space="0" w:color="auto"/>
      </w:divBdr>
    </w:div>
    <w:div w:id="2132937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49.bin"/><Relationship Id="rId21" Type="http://schemas.openxmlformats.org/officeDocument/2006/relationships/image" Target="media/image11.wmf"/><Relationship Id="rId42" Type="http://schemas.openxmlformats.org/officeDocument/2006/relationships/oleObject" Target="embeddings/oleObject13.bin"/><Relationship Id="rId63" Type="http://schemas.openxmlformats.org/officeDocument/2006/relationships/image" Target="media/image32.wmf"/><Relationship Id="rId84" Type="http://schemas.openxmlformats.org/officeDocument/2006/relationships/oleObject" Target="embeddings/oleObject33.bin"/><Relationship Id="rId138" Type="http://schemas.openxmlformats.org/officeDocument/2006/relationships/image" Target="media/image71.wmf"/><Relationship Id="rId159" Type="http://schemas.openxmlformats.org/officeDocument/2006/relationships/image" Target="media/image82.wmf"/><Relationship Id="rId170" Type="http://schemas.openxmlformats.org/officeDocument/2006/relationships/image" Target="media/image88.wmf"/><Relationship Id="rId191" Type="http://schemas.openxmlformats.org/officeDocument/2006/relationships/image" Target="media/image103.wmf"/><Relationship Id="rId205" Type="http://schemas.openxmlformats.org/officeDocument/2006/relationships/header" Target="header1.xml"/><Relationship Id="rId107" Type="http://schemas.openxmlformats.org/officeDocument/2006/relationships/oleObject" Target="embeddings/oleObject44.bin"/><Relationship Id="rId11" Type="http://schemas.openxmlformats.org/officeDocument/2006/relationships/image" Target="media/image3.png"/><Relationship Id="rId32" Type="http://schemas.openxmlformats.org/officeDocument/2006/relationships/oleObject" Target="embeddings/oleObject8.bin"/><Relationship Id="rId37" Type="http://schemas.openxmlformats.org/officeDocument/2006/relationships/image" Target="media/image19.wmf"/><Relationship Id="rId53" Type="http://schemas.openxmlformats.org/officeDocument/2006/relationships/image" Target="media/image27.wmf"/><Relationship Id="rId58" Type="http://schemas.openxmlformats.org/officeDocument/2006/relationships/oleObject" Target="embeddings/oleObject21.bin"/><Relationship Id="rId74" Type="http://schemas.openxmlformats.org/officeDocument/2006/relationships/oleObject" Target="embeddings/oleObject29.bin"/><Relationship Id="rId79" Type="http://schemas.openxmlformats.org/officeDocument/2006/relationships/oleObject" Target="embeddings/oleObject31.bin"/><Relationship Id="rId102" Type="http://schemas.openxmlformats.org/officeDocument/2006/relationships/oleObject" Target="embeddings/oleObject42.bin"/><Relationship Id="rId123" Type="http://schemas.openxmlformats.org/officeDocument/2006/relationships/oleObject" Target="embeddings/oleObject52.bin"/><Relationship Id="rId128" Type="http://schemas.openxmlformats.org/officeDocument/2006/relationships/image" Target="media/image66.wmf"/><Relationship Id="rId144" Type="http://schemas.openxmlformats.org/officeDocument/2006/relationships/oleObject" Target="embeddings/oleObject62.bin"/><Relationship Id="rId149" Type="http://schemas.openxmlformats.org/officeDocument/2006/relationships/image" Target="media/image77.wmf"/><Relationship Id="rId5" Type="http://schemas.openxmlformats.org/officeDocument/2006/relationships/settings" Target="settings.xml"/><Relationship Id="rId90" Type="http://schemas.openxmlformats.org/officeDocument/2006/relationships/oleObject" Target="embeddings/oleObject36.bin"/><Relationship Id="rId95" Type="http://schemas.openxmlformats.org/officeDocument/2006/relationships/image" Target="media/image49.wmf"/><Relationship Id="rId160" Type="http://schemas.openxmlformats.org/officeDocument/2006/relationships/oleObject" Target="embeddings/oleObject70.bin"/><Relationship Id="rId165" Type="http://schemas.openxmlformats.org/officeDocument/2006/relationships/image" Target="media/image85.wmf"/><Relationship Id="rId181" Type="http://schemas.openxmlformats.org/officeDocument/2006/relationships/image" Target="media/image96.png"/><Relationship Id="rId186" Type="http://schemas.openxmlformats.org/officeDocument/2006/relationships/image" Target="media/image99.png"/><Relationship Id="rId211" Type="http://schemas.openxmlformats.org/officeDocument/2006/relationships/theme" Target="theme/theme1.xml"/><Relationship Id="rId22" Type="http://schemas.openxmlformats.org/officeDocument/2006/relationships/oleObject" Target="embeddings/oleObject3.bin"/><Relationship Id="rId27" Type="http://schemas.openxmlformats.org/officeDocument/2006/relationships/image" Target="media/image14.wmf"/><Relationship Id="rId43" Type="http://schemas.openxmlformats.org/officeDocument/2006/relationships/image" Target="media/image22.wmf"/><Relationship Id="rId48" Type="http://schemas.openxmlformats.org/officeDocument/2006/relationships/oleObject" Target="embeddings/oleObject16.bin"/><Relationship Id="rId64" Type="http://schemas.openxmlformats.org/officeDocument/2006/relationships/oleObject" Target="embeddings/oleObject24.bin"/><Relationship Id="rId69" Type="http://schemas.openxmlformats.org/officeDocument/2006/relationships/image" Target="media/image35.wmf"/><Relationship Id="rId113" Type="http://schemas.openxmlformats.org/officeDocument/2006/relationships/oleObject" Target="embeddings/oleObject47.bin"/><Relationship Id="rId118" Type="http://schemas.openxmlformats.org/officeDocument/2006/relationships/image" Target="media/image61.wmf"/><Relationship Id="rId134" Type="http://schemas.openxmlformats.org/officeDocument/2006/relationships/image" Target="media/image69.wmf"/><Relationship Id="rId139" Type="http://schemas.openxmlformats.org/officeDocument/2006/relationships/oleObject" Target="embeddings/oleObject60.bin"/><Relationship Id="rId80" Type="http://schemas.openxmlformats.org/officeDocument/2006/relationships/image" Target="media/image41.wmf"/><Relationship Id="rId85" Type="http://schemas.openxmlformats.org/officeDocument/2006/relationships/image" Target="media/image44.wmf"/><Relationship Id="rId150" Type="http://schemas.openxmlformats.org/officeDocument/2006/relationships/oleObject" Target="embeddings/oleObject65.bin"/><Relationship Id="rId155" Type="http://schemas.openxmlformats.org/officeDocument/2006/relationships/image" Target="media/image80.wmf"/><Relationship Id="rId171" Type="http://schemas.openxmlformats.org/officeDocument/2006/relationships/oleObject" Target="embeddings/oleObject75.bin"/><Relationship Id="rId176" Type="http://schemas.openxmlformats.org/officeDocument/2006/relationships/image" Target="media/image91.png"/><Relationship Id="rId192" Type="http://schemas.openxmlformats.org/officeDocument/2006/relationships/oleObject" Target="embeddings/oleObject81.bin"/><Relationship Id="rId197" Type="http://schemas.openxmlformats.org/officeDocument/2006/relationships/image" Target="media/image106.wmf"/><Relationship Id="rId206" Type="http://schemas.openxmlformats.org/officeDocument/2006/relationships/header" Target="header2.xml"/><Relationship Id="rId201" Type="http://schemas.openxmlformats.org/officeDocument/2006/relationships/image" Target="media/image109.png"/><Relationship Id="rId12" Type="http://schemas.openxmlformats.org/officeDocument/2006/relationships/image" Target="media/image4.png"/><Relationship Id="rId17" Type="http://schemas.openxmlformats.org/officeDocument/2006/relationships/oleObject" Target="embeddings/oleObject1.bin"/><Relationship Id="rId33" Type="http://schemas.openxmlformats.org/officeDocument/2006/relationships/image" Target="media/image17.wmf"/><Relationship Id="rId38" Type="http://schemas.openxmlformats.org/officeDocument/2006/relationships/oleObject" Target="embeddings/oleObject11.bin"/><Relationship Id="rId59" Type="http://schemas.openxmlformats.org/officeDocument/2006/relationships/image" Target="media/image30.wmf"/><Relationship Id="rId103" Type="http://schemas.openxmlformats.org/officeDocument/2006/relationships/image" Target="media/image53.wmf"/><Relationship Id="rId108" Type="http://schemas.openxmlformats.org/officeDocument/2006/relationships/image" Target="media/image56.wmf"/><Relationship Id="rId124" Type="http://schemas.openxmlformats.org/officeDocument/2006/relationships/image" Target="media/image64.wmf"/><Relationship Id="rId129" Type="http://schemas.openxmlformats.org/officeDocument/2006/relationships/oleObject" Target="embeddings/oleObject55.bin"/><Relationship Id="rId54" Type="http://schemas.openxmlformats.org/officeDocument/2006/relationships/oleObject" Target="embeddings/oleObject19.bin"/><Relationship Id="rId70" Type="http://schemas.openxmlformats.org/officeDocument/2006/relationships/oleObject" Target="embeddings/oleObject27.bin"/><Relationship Id="rId75" Type="http://schemas.openxmlformats.org/officeDocument/2006/relationships/image" Target="media/image38.wmf"/><Relationship Id="rId91" Type="http://schemas.openxmlformats.org/officeDocument/2006/relationships/image" Target="media/image47.wmf"/><Relationship Id="rId96" Type="http://schemas.openxmlformats.org/officeDocument/2006/relationships/oleObject" Target="embeddings/oleObject39.bin"/><Relationship Id="rId140" Type="http://schemas.openxmlformats.org/officeDocument/2006/relationships/image" Target="media/image72.png"/><Relationship Id="rId145" Type="http://schemas.openxmlformats.org/officeDocument/2006/relationships/image" Target="media/image75.wmf"/><Relationship Id="rId161" Type="http://schemas.openxmlformats.org/officeDocument/2006/relationships/image" Target="media/image83.wmf"/><Relationship Id="rId166" Type="http://schemas.openxmlformats.org/officeDocument/2006/relationships/oleObject" Target="embeddings/oleObject73.bin"/><Relationship Id="rId182" Type="http://schemas.openxmlformats.org/officeDocument/2006/relationships/image" Target="media/image97.wmf"/><Relationship Id="rId187" Type="http://schemas.openxmlformats.org/officeDocument/2006/relationships/image" Target="media/image100.png"/><Relationship Id="rId1" Type="http://schemas.openxmlformats.org/officeDocument/2006/relationships/customXml" Target="../customXml/item1.xml"/><Relationship Id="rId6" Type="http://schemas.openxmlformats.org/officeDocument/2006/relationships/webSettings" Target="webSettings.xml"/><Relationship Id="rId212" Type="http://schemas.microsoft.com/office/2011/relationships/people" Target="people.xml"/><Relationship Id="rId23" Type="http://schemas.openxmlformats.org/officeDocument/2006/relationships/image" Target="media/image12.wmf"/><Relationship Id="rId28" Type="http://schemas.openxmlformats.org/officeDocument/2006/relationships/oleObject" Target="embeddings/oleObject6.bin"/><Relationship Id="rId49" Type="http://schemas.openxmlformats.org/officeDocument/2006/relationships/image" Target="media/image25.wmf"/><Relationship Id="rId114" Type="http://schemas.openxmlformats.org/officeDocument/2006/relationships/image" Target="media/image59.wmf"/><Relationship Id="rId119" Type="http://schemas.openxmlformats.org/officeDocument/2006/relationships/oleObject" Target="embeddings/oleObject50.bin"/><Relationship Id="rId44" Type="http://schemas.openxmlformats.org/officeDocument/2006/relationships/oleObject" Target="embeddings/oleObject14.bin"/><Relationship Id="rId60" Type="http://schemas.openxmlformats.org/officeDocument/2006/relationships/oleObject" Target="embeddings/oleObject22.bin"/><Relationship Id="rId65" Type="http://schemas.openxmlformats.org/officeDocument/2006/relationships/image" Target="media/image33.wmf"/><Relationship Id="rId81" Type="http://schemas.openxmlformats.org/officeDocument/2006/relationships/oleObject" Target="embeddings/oleObject32.bin"/><Relationship Id="rId86" Type="http://schemas.openxmlformats.org/officeDocument/2006/relationships/oleObject" Target="embeddings/oleObject34.bin"/><Relationship Id="rId130" Type="http://schemas.openxmlformats.org/officeDocument/2006/relationships/image" Target="media/image67.wmf"/><Relationship Id="rId135" Type="http://schemas.openxmlformats.org/officeDocument/2006/relationships/oleObject" Target="embeddings/oleObject58.bin"/><Relationship Id="rId151" Type="http://schemas.openxmlformats.org/officeDocument/2006/relationships/image" Target="media/image78.wmf"/><Relationship Id="rId156" Type="http://schemas.openxmlformats.org/officeDocument/2006/relationships/oleObject" Target="embeddings/oleObject68.bin"/><Relationship Id="rId177" Type="http://schemas.openxmlformats.org/officeDocument/2006/relationships/image" Target="media/image92.png"/><Relationship Id="rId198" Type="http://schemas.openxmlformats.org/officeDocument/2006/relationships/oleObject" Target="embeddings/oleObject84.bin"/><Relationship Id="rId172" Type="http://schemas.openxmlformats.org/officeDocument/2006/relationships/image" Target="media/image89.wmf"/><Relationship Id="rId193" Type="http://schemas.openxmlformats.org/officeDocument/2006/relationships/image" Target="media/image104.wmf"/><Relationship Id="rId202" Type="http://schemas.openxmlformats.org/officeDocument/2006/relationships/image" Target="media/image110.wmf"/><Relationship Id="rId207"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image" Target="media/image9.wmf"/><Relationship Id="rId39" Type="http://schemas.openxmlformats.org/officeDocument/2006/relationships/image" Target="media/image20.wmf"/><Relationship Id="rId109" Type="http://schemas.openxmlformats.org/officeDocument/2006/relationships/oleObject" Target="embeddings/oleObject45.bin"/><Relationship Id="rId34" Type="http://schemas.openxmlformats.org/officeDocument/2006/relationships/oleObject" Target="embeddings/oleObject9.bin"/><Relationship Id="rId50" Type="http://schemas.openxmlformats.org/officeDocument/2006/relationships/oleObject" Target="embeddings/oleObject17.bin"/><Relationship Id="rId55" Type="http://schemas.openxmlformats.org/officeDocument/2006/relationships/image" Target="media/image28.wmf"/><Relationship Id="rId76" Type="http://schemas.openxmlformats.org/officeDocument/2006/relationships/oleObject" Target="embeddings/oleObject30.bin"/><Relationship Id="rId97" Type="http://schemas.openxmlformats.org/officeDocument/2006/relationships/image" Target="media/image50.wmf"/><Relationship Id="rId104" Type="http://schemas.openxmlformats.org/officeDocument/2006/relationships/oleObject" Target="embeddings/oleObject43.bin"/><Relationship Id="rId120" Type="http://schemas.openxmlformats.org/officeDocument/2006/relationships/image" Target="media/image62.wmf"/><Relationship Id="rId125" Type="http://schemas.openxmlformats.org/officeDocument/2006/relationships/oleObject" Target="embeddings/oleObject53.bin"/><Relationship Id="rId141" Type="http://schemas.openxmlformats.org/officeDocument/2006/relationships/image" Target="media/image73.wmf"/><Relationship Id="rId146" Type="http://schemas.openxmlformats.org/officeDocument/2006/relationships/oleObject" Target="embeddings/oleObject63.bin"/><Relationship Id="rId167" Type="http://schemas.openxmlformats.org/officeDocument/2006/relationships/image" Target="media/image86.png"/><Relationship Id="rId188" Type="http://schemas.openxmlformats.org/officeDocument/2006/relationships/image" Target="media/image101.png"/><Relationship Id="rId7" Type="http://schemas.openxmlformats.org/officeDocument/2006/relationships/footnotes" Target="footnotes.xml"/><Relationship Id="rId71" Type="http://schemas.openxmlformats.org/officeDocument/2006/relationships/image" Target="media/image36.wmf"/><Relationship Id="rId92" Type="http://schemas.openxmlformats.org/officeDocument/2006/relationships/oleObject" Target="embeddings/oleObject37.bin"/><Relationship Id="rId162" Type="http://schemas.openxmlformats.org/officeDocument/2006/relationships/oleObject" Target="embeddings/oleObject71.bin"/><Relationship Id="rId183" Type="http://schemas.openxmlformats.org/officeDocument/2006/relationships/oleObject" Target="embeddings/oleObject78.bin"/><Relationship Id="rId2" Type="http://schemas.openxmlformats.org/officeDocument/2006/relationships/numbering" Target="numbering.xml"/><Relationship Id="rId29" Type="http://schemas.openxmlformats.org/officeDocument/2006/relationships/image" Target="media/image15.wmf"/><Relationship Id="rId24" Type="http://schemas.openxmlformats.org/officeDocument/2006/relationships/oleObject" Target="embeddings/oleObject4.bin"/><Relationship Id="rId40" Type="http://schemas.openxmlformats.org/officeDocument/2006/relationships/oleObject" Target="embeddings/oleObject12.bin"/><Relationship Id="rId45" Type="http://schemas.openxmlformats.org/officeDocument/2006/relationships/image" Target="media/image23.wmf"/><Relationship Id="rId66" Type="http://schemas.openxmlformats.org/officeDocument/2006/relationships/oleObject" Target="embeddings/oleObject25.bin"/><Relationship Id="rId87" Type="http://schemas.openxmlformats.org/officeDocument/2006/relationships/image" Target="media/image45.wmf"/><Relationship Id="rId110" Type="http://schemas.openxmlformats.org/officeDocument/2006/relationships/image" Target="media/image57.wmf"/><Relationship Id="rId115" Type="http://schemas.openxmlformats.org/officeDocument/2006/relationships/oleObject" Target="embeddings/oleObject48.bin"/><Relationship Id="rId131" Type="http://schemas.openxmlformats.org/officeDocument/2006/relationships/oleObject" Target="embeddings/oleObject56.bin"/><Relationship Id="rId136" Type="http://schemas.openxmlformats.org/officeDocument/2006/relationships/image" Target="media/image70.wmf"/><Relationship Id="rId157" Type="http://schemas.openxmlformats.org/officeDocument/2006/relationships/image" Target="media/image81.wmf"/><Relationship Id="rId178" Type="http://schemas.openxmlformats.org/officeDocument/2006/relationships/image" Target="media/image93.png"/><Relationship Id="rId61" Type="http://schemas.openxmlformats.org/officeDocument/2006/relationships/image" Target="media/image31.wmf"/><Relationship Id="rId82" Type="http://schemas.openxmlformats.org/officeDocument/2006/relationships/image" Target="media/image42.png"/><Relationship Id="rId152" Type="http://schemas.openxmlformats.org/officeDocument/2006/relationships/oleObject" Target="embeddings/oleObject66.bin"/><Relationship Id="rId173" Type="http://schemas.openxmlformats.org/officeDocument/2006/relationships/oleObject" Target="embeddings/oleObject76.bin"/><Relationship Id="rId194" Type="http://schemas.openxmlformats.org/officeDocument/2006/relationships/oleObject" Target="embeddings/oleObject82.bin"/><Relationship Id="rId199" Type="http://schemas.openxmlformats.org/officeDocument/2006/relationships/image" Target="media/image107.png"/><Relationship Id="rId203" Type="http://schemas.openxmlformats.org/officeDocument/2006/relationships/oleObject" Target="embeddings/oleObject85.bin"/><Relationship Id="rId208" Type="http://schemas.openxmlformats.org/officeDocument/2006/relationships/footer" Target="footer2.xml"/><Relationship Id="rId19" Type="http://schemas.openxmlformats.org/officeDocument/2006/relationships/oleObject" Target="embeddings/oleObject2.bin"/><Relationship Id="rId14" Type="http://schemas.openxmlformats.org/officeDocument/2006/relationships/image" Target="media/image6.png"/><Relationship Id="rId30" Type="http://schemas.openxmlformats.org/officeDocument/2006/relationships/oleObject" Target="embeddings/oleObject7.bin"/><Relationship Id="rId35" Type="http://schemas.openxmlformats.org/officeDocument/2006/relationships/image" Target="media/image18.wmf"/><Relationship Id="rId56" Type="http://schemas.openxmlformats.org/officeDocument/2006/relationships/oleObject" Target="embeddings/oleObject20.bin"/><Relationship Id="rId77" Type="http://schemas.openxmlformats.org/officeDocument/2006/relationships/image" Target="media/image39.png"/><Relationship Id="rId100" Type="http://schemas.openxmlformats.org/officeDocument/2006/relationships/oleObject" Target="embeddings/oleObject41.bin"/><Relationship Id="rId105" Type="http://schemas.openxmlformats.org/officeDocument/2006/relationships/image" Target="media/image54.png"/><Relationship Id="rId126" Type="http://schemas.openxmlformats.org/officeDocument/2006/relationships/image" Target="media/image65.wmf"/><Relationship Id="rId147" Type="http://schemas.openxmlformats.org/officeDocument/2006/relationships/image" Target="media/image76.wmf"/><Relationship Id="rId168" Type="http://schemas.openxmlformats.org/officeDocument/2006/relationships/image" Target="media/image87.wmf"/><Relationship Id="rId8" Type="http://schemas.openxmlformats.org/officeDocument/2006/relationships/endnotes" Target="endnotes.xml"/><Relationship Id="rId51" Type="http://schemas.openxmlformats.org/officeDocument/2006/relationships/image" Target="media/image26.wmf"/><Relationship Id="rId72" Type="http://schemas.openxmlformats.org/officeDocument/2006/relationships/oleObject" Target="embeddings/oleObject28.bin"/><Relationship Id="rId93" Type="http://schemas.openxmlformats.org/officeDocument/2006/relationships/image" Target="media/image48.wmf"/><Relationship Id="rId98" Type="http://schemas.openxmlformats.org/officeDocument/2006/relationships/oleObject" Target="embeddings/oleObject40.bin"/><Relationship Id="rId121" Type="http://schemas.openxmlformats.org/officeDocument/2006/relationships/oleObject" Target="embeddings/oleObject51.bin"/><Relationship Id="rId142" Type="http://schemas.openxmlformats.org/officeDocument/2006/relationships/oleObject" Target="embeddings/oleObject61.bin"/><Relationship Id="rId163" Type="http://schemas.openxmlformats.org/officeDocument/2006/relationships/image" Target="media/image84.wmf"/><Relationship Id="rId184" Type="http://schemas.openxmlformats.org/officeDocument/2006/relationships/image" Target="media/image98.wmf"/><Relationship Id="rId189" Type="http://schemas.openxmlformats.org/officeDocument/2006/relationships/image" Target="media/image102.wmf"/><Relationship Id="rId3" Type="http://schemas.openxmlformats.org/officeDocument/2006/relationships/styles" Target="styles.xml"/><Relationship Id="rId25" Type="http://schemas.openxmlformats.org/officeDocument/2006/relationships/image" Target="media/image13.wmf"/><Relationship Id="rId46" Type="http://schemas.openxmlformats.org/officeDocument/2006/relationships/oleObject" Target="embeddings/oleObject15.bin"/><Relationship Id="rId67" Type="http://schemas.openxmlformats.org/officeDocument/2006/relationships/image" Target="media/image34.wmf"/><Relationship Id="rId116" Type="http://schemas.openxmlformats.org/officeDocument/2006/relationships/image" Target="media/image60.wmf"/><Relationship Id="rId137" Type="http://schemas.openxmlformats.org/officeDocument/2006/relationships/oleObject" Target="embeddings/oleObject59.bin"/><Relationship Id="rId158" Type="http://schemas.openxmlformats.org/officeDocument/2006/relationships/oleObject" Target="embeddings/oleObject69.bin"/><Relationship Id="rId20" Type="http://schemas.openxmlformats.org/officeDocument/2006/relationships/image" Target="media/image10.png"/><Relationship Id="rId41" Type="http://schemas.openxmlformats.org/officeDocument/2006/relationships/image" Target="media/image21.wmf"/><Relationship Id="rId62" Type="http://schemas.openxmlformats.org/officeDocument/2006/relationships/oleObject" Target="embeddings/oleObject23.bin"/><Relationship Id="rId83" Type="http://schemas.openxmlformats.org/officeDocument/2006/relationships/image" Target="media/image43.wmf"/><Relationship Id="rId88" Type="http://schemas.openxmlformats.org/officeDocument/2006/relationships/oleObject" Target="embeddings/oleObject35.bin"/><Relationship Id="rId111" Type="http://schemas.openxmlformats.org/officeDocument/2006/relationships/oleObject" Target="embeddings/oleObject46.bin"/><Relationship Id="rId132" Type="http://schemas.openxmlformats.org/officeDocument/2006/relationships/image" Target="media/image68.wmf"/><Relationship Id="rId153" Type="http://schemas.openxmlformats.org/officeDocument/2006/relationships/image" Target="media/image79.wmf"/><Relationship Id="rId174" Type="http://schemas.openxmlformats.org/officeDocument/2006/relationships/image" Target="media/image90.wmf"/><Relationship Id="rId179" Type="http://schemas.openxmlformats.org/officeDocument/2006/relationships/image" Target="media/image94.png"/><Relationship Id="rId195" Type="http://schemas.openxmlformats.org/officeDocument/2006/relationships/image" Target="media/image105.wmf"/><Relationship Id="rId209" Type="http://schemas.openxmlformats.org/officeDocument/2006/relationships/footer" Target="footer3.xml"/><Relationship Id="rId190" Type="http://schemas.openxmlformats.org/officeDocument/2006/relationships/oleObject" Target="embeddings/oleObject80.bin"/><Relationship Id="rId204" Type="http://schemas.openxmlformats.org/officeDocument/2006/relationships/image" Target="media/image111.png"/><Relationship Id="rId15" Type="http://schemas.openxmlformats.org/officeDocument/2006/relationships/image" Target="media/image7.png"/><Relationship Id="rId36" Type="http://schemas.openxmlformats.org/officeDocument/2006/relationships/oleObject" Target="embeddings/oleObject10.bin"/><Relationship Id="rId57" Type="http://schemas.openxmlformats.org/officeDocument/2006/relationships/image" Target="media/image29.wmf"/><Relationship Id="rId106" Type="http://schemas.openxmlformats.org/officeDocument/2006/relationships/image" Target="media/image55.wmf"/><Relationship Id="rId127" Type="http://schemas.openxmlformats.org/officeDocument/2006/relationships/oleObject" Target="embeddings/oleObject54.bin"/><Relationship Id="rId10" Type="http://schemas.openxmlformats.org/officeDocument/2006/relationships/image" Target="media/image2.png"/><Relationship Id="rId31" Type="http://schemas.openxmlformats.org/officeDocument/2006/relationships/image" Target="media/image16.wmf"/><Relationship Id="rId52" Type="http://schemas.openxmlformats.org/officeDocument/2006/relationships/oleObject" Target="embeddings/oleObject18.bin"/><Relationship Id="rId73" Type="http://schemas.openxmlformats.org/officeDocument/2006/relationships/image" Target="media/image37.wmf"/><Relationship Id="rId78" Type="http://schemas.openxmlformats.org/officeDocument/2006/relationships/image" Target="media/image40.wmf"/><Relationship Id="rId94" Type="http://schemas.openxmlformats.org/officeDocument/2006/relationships/oleObject" Target="embeddings/oleObject38.bin"/><Relationship Id="rId99" Type="http://schemas.openxmlformats.org/officeDocument/2006/relationships/image" Target="media/image51.wmf"/><Relationship Id="rId101" Type="http://schemas.openxmlformats.org/officeDocument/2006/relationships/image" Target="media/image52.wmf"/><Relationship Id="rId122" Type="http://schemas.openxmlformats.org/officeDocument/2006/relationships/image" Target="media/image63.wmf"/><Relationship Id="rId143" Type="http://schemas.openxmlformats.org/officeDocument/2006/relationships/image" Target="media/image74.wmf"/><Relationship Id="rId148" Type="http://schemas.openxmlformats.org/officeDocument/2006/relationships/oleObject" Target="embeddings/oleObject64.bin"/><Relationship Id="rId164" Type="http://schemas.openxmlformats.org/officeDocument/2006/relationships/oleObject" Target="embeddings/oleObject72.bin"/><Relationship Id="rId169" Type="http://schemas.openxmlformats.org/officeDocument/2006/relationships/oleObject" Target="embeddings/oleObject74.bin"/><Relationship Id="rId185" Type="http://schemas.openxmlformats.org/officeDocument/2006/relationships/oleObject" Target="embeddings/oleObject79.bin"/><Relationship Id="rId4" Type="http://schemas.microsoft.com/office/2007/relationships/stylesWithEffects" Target="stylesWithEffects.xml"/><Relationship Id="rId9" Type="http://schemas.openxmlformats.org/officeDocument/2006/relationships/image" Target="media/image1.png"/><Relationship Id="rId180" Type="http://schemas.openxmlformats.org/officeDocument/2006/relationships/image" Target="media/image95.png"/><Relationship Id="rId210" Type="http://schemas.openxmlformats.org/officeDocument/2006/relationships/fontTable" Target="fontTable.xml"/><Relationship Id="rId26" Type="http://schemas.openxmlformats.org/officeDocument/2006/relationships/oleObject" Target="embeddings/oleObject5.bin"/><Relationship Id="rId47" Type="http://schemas.openxmlformats.org/officeDocument/2006/relationships/image" Target="media/image24.wmf"/><Relationship Id="rId68" Type="http://schemas.openxmlformats.org/officeDocument/2006/relationships/oleObject" Target="embeddings/oleObject26.bin"/><Relationship Id="rId89" Type="http://schemas.openxmlformats.org/officeDocument/2006/relationships/image" Target="media/image46.wmf"/><Relationship Id="rId112" Type="http://schemas.openxmlformats.org/officeDocument/2006/relationships/image" Target="media/image58.wmf"/><Relationship Id="rId133" Type="http://schemas.openxmlformats.org/officeDocument/2006/relationships/oleObject" Target="embeddings/oleObject57.bin"/><Relationship Id="rId154" Type="http://schemas.openxmlformats.org/officeDocument/2006/relationships/oleObject" Target="embeddings/oleObject67.bin"/><Relationship Id="rId175" Type="http://schemas.openxmlformats.org/officeDocument/2006/relationships/oleObject" Target="embeddings/oleObject77.bin"/><Relationship Id="rId196" Type="http://schemas.openxmlformats.org/officeDocument/2006/relationships/oleObject" Target="embeddings/oleObject83.bin"/><Relationship Id="rId200" Type="http://schemas.openxmlformats.org/officeDocument/2006/relationships/image" Target="media/image108.png"/><Relationship Id="rId16" Type="http://schemas.openxmlformats.org/officeDocument/2006/relationships/image" Target="media/image8.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m\Desktop\Adison-Wesley\Project%20for%20August07\Perloff\IM\Riddell_I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BD6AC6-217E-450A-927D-305669DFA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Riddell_IM</Template>
  <TotalTime>400</TotalTime>
  <Pages>35</Pages>
  <Words>9746</Words>
  <Characters>48128</Characters>
  <Application>Microsoft Office Word</Application>
  <DocSecurity>0</DocSecurity>
  <Lines>401</Lines>
  <Paragraphs>115</Paragraphs>
  <ScaleCrop>false</ScaleCrop>
  <HeadingPairs>
    <vt:vector size="2" baseType="variant">
      <vt:variant>
        <vt:lpstr>Title</vt:lpstr>
      </vt:variant>
      <vt:variant>
        <vt:i4>1</vt:i4>
      </vt:variant>
    </vt:vector>
  </HeadingPairs>
  <TitlesOfParts>
    <vt:vector size="1" baseType="lpstr">
      <vt:lpstr>Perloff_397614_IM_Ch02</vt:lpstr>
    </vt:vector>
  </TitlesOfParts>
  <Company>ITC</Company>
  <LinksUpToDate>false</LinksUpToDate>
  <CharactersWithSpaces>57759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Perloff_397614_IM_Ch02</dc:title>
  <dc:subject/>
  <dc:creator>AW</dc:creator>
  <cp:keywords/>
  <cp:lastModifiedBy>Sheryl Nelson</cp:lastModifiedBy>
  <cp:revision>20</cp:revision>
  <cp:lastPrinted>2013-04-29T17:43:00Z</cp:lastPrinted>
  <dcterms:created xsi:type="dcterms:W3CDTF">2016-03-05T16:29:00Z</dcterms:created>
  <dcterms:modified xsi:type="dcterms:W3CDTF">2016-05-12T18:58:00Z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